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416" w:rsidRDefault="00D26025">
      <w:pPr>
        <w:spacing w:beforeLines="50" w:before="156" w:afterLines="50" w:after="156" w:line="400" w:lineRule="exact"/>
        <w:rPr>
          <w:rFonts w:ascii="宋体" w:hAnsi="宋体"/>
          <w:b/>
          <w:bCs/>
          <w:iCs/>
          <w:szCs w:val="21"/>
        </w:rPr>
      </w:pPr>
      <w:r>
        <w:rPr>
          <w:rFonts w:ascii="宋体" w:hAnsi="宋体" w:hint="eastAsia"/>
          <w:b/>
          <w:bCs/>
          <w:iCs/>
          <w:szCs w:val="21"/>
        </w:rPr>
        <w:t>证券代码：002459                                           证券简称：</w:t>
      </w:r>
      <w:proofErr w:type="gramStart"/>
      <w:r>
        <w:rPr>
          <w:rFonts w:ascii="宋体" w:hAnsi="宋体" w:hint="eastAsia"/>
          <w:b/>
          <w:bCs/>
          <w:iCs/>
          <w:szCs w:val="21"/>
        </w:rPr>
        <w:t>晶澳科技</w:t>
      </w:r>
      <w:proofErr w:type="gramEnd"/>
    </w:p>
    <w:p w:rsidR="00860416" w:rsidRDefault="00D26025">
      <w:pPr>
        <w:spacing w:beforeLines="50" w:before="156" w:afterLines="50" w:after="156" w:line="400" w:lineRule="exact"/>
        <w:jc w:val="center"/>
        <w:rPr>
          <w:rFonts w:ascii="宋体" w:hAnsi="宋体"/>
          <w:b/>
          <w:bCs/>
          <w:iCs/>
          <w:sz w:val="24"/>
          <w:szCs w:val="24"/>
        </w:rPr>
      </w:pPr>
      <w:proofErr w:type="gramStart"/>
      <w:r>
        <w:rPr>
          <w:rFonts w:ascii="宋体" w:hAnsi="宋体" w:hint="eastAsia"/>
          <w:b/>
          <w:bCs/>
          <w:iCs/>
          <w:sz w:val="24"/>
          <w:szCs w:val="24"/>
        </w:rPr>
        <w:t>晶澳太阳能</w:t>
      </w:r>
      <w:proofErr w:type="gramEnd"/>
      <w:r>
        <w:rPr>
          <w:rFonts w:ascii="宋体" w:hAnsi="宋体" w:hint="eastAsia"/>
          <w:b/>
          <w:bCs/>
          <w:iCs/>
          <w:sz w:val="24"/>
          <w:szCs w:val="24"/>
        </w:rPr>
        <w:t>科技股份有限公司投资者关系活动记录表</w:t>
      </w:r>
    </w:p>
    <w:p w:rsidR="00860416" w:rsidRDefault="00860416">
      <w:pPr>
        <w:spacing w:line="400" w:lineRule="exact"/>
        <w:rPr>
          <w:rFonts w:ascii="宋体" w:hAnsi="宋体"/>
          <w:bCs/>
          <w:iCs/>
          <w:sz w:val="24"/>
          <w:szCs w:val="24"/>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8505"/>
      </w:tblGrid>
      <w:tr w:rsidR="00860416">
        <w:trPr>
          <w:jc w:val="center"/>
        </w:trPr>
        <w:tc>
          <w:tcPr>
            <w:tcW w:w="1702" w:type="dxa"/>
            <w:shd w:val="clear" w:color="auto" w:fill="auto"/>
            <w:vAlign w:val="center"/>
          </w:tcPr>
          <w:p w:rsidR="00860416" w:rsidRDefault="00D26025">
            <w:pPr>
              <w:spacing w:line="480" w:lineRule="atLeast"/>
              <w:jc w:val="center"/>
              <w:rPr>
                <w:rFonts w:ascii="宋体" w:hAnsi="宋体"/>
                <w:b/>
                <w:bCs/>
                <w:iCs/>
                <w:sz w:val="24"/>
                <w:szCs w:val="24"/>
              </w:rPr>
            </w:pPr>
            <w:r>
              <w:rPr>
                <w:rFonts w:ascii="宋体" w:hAnsi="宋体" w:hint="eastAsia"/>
                <w:b/>
                <w:bCs/>
                <w:iCs/>
                <w:sz w:val="24"/>
                <w:szCs w:val="24"/>
              </w:rPr>
              <w:t>投资者关系活动类别</w:t>
            </w:r>
          </w:p>
          <w:p w:rsidR="00860416" w:rsidRDefault="00860416">
            <w:pPr>
              <w:spacing w:line="480" w:lineRule="atLeast"/>
              <w:jc w:val="center"/>
              <w:rPr>
                <w:rFonts w:ascii="宋体" w:hAnsi="宋体"/>
                <w:b/>
                <w:bCs/>
                <w:iCs/>
                <w:sz w:val="24"/>
                <w:szCs w:val="24"/>
              </w:rPr>
            </w:pPr>
          </w:p>
        </w:tc>
        <w:tc>
          <w:tcPr>
            <w:tcW w:w="8505" w:type="dxa"/>
            <w:shd w:val="clear" w:color="auto" w:fill="auto"/>
          </w:tcPr>
          <w:p w:rsidR="00860416" w:rsidRDefault="00D26025">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特定对象调研       </w:t>
            </w:r>
            <w:r>
              <w:rPr>
                <w:rFonts w:ascii="宋体" w:hAnsi="宋体"/>
                <w:sz w:val="24"/>
                <w:szCs w:val="24"/>
              </w:rPr>
              <w:t xml:space="preserve">          </w:t>
            </w:r>
            <w:r>
              <w:rPr>
                <w:rFonts w:ascii="宋体" w:hAnsi="宋体" w:hint="eastAsia"/>
                <w:sz w:val="24"/>
                <w:szCs w:val="24"/>
              </w:rPr>
              <w:t xml:space="preserve"> </w:t>
            </w:r>
            <w:r>
              <w:rPr>
                <w:rFonts w:ascii="宋体" w:hAnsi="宋体" w:hint="eastAsia"/>
                <w:bCs/>
                <w:iCs/>
                <w:sz w:val="24"/>
                <w:szCs w:val="24"/>
              </w:rPr>
              <w:t>□</w:t>
            </w:r>
            <w:r>
              <w:rPr>
                <w:rFonts w:ascii="宋体" w:hAnsi="宋体" w:hint="eastAsia"/>
                <w:sz w:val="24"/>
                <w:szCs w:val="24"/>
              </w:rPr>
              <w:t>分析师会议</w:t>
            </w:r>
          </w:p>
          <w:p w:rsidR="00860416" w:rsidRDefault="00D26025">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 xml:space="preserve">                 </w:t>
            </w:r>
            <w:r>
              <w:rPr>
                <w:rFonts w:ascii="宋体" w:hAnsi="宋体" w:hint="eastAsia"/>
                <w:bCs/>
                <w:iCs/>
                <w:sz w:val="24"/>
                <w:szCs w:val="24"/>
              </w:rPr>
              <w:t>√</w:t>
            </w:r>
            <w:r>
              <w:rPr>
                <w:rFonts w:ascii="宋体" w:hAnsi="宋体" w:hint="eastAsia"/>
                <w:sz w:val="24"/>
                <w:szCs w:val="24"/>
              </w:rPr>
              <w:t>业绩说明会</w:t>
            </w:r>
          </w:p>
          <w:p w:rsidR="00860416" w:rsidRDefault="00D26025">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sz w:val="24"/>
                <w:szCs w:val="24"/>
              </w:rPr>
              <w:t xml:space="preserve">          </w:t>
            </w:r>
            <w:r>
              <w:rPr>
                <w:rFonts w:ascii="宋体" w:hAnsi="宋体" w:hint="eastAsia"/>
                <w:sz w:val="24"/>
                <w:szCs w:val="24"/>
              </w:rPr>
              <w:t xml:space="preserve">  </w:t>
            </w:r>
            <w:r>
              <w:rPr>
                <w:rFonts w:ascii="宋体" w:hAnsi="宋体" w:hint="eastAsia"/>
                <w:bCs/>
                <w:iCs/>
                <w:sz w:val="24"/>
                <w:szCs w:val="24"/>
              </w:rPr>
              <w:t>□</w:t>
            </w:r>
            <w:r>
              <w:rPr>
                <w:rFonts w:ascii="宋体" w:hAnsi="宋体" w:hint="eastAsia"/>
                <w:sz w:val="24"/>
                <w:szCs w:val="24"/>
              </w:rPr>
              <w:t>路演活动</w:t>
            </w:r>
          </w:p>
          <w:p w:rsidR="00860416" w:rsidRDefault="00D26025">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rsidR="00860416" w:rsidRDefault="00D26025">
            <w:pPr>
              <w:tabs>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其他 （</w:t>
            </w:r>
            <w:proofErr w:type="gramStart"/>
            <w:r>
              <w:rPr>
                <w:rFonts w:ascii="宋体" w:hAnsi="宋体" w:hint="eastAsia"/>
                <w:sz w:val="24"/>
                <w:szCs w:val="24"/>
                <w:u w:val="single"/>
              </w:rPr>
              <w:t>请文字</w:t>
            </w:r>
            <w:proofErr w:type="gramEnd"/>
            <w:r>
              <w:rPr>
                <w:rFonts w:ascii="宋体" w:hAnsi="宋体" w:hint="eastAsia"/>
                <w:sz w:val="24"/>
                <w:szCs w:val="24"/>
                <w:u w:val="single"/>
              </w:rPr>
              <w:t>说明其他活动内容）</w:t>
            </w:r>
          </w:p>
        </w:tc>
      </w:tr>
      <w:tr w:rsidR="00860416">
        <w:trPr>
          <w:jc w:val="center"/>
        </w:trPr>
        <w:tc>
          <w:tcPr>
            <w:tcW w:w="1702" w:type="dxa"/>
            <w:shd w:val="clear" w:color="auto" w:fill="auto"/>
            <w:vAlign w:val="center"/>
          </w:tcPr>
          <w:p w:rsidR="00860416" w:rsidRDefault="00D26025">
            <w:pPr>
              <w:spacing w:line="480" w:lineRule="atLeast"/>
              <w:jc w:val="center"/>
              <w:rPr>
                <w:rFonts w:ascii="宋体" w:hAnsi="宋体"/>
                <w:b/>
                <w:bCs/>
                <w:iCs/>
                <w:sz w:val="24"/>
                <w:szCs w:val="24"/>
              </w:rPr>
            </w:pPr>
            <w:r>
              <w:rPr>
                <w:rFonts w:ascii="宋体" w:hAnsi="宋体" w:hint="eastAsia"/>
                <w:b/>
                <w:bCs/>
                <w:iCs/>
                <w:sz w:val="24"/>
                <w:szCs w:val="24"/>
              </w:rPr>
              <w:t>参与单位名称及人员姓名</w:t>
            </w:r>
          </w:p>
        </w:tc>
        <w:tc>
          <w:tcPr>
            <w:tcW w:w="8505" w:type="dxa"/>
            <w:shd w:val="clear" w:color="auto" w:fill="auto"/>
            <w:vAlign w:val="center"/>
          </w:tcPr>
          <w:p w:rsidR="00355B08" w:rsidRDefault="00355B08">
            <w:pPr>
              <w:spacing w:line="480" w:lineRule="atLeast"/>
              <w:rPr>
                <w:rFonts w:ascii="宋体" w:hAnsi="宋体"/>
                <w:bCs/>
                <w:iCs/>
                <w:sz w:val="24"/>
                <w:szCs w:val="24"/>
              </w:rPr>
            </w:pPr>
            <w:r>
              <w:rPr>
                <w:rFonts w:ascii="宋体" w:hAnsi="宋体" w:hint="eastAsia"/>
                <w:bCs/>
                <w:iCs/>
                <w:sz w:val="24"/>
                <w:szCs w:val="24"/>
              </w:rPr>
              <w:t>兴</w:t>
            </w:r>
            <w:proofErr w:type="gramStart"/>
            <w:r>
              <w:rPr>
                <w:rFonts w:ascii="宋体" w:hAnsi="宋体" w:hint="eastAsia"/>
                <w:bCs/>
                <w:iCs/>
                <w:sz w:val="24"/>
                <w:szCs w:val="24"/>
              </w:rPr>
              <w:t>全基金</w:t>
            </w:r>
            <w:proofErr w:type="gramEnd"/>
            <w:r>
              <w:rPr>
                <w:rFonts w:ascii="宋体" w:hAnsi="宋体" w:hint="eastAsia"/>
                <w:bCs/>
                <w:iCs/>
                <w:sz w:val="24"/>
                <w:szCs w:val="24"/>
              </w:rPr>
              <w:t xml:space="preserve"> </w:t>
            </w:r>
            <w:r>
              <w:rPr>
                <w:rFonts w:ascii="宋体" w:hAnsi="宋体"/>
                <w:bCs/>
                <w:iCs/>
                <w:sz w:val="24"/>
                <w:szCs w:val="24"/>
              </w:rPr>
              <w:t xml:space="preserve"> </w:t>
            </w:r>
            <w:r>
              <w:rPr>
                <w:rFonts w:ascii="宋体" w:hAnsi="宋体" w:hint="eastAsia"/>
                <w:bCs/>
                <w:iCs/>
                <w:sz w:val="24"/>
                <w:szCs w:val="24"/>
              </w:rPr>
              <w:t xml:space="preserve">富国基金 </w:t>
            </w:r>
            <w:r>
              <w:rPr>
                <w:rFonts w:ascii="宋体" w:hAnsi="宋体"/>
                <w:bCs/>
                <w:iCs/>
                <w:sz w:val="24"/>
                <w:szCs w:val="24"/>
              </w:rPr>
              <w:t xml:space="preserve"> </w:t>
            </w:r>
            <w:r>
              <w:rPr>
                <w:rFonts w:ascii="宋体" w:hAnsi="宋体" w:hint="eastAsia"/>
                <w:bCs/>
                <w:iCs/>
                <w:sz w:val="24"/>
                <w:szCs w:val="24"/>
              </w:rPr>
              <w:t xml:space="preserve">长盛基金 </w:t>
            </w:r>
            <w:r>
              <w:rPr>
                <w:rFonts w:ascii="宋体" w:hAnsi="宋体"/>
                <w:bCs/>
                <w:iCs/>
                <w:sz w:val="24"/>
                <w:szCs w:val="24"/>
              </w:rPr>
              <w:t xml:space="preserve"> </w:t>
            </w:r>
            <w:proofErr w:type="gramStart"/>
            <w:r>
              <w:rPr>
                <w:rFonts w:ascii="宋体" w:hAnsi="宋体" w:hint="eastAsia"/>
                <w:bCs/>
                <w:iCs/>
                <w:sz w:val="24"/>
                <w:szCs w:val="24"/>
              </w:rPr>
              <w:t>太平资管</w:t>
            </w:r>
            <w:proofErr w:type="gramEnd"/>
            <w:r>
              <w:rPr>
                <w:rFonts w:ascii="宋体" w:hAnsi="宋体" w:hint="eastAsia"/>
                <w:bCs/>
                <w:iCs/>
                <w:sz w:val="24"/>
                <w:szCs w:val="24"/>
              </w:rPr>
              <w:t xml:space="preserve"> </w:t>
            </w:r>
            <w:r>
              <w:rPr>
                <w:rFonts w:ascii="宋体" w:hAnsi="宋体"/>
                <w:bCs/>
                <w:iCs/>
                <w:sz w:val="24"/>
                <w:szCs w:val="24"/>
              </w:rPr>
              <w:t xml:space="preserve"> </w:t>
            </w:r>
            <w:r>
              <w:rPr>
                <w:rFonts w:ascii="宋体" w:hAnsi="宋体" w:hint="eastAsia"/>
                <w:bCs/>
                <w:iCs/>
                <w:sz w:val="24"/>
                <w:szCs w:val="24"/>
              </w:rPr>
              <w:t>太平洋保险资管</w:t>
            </w:r>
          </w:p>
          <w:p w:rsidR="00355B08" w:rsidRDefault="00355B08">
            <w:pPr>
              <w:spacing w:line="480" w:lineRule="atLeast"/>
              <w:rPr>
                <w:rFonts w:ascii="宋体" w:hAnsi="宋体"/>
                <w:bCs/>
                <w:iCs/>
                <w:sz w:val="24"/>
                <w:szCs w:val="24"/>
              </w:rPr>
            </w:pPr>
            <w:proofErr w:type="gramStart"/>
            <w:r>
              <w:rPr>
                <w:rFonts w:ascii="宋体" w:hAnsi="宋体" w:hint="eastAsia"/>
                <w:bCs/>
                <w:iCs/>
                <w:sz w:val="24"/>
                <w:szCs w:val="24"/>
              </w:rPr>
              <w:t>达诚基金</w:t>
            </w:r>
            <w:proofErr w:type="gramEnd"/>
            <w:r>
              <w:rPr>
                <w:rFonts w:ascii="宋体" w:hAnsi="宋体" w:hint="eastAsia"/>
                <w:bCs/>
                <w:iCs/>
                <w:sz w:val="24"/>
                <w:szCs w:val="24"/>
              </w:rPr>
              <w:t xml:space="preserve"> </w:t>
            </w:r>
            <w:r>
              <w:rPr>
                <w:rFonts w:ascii="宋体" w:hAnsi="宋体"/>
                <w:bCs/>
                <w:iCs/>
                <w:sz w:val="24"/>
                <w:szCs w:val="24"/>
              </w:rPr>
              <w:t xml:space="preserve"> </w:t>
            </w:r>
            <w:r>
              <w:rPr>
                <w:rFonts w:ascii="宋体" w:hAnsi="宋体" w:hint="eastAsia"/>
                <w:bCs/>
                <w:iCs/>
                <w:sz w:val="24"/>
                <w:szCs w:val="24"/>
              </w:rPr>
              <w:t xml:space="preserve">华商基金 </w:t>
            </w:r>
            <w:r>
              <w:rPr>
                <w:rFonts w:ascii="宋体" w:hAnsi="宋体"/>
                <w:bCs/>
                <w:iCs/>
                <w:sz w:val="24"/>
                <w:szCs w:val="24"/>
              </w:rPr>
              <w:t xml:space="preserve"> </w:t>
            </w:r>
            <w:proofErr w:type="gramStart"/>
            <w:r>
              <w:rPr>
                <w:rFonts w:ascii="宋体" w:hAnsi="宋体" w:hint="eastAsia"/>
                <w:bCs/>
                <w:iCs/>
                <w:sz w:val="24"/>
                <w:szCs w:val="24"/>
              </w:rPr>
              <w:t>睿扬投资</w:t>
            </w:r>
            <w:proofErr w:type="gramEnd"/>
            <w:r>
              <w:rPr>
                <w:rFonts w:ascii="宋体" w:hAnsi="宋体" w:hint="eastAsia"/>
                <w:bCs/>
                <w:iCs/>
                <w:sz w:val="24"/>
                <w:szCs w:val="24"/>
              </w:rPr>
              <w:t xml:space="preserve"> </w:t>
            </w:r>
            <w:r>
              <w:rPr>
                <w:rFonts w:ascii="宋体" w:hAnsi="宋体"/>
                <w:bCs/>
                <w:iCs/>
                <w:sz w:val="24"/>
                <w:szCs w:val="24"/>
              </w:rPr>
              <w:t xml:space="preserve"> </w:t>
            </w:r>
            <w:proofErr w:type="gramStart"/>
            <w:r>
              <w:rPr>
                <w:rFonts w:ascii="宋体" w:hAnsi="宋体" w:hint="eastAsia"/>
                <w:bCs/>
                <w:iCs/>
                <w:sz w:val="24"/>
                <w:szCs w:val="24"/>
              </w:rPr>
              <w:t>国寿安保</w:t>
            </w:r>
            <w:proofErr w:type="gramEnd"/>
            <w:r>
              <w:rPr>
                <w:rFonts w:ascii="宋体" w:hAnsi="宋体" w:hint="eastAsia"/>
                <w:bCs/>
                <w:iCs/>
                <w:sz w:val="24"/>
                <w:szCs w:val="24"/>
              </w:rPr>
              <w:t xml:space="preserve"> </w:t>
            </w:r>
            <w:r>
              <w:rPr>
                <w:rFonts w:ascii="宋体" w:hAnsi="宋体"/>
                <w:bCs/>
                <w:iCs/>
                <w:sz w:val="24"/>
                <w:szCs w:val="24"/>
              </w:rPr>
              <w:t xml:space="preserve"> </w:t>
            </w:r>
            <w:r>
              <w:rPr>
                <w:rFonts w:ascii="宋体" w:hAnsi="宋体" w:hint="eastAsia"/>
                <w:bCs/>
                <w:iCs/>
                <w:sz w:val="24"/>
                <w:szCs w:val="24"/>
              </w:rPr>
              <w:t>英大保险资管</w:t>
            </w:r>
          </w:p>
          <w:p w:rsidR="00355B08" w:rsidRDefault="00D26025">
            <w:pPr>
              <w:spacing w:line="480" w:lineRule="atLeast"/>
              <w:rPr>
                <w:rFonts w:ascii="宋体" w:hAnsi="宋体"/>
                <w:bCs/>
                <w:iCs/>
                <w:sz w:val="24"/>
                <w:szCs w:val="24"/>
              </w:rPr>
            </w:pPr>
            <w:r>
              <w:rPr>
                <w:rFonts w:ascii="宋体" w:hAnsi="宋体" w:hint="eastAsia"/>
                <w:bCs/>
                <w:iCs/>
                <w:sz w:val="24"/>
                <w:szCs w:val="24"/>
              </w:rPr>
              <w:t xml:space="preserve">东吴证券  </w:t>
            </w:r>
            <w:r w:rsidR="00355B08">
              <w:rPr>
                <w:rFonts w:ascii="宋体" w:hAnsi="宋体" w:hint="eastAsia"/>
                <w:bCs/>
                <w:iCs/>
                <w:sz w:val="24"/>
                <w:szCs w:val="24"/>
              </w:rPr>
              <w:t xml:space="preserve">长江证券 </w:t>
            </w:r>
            <w:r w:rsidR="00355B08">
              <w:rPr>
                <w:rFonts w:ascii="宋体" w:hAnsi="宋体"/>
                <w:bCs/>
                <w:iCs/>
                <w:sz w:val="24"/>
                <w:szCs w:val="24"/>
              </w:rPr>
              <w:t xml:space="preserve"> </w:t>
            </w:r>
            <w:r>
              <w:rPr>
                <w:rFonts w:ascii="宋体" w:hAnsi="宋体" w:hint="eastAsia"/>
                <w:bCs/>
                <w:iCs/>
                <w:sz w:val="24"/>
                <w:szCs w:val="24"/>
              </w:rPr>
              <w:t xml:space="preserve">海通证券  华泰证券 </w:t>
            </w:r>
            <w:r>
              <w:rPr>
                <w:rFonts w:ascii="宋体" w:hAnsi="宋体"/>
                <w:bCs/>
                <w:iCs/>
                <w:sz w:val="24"/>
                <w:szCs w:val="24"/>
              </w:rPr>
              <w:t xml:space="preserve"> </w:t>
            </w:r>
            <w:r w:rsidR="00355B08">
              <w:rPr>
                <w:rFonts w:ascii="宋体" w:hAnsi="宋体" w:hint="eastAsia"/>
                <w:bCs/>
                <w:iCs/>
                <w:sz w:val="24"/>
                <w:szCs w:val="24"/>
              </w:rPr>
              <w:t>江海证券资管</w:t>
            </w:r>
          </w:p>
          <w:p w:rsidR="00355B08" w:rsidRDefault="00355B08" w:rsidP="00355B08">
            <w:pPr>
              <w:spacing w:line="480" w:lineRule="atLeast"/>
              <w:rPr>
                <w:rFonts w:ascii="宋体" w:hAnsi="宋体"/>
                <w:bCs/>
                <w:iCs/>
                <w:sz w:val="24"/>
                <w:szCs w:val="24"/>
              </w:rPr>
            </w:pPr>
            <w:r>
              <w:rPr>
                <w:rFonts w:ascii="宋体" w:hAnsi="宋体" w:hint="eastAsia"/>
                <w:bCs/>
                <w:iCs/>
                <w:sz w:val="24"/>
                <w:szCs w:val="24"/>
              </w:rPr>
              <w:t xml:space="preserve">中金公司 </w:t>
            </w:r>
            <w:r>
              <w:rPr>
                <w:rFonts w:ascii="宋体" w:hAnsi="宋体"/>
                <w:bCs/>
                <w:iCs/>
                <w:sz w:val="24"/>
                <w:szCs w:val="24"/>
              </w:rPr>
              <w:t xml:space="preserve"> </w:t>
            </w:r>
            <w:r>
              <w:rPr>
                <w:rFonts w:ascii="宋体" w:hAnsi="宋体" w:hint="eastAsia"/>
                <w:bCs/>
                <w:iCs/>
                <w:sz w:val="24"/>
                <w:szCs w:val="24"/>
              </w:rPr>
              <w:t xml:space="preserve">国泰君安 </w:t>
            </w:r>
            <w:r>
              <w:rPr>
                <w:rFonts w:ascii="宋体" w:hAnsi="宋体"/>
                <w:bCs/>
                <w:iCs/>
                <w:sz w:val="24"/>
                <w:szCs w:val="24"/>
              </w:rPr>
              <w:t xml:space="preserve"> </w:t>
            </w:r>
            <w:r w:rsidR="00D26025">
              <w:rPr>
                <w:rFonts w:ascii="宋体" w:hAnsi="宋体" w:hint="eastAsia"/>
                <w:bCs/>
                <w:iCs/>
                <w:sz w:val="24"/>
                <w:szCs w:val="24"/>
              </w:rPr>
              <w:t>信</w:t>
            </w:r>
            <w:proofErr w:type="gramStart"/>
            <w:r w:rsidR="00D26025">
              <w:rPr>
                <w:rFonts w:ascii="宋体" w:hAnsi="宋体" w:hint="eastAsia"/>
                <w:bCs/>
                <w:iCs/>
                <w:sz w:val="24"/>
                <w:szCs w:val="24"/>
              </w:rPr>
              <w:t>达证券</w:t>
            </w:r>
            <w:proofErr w:type="gramEnd"/>
            <w:r w:rsidR="00D26025">
              <w:rPr>
                <w:rFonts w:ascii="宋体" w:hAnsi="宋体" w:hint="eastAsia"/>
                <w:bCs/>
                <w:iCs/>
                <w:sz w:val="24"/>
                <w:szCs w:val="24"/>
              </w:rPr>
              <w:t xml:space="preserve"> </w:t>
            </w:r>
            <w:r>
              <w:rPr>
                <w:rFonts w:ascii="宋体" w:hAnsi="宋体"/>
                <w:bCs/>
                <w:iCs/>
                <w:sz w:val="24"/>
                <w:szCs w:val="24"/>
              </w:rPr>
              <w:t xml:space="preserve"> </w:t>
            </w:r>
            <w:r w:rsidR="00D26025">
              <w:rPr>
                <w:rFonts w:ascii="宋体" w:hAnsi="宋体" w:hint="eastAsia"/>
                <w:bCs/>
                <w:iCs/>
                <w:sz w:val="24"/>
                <w:szCs w:val="24"/>
              </w:rPr>
              <w:t xml:space="preserve">广发证券 </w:t>
            </w:r>
            <w:r w:rsidR="00D26025">
              <w:rPr>
                <w:rFonts w:ascii="宋体" w:hAnsi="宋体"/>
                <w:bCs/>
                <w:iCs/>
                <w:sz w:val="24"/>
                <w:szCs w:val="24"/>
              </w:rPr>
              <w:t xml:space="preserve"> </w:t>
            </w:r>
            <w:r w:rsidR="00D26025">
              <w:rPr>
                <w:rFonts w:ascii="宋体" w:hAnsi="宋体" w:hint="eastAsia"/>
                <w:bCs/>
                <w:iCs/>
                <w:sz w:val="24"/>
                <w:szCs w:val="24"/>
              </w:rPr>
              <w:t xml:space="preserve">国金证券 </w:t>
            </w:r>
            <w:r w:rsidR="00D26025">
              <w:rPr>
                <w:rFonts w:ascii="宋体" w:hAnsi="宋体"/>
                <w:bCs/>
                <w:iCs/>
                <w:sz w:val="24"/>
                <w:szCs w:val="24"/>
              </w:rPr>
              <w:t xml:space="preserve"> </w:t>
            </w:r>
          </w:p>
          <w:p w:rsidR="00860416" w:rsidRDefault="00D26025" w:rsidP="00EC3DAB">
            <w:pPr>
              <w:spacing w:line="480" w:lineRule="atLeast"/>
              <w:rPr>
                <w:rFonts w:ascii="宋体" w:hAnsi="宋体"/>
                <w:bCs/>
                <w:iCs/>
                <w:sz w:val="24"/>
                <w:szCs w:val="24"/>
              </w:rPr>
            </w:pPr>
            <w:r>
              <w:rPr>
                <w:rFonts w:ascii="宋体" w:hAnsi="宋体" w:hint="eastAsia"/>
                <w:bCs/>
                <w:iCs/>
                <w:sz w:val="24"/>
                <w:szCs w:val="24"/>
              </w:rPr>
              <w:t xml:space="preserve">国信证券 </w:t>
            </w:r>
            <w:r>
              <w:rPr>
                <w:rFonts w:ascii="宋体" w:hAnsi="宋体"/>
                <w:bCs/>
                <w:iCs/>
                <w:sz w:val="24"/>
                <w:szCs w:val="24"/>
              </w:rPr>
              <w:t xml:space="preserve"> </w:t>
            </w:r>
            <w:r>
              <w:rPr>
                <w:rFonts w:ascii="宋体" w:hAnsi="宋体" w:hint="eastAsia"/>
                <w:bCs/>
                <w:iCs/>
                <w:sz w:val="24"/>
                <w:szCs w:val="24"/>
              </w:rPr>
              <w:t>长城证券  华安证券等</w:t>
            </w:r>
          </w:p>
        </w:tc>
      </w:tr>
      <w:tr w:rsidR="00860416">
        <w:trPr>
          <w:jc w:val="center"/>
        </w:trPr>
        <w:tc>
          <w:tcPr>
            <w:tcW w:w="1702" w:type="dxa"/>
            <w:shd w:val="clear" w:color="auto" w:fill="auto"/>
            <w:vAlign w:val="center"/>
          </w:tcPr>
          <w:p w:rsidR="00860416" w:rsidRDefault="00D26025">
            <w:pPr>
              <w:spacing w:line="480" w:lineRule="atLeast"/>
              <w:rPr>
                <w:rFonts w:ascii="宋体" w:hAnsi="宋体"/>
                <w:b/>
                <w:bCs/>
                <w:iCs/>
                <w:sz w:val="24"/>
                <w:szCs w:val="24"/>
              </w:rPr>
            </w:pPr>
            <w:r>
              <w:rPr>
                <w:rFonts w:ascii="宋体" w:hAnsi="宋体" w:hint="eastAsia"/>
                <w:b/>
                <w:bCs/>
                <w:iCs/>
                <w:sz w:val="24"/>
                <w:szCs w:val="24"/>
              </w:rPr>
              <w:t>时间</w:t>
            </w:r>
          </w:p>
        </w:tc>
        <w:tc>
          <w:tcPr>
            <w:tcW w:w="8505" w:type="dxa"/>
            <w:shd w:val="clear" w:color="auto" w:fill="auto"/>
            <w:vAlign w:val="center"/>
          </w:tcPr>
          <w:p w:rsidR="00860416" w:rsidRDefault="00D26025">
            <w:pPr>
              <w:spacing w:line="480" w:lineRule="atLeast"/>
              <w:rPr>
                <w:rFonts w:ascii="宋体" w:hAnsi="宋体"/>
                <w:bCs/>
                <w:iCs/>
                <w:sz w:val="24"/>
                <w:szCs w:val="24"/>
              </w:rPr>
            </w:pPr>
            <w:r>
              <w:rPr>
                <w:rFonts w:ascii="宋体" w:hAnsi="宋体" w:hint="eastAsia"/>
                <w:bCs/>
                <w:iCs/>
                <w:sz w:val="24"/>
                <w:szCs w:val="24"/>
              </w:rPr>
              <w:t>2</w:t>
            </w:r>
            <w:r>
              <w:rPr>
                <w:rFonts w:ascii="宋体" w:hAnsi="宋体"/>
                <w:bCs/>
                <w:iCs/>
                <w:sz w:val="24"/>
                <w:szCs w:val="24"/>
              </w:rPr>
              <w:t>020</w:t>
            </w:r>
            <w:r>
              <w:rPr>
                <w:rFonts w:ascii="宋体" w:hAnsi="宋体" w:hint="eastAsia"/>
                <w:bCs/>
                <w:iCs/>
                <w:sz w:val="24"/>
                <w:szCs w:val="24"/>
              </w:rPr>
              <w:t>年</w:t>
            </w:r>
            <w:r>
              <w:rPr>
                <w:rFonts w:ascii="宋体" w:hAnsi="宋体"/>
                <w:bCs/>
                <w:iCs/>
                <w:sz w:val="24"/>
                <w:szCs w:val="24"/>
              </w:rPr>
              <w:t>8</w:t>
            </w:r>
            <w:r>
              <w:rPr>
                <w:rFonts w:ascii="宋体" w:hAnsi="宋体" w:hint="eastAsia"/>
                <w:bCs/>
                <w:iCs/>
                <w:sz w:val="24"/>
                <w:szCs w:val="24"/>
              </w:rPr>
              <w:t>月</w:t>
            </w:r>
            <w:r>
              <w:rPr>
                <w:rFonts w:ascii="宋体" w:hAnsi="宋体"/>
                <w:bCs/>
                <w:iCs/>
                <w:sz w:val="24"/>
                <w:szCs w:val="24"/>
              </w:rPr>
              <w:t>18</w:t>
            </w:r>
            <w:r>
              <w:rPr>
                <w:rFonts w:ascii="宋体" w:hAnsi="宋体" w:hint="eastAsia"/>
                <w:bCs/>
                <w:iCs/>
                <w:sz w:val="24"/>
                <w:szCs w:val="24"/>
              </w:rPr>
              <w:t>日</w:t>
            </w:r>
          </w:p>
        </w:tc>
      </w:tr>
      <w:tr w:rsidR="00860416">
        <w:trPr>
          <w:jc w:val="center"/>
        </w:trPr>
        <w:tc>
          <w:tcPr>
            <w:tcW w:w="1702" w:type="dxa"/>
            <w:shd w:val="clear" w:color="auto" w:fill="auto"/>
            <w:vAlign w:val="center"/>
          </w:tcPr>
          <w:p w:rsidR="00860416" w:rsidRDefault="00D26025">
            <w:pPr>
              <w:spacing w:line="480" w:lineRule="atLeast"/>
              <w:rPr>
                <w:rFonts w:ascii="宋体" w:hAnsi="宋体"/>
                <w:b/>
                <w:bCs/>
                <w:iCs/>
                <w:sz w:val="24"/>
                <w:szCs w:val="24"/>
              </w:rPr>
            </w:pPr>
            <w:r>
              <w:rPr>
                <w:rFonts w:ascii="宋体" w:hAnsi="宋体" w:hint="eastAsia"/>
                <w:b/>
                <w:bCs/>
                <w:iCs/>
                <w:sz w:val="24"/>
                <w:szCs w:val="24"/>
              </w:rPr>
              <w:t>地点</w:t>
            </w:r>
          </w:p>
        </w:tc>
        <w:tc>
          <w:tcPr>
            <w:tcW w:w="8505" w:type="dxa"/>
            <w:shd w:val="clear" w:color="auto" w:fill="auto"/>
            <w:vAlign w:val="center"/>
          </w:tcPr>
          <w:p w:rsidR="00860416" w:rsidRDefault="00D26025">
            <w:pPr>
              <w:spacing w:line="480" w:lineRule="atLeast"/>
              <w:rPr>
                <w:rFonts w:ascii="宋体" w:hAnsi="宋体"/>
                <w:bCs/>
                <w:iCs/>
                <w:sz w:val="24"/>
                <w:szCs w:val="24"/>
              </w:rPr>
            </w:pPr>
            <w:r>
              <w:rPr>
                <w:rFonts w:ascii="宋体" w:hAnsi="宋体" w:hint="eastAsia"/>
                <w:bCs/>
                <w:iCs/>
                <w:sz w:val="24"/>
                <w:szCs w:val="24"/>
              </w:rPr>
              <w:t>电话会议</w:t>
            </w:r>
          </w:p>
        </w:tc>
      </w:tr>
      <w:tr w:rsidR="00860416">
        <w:trPr>
          <w:jc w:val="center"/>
        </w:trPr>
        <w:tc>
          <w:tcPr>
            <w:tcW w:w="1702" w:type="dxa"/>
            <w:shd w:val="clear" w:color="auto" w:fill="auto"/>
          </w:tcPr>
          <w:p w:rsidR="00860416" w:rsidRDefault="00D26025">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8505" w:type="dxa"/>
            <w:shd w:val="clear" w:color="auto" w:fill="auto"/>
            <w:vAlign w:val="center"/>
          </w:tcPr>
          <w:p w:rsidR="00860416" w:rsidRDefault="00D26025">
            <w:pPr>
              <w:spacing w:line="480" w:lineRule="atLeast"/>
              <w:rPr>
                <w:rFonts w:ascii="宋体" w:hAnsi="宋体"/>
                <w:bCs/>
                <w:iCs/>
                <w:sz w:val="24"/>
                <w:szCs w:val="24"/>
              </w:rPr>
            </w:pPr>
            <w:r>
              <w:rPr>
                <w:rFonts w:ascii="宋体" w:hAnsi="宋体" w:hint="eastAsia"/>
                <w:bCs/>
                <w:iCs/>
                <w:sz w:val="24"/>
                <w:szCs w:val="24"/>
              </w:rPr>
              <w:t>董事、副总经理、执行总裁 牛新伟</w:t>
            </w:r>
            <w:r w:rsidR="00530A61">
              <w:rPr>
                <w:rFonts w:ascii="宋体" w:hAnsi="宋体" w:hint="eastAsia"/>
                <w:bCs/>
                <w:iCs/>
                <w:sz w:val="24"/>
                <w:szCs w:val="24"/>
              </w:rPr>
              <w:t>博士</w:t>
            </w:r>
          </w:p>
          <w:p w:rsidR="00860416" w:rsidRDefault="00D26025">
            <w:pPr>
              <w:spacing w:line="480" w:lineRule="atLeast"/>
              <w:rPr>
                <w:rFonts w:ascii="宋体" w:hAnsi="宋体"/>
                <w:bCs/>
                <w:iCs/>
                <w:sz w:val="24"/>
                <w:szCs w:val="24"/>
              </w:rPr>
            </w:pPr>
            <w:r>
              <w:rPr>
                <w:rFonts w:ascii="宋体" w:hAnsi="宋体" w:hint="eastAsia"/>
                <w:bCs/>
                <w:iCs/>
                <w:sz w:val="24"/>
                <w:szCs w:val="24"/>
              </w:rPr>
              <w:t>董事会秘书 武廷栋先生</w:t>
            </w:r>
          </w:p>
          <w:p w:rsidR="00860416" w:rsidRDefault="00D26025">
            <w:pPr>
              <w:spacing w:line="480" w:lineRule="atLeast"/>
              <w:rPr>
                <w:rFonts w:ascii="宋体" w:hAnsi="宋体"/>
                <w:bCs/>
                <w:iCs/>
                <w:sz w:val="24"/>
                <w:szCs w:val="24"/>
              </w:rPr>
            </w:pPr>
            <w:r>
              <w:rPr>
                <w:rFonts w:ascii="宋体" w:hAnsi="宋体" w:hint="eastAsia"/>
                <w:bCs/>
                <w:iCs/>
                <w:sz w:val="24"/>
                <w:szCs w:val="24"/>
              </w:rPr>
              <w:t>财务负责人 李少辉先生</w:t>
            </w:r>
          </w:p>
        </w:tc>
      </w:tr>
      <w:tr w:rsidR="00860416">
        <w:trPr>
          <w:trHeight w:val="1691"/>
          <w:jc w:val="center"/>
        </w:trPr>
        <w:tc>
          <w:tcPr>
            <w:tcW w:w="1702" w:type="dxa"/>
            <w:shd w:val="clear" w:color="auto" w:fill="auto"/>
            <w:vAlign w:val="center"/>
          </w:tcPr>
          <w:p w:rsidR="00860416" w:rsidRDefault="00D26025">
            <w:pPr>
              <w:spacing w:line="480" w:lineRule="atLeast"/>
              <w:rPr>
                <w:rFonts w:ascii="宋体" w:hAnsi="宋体"/>
                <w:b/>
                <w:bCs/>
                <w:iCs/>
                <w:sz w:val="24"/>
                <w:szCs w:val="24"/>
              </w:rPr>
            </w:pPr>
            <w:r>
              <w:rPr>
                <w:rFonts w:ascii="宋体" w:hAnsi="宋体" w:hint="eastAsia"/>
                <w:b/>
                <w:bCs/>
                <w:iCs/>
                <w:sz w:val="24"/>
                <w:szCs w:val="24"/>
              </w:rPr>
              <w:t>投资者关系活动主要内容介绍</w:t>
            </w:r>
          </w:p>
          <w:p w:rsidR="00860416" w:rsidRDefault="00860416">
            <w:pPr>
              <w:spacing w:line="480" w:lineRule="atLeast"/>
              <w:rPr>
                <w:rFonts w:ascii="宋体" w:hAnsi="宋体"/>
                <w:b/>
                <w:bCs/>
                <w:iCs/>
                <w:sz w:val="24"/>
                <w:szCs w:val="24"/>
              </w:rPr>
            </w:pPr>
          </w:p>
        </w:tc>
        <w:tc>
          <w:tcPr>
            <w:tcW w:w="8505" w:type="dxa"/>
            <w:shd w:val="clear" w:color="auto" w:fill="auto"/>
          </w:tcPr>
          <w:p w:rsidR="00860416" w:rsidRDefault="00D26025">
            <w:pPr>
              <w:widowControl/>
              <w:spacing w:line="420" w:lineRule="exact"/>
              <w:jc w:val="center"/>
              <w:rPr>
                <w:rFonts w:ascii="宋体" w:hAnsi="宋体"/>
                <w:b/>
                <w:bCs/>
                <w:iCs/>
                <w:sz w:val="24"/>
                <w:szCs w:val="24"/>
              </w:rPr>
            </w:pPr>
            <w:proofErr w:type="gramStart"/>
            <w:r>
              <w:rPr>
                <w:rFonts w:ascii="宋体" w:hAnsi="宋体" w:hint="eastAsia"/>
                <w:b/>
                <w:bCs/>
                <w:iCs/>
                <w:sz w:val="24"/>
                <w:szCs w:val="24"/>
              </w:rPr>
              <w:t>晶澳科技</w:t>
            </w:r>
            <w:proofErr w:type="gramEnd"/>
            <w:r>
              <w:rPr>
                <w:rFonts w:ascii="宋体" w:hAnsi="宋体" w:hint="eastAsia"/>
                <w:b/>
                <w:bCs/>
                <w:iCs/>
                <w:sz w:val="24"/>
                <w:szCs w:val="24"/>
              </w:rPr>
              <w:t>2</w:t>
            </w:r>
            <w:r>
              <w:rPr>
                <w:rFonts w:ascii="宋体" w:hAnsi="宋体"/>
                <w:b/>
                <w:bCs/>
                <w:iCs/>
                <w:sz w:val="24"/>
                <w:szCs w:val="24"/>
              </w:rPr>
              <w:t>020</w:t>
            </w:r>
            <w:r>
              <w:rPr>
                <w:rFonts w:ascii="宋体" w:hAnsi="宋体" w:hint="eastAsia"/>
                <w:b/>
                <w:bCs/>
                <w:iCs/>
                <w:sz w:val="24"/>
                <w:szCs w:val="24"/>
              </w:rPr>
              <w:t>年半年度业绩说明会</w:t>
            </w:r>
          </w:p>
          <w:p w:rsidR="00860416" w:rsidRDefault="00860416">
            <w:pPr>
              <w:autoSpaceDE w:val="0"/>
              <w:autoSpaceDN w:val="0"/>
              <w:adjustRightInd w:val="0"/>
              <w:spacing w:line="360" w:lineRule="auto"/>
              <w:ind w:firstLineChars="200" w:firstLine="480"/>
              <w:jc w:val="left"/>
              <w:rPr>
                <w:rFonts w:ascii="宋体" w:cs="宋体"/>
                <w:kern w:val="0"/>
                <w:sz w:val="24"/>
                <w:szCs w:val="24"/>
              </w:rPr>
            </w:pPr>
          </w:p>
          <w:p w:rsidR="00EC3DAB" w:rsidRDefault="00D26025">
            <w:pPr>
              <w:autoSpaceDE w:val="0"/>
              <w:autoSpaceDN w:val="0"/>
              <w:adjustRightInd w:val="0"/>
              <w:spacing w:line="360" w:lineRule="auto"/>
              <w:ind w:firstLineChars="200" w:firstLine="480"/>
              <w:jc w:val="left"/>
              <w:rPr>
                <w:rFonts w:ascii="宋体" w:cs="宋体"/>
                <w:kern w:val="0"/>
                <w:sz w:val="24"/>
                <w:szCs w:val="24"/>
                <w:lang w:val="zh-CN"/>
              </w:rPr>
            </w:pPr>
            <w:r>
              <w:rPr>
                <w:rFonts w:ascii="宋体" w:cs="宋体"/>
                <w:kern w:val="0"/>
                <w:sz w:val="24"/>
                <w:szCs w:val="24"/>
              </w:rPr>
              <w:t>各位投资者，</w:t>
            </w:r>
            <w:r>
              <w:rPr>
                <w:rFonts w:ascii="宋体" w:cs="宋体" w:hint="eastAsia"/>
                <w:kern w:val="0"/>
                <w:sz w:val="24"/>
                <w:szCs w:val="24"/>
                <w:lang w:val="zh-CN"/>
              </w:rPr>
              <w:t>大家好</w:t>
            </w:r>
            <w:r w:rsidR="00EC3DAB">
              <w:rPr>
                <w:rFonts w:ascii="宋体" w:cs="宋体" w:hint="eastAsia"/>
                <w:kern w:val="0"/>
                <w:sz w:val="24"/>
                <w:szCs w:val="24"/>
                <w:lang w:val="zh-CN"/>
              </w:rPr>
              <w:t>!</w:t>
            </w:r>
          </w:p>
          <w:p w:rsidR="00860416" w:rsidRDefault="00D26025">
            <w:pPr>
              <w:autoSpaceDE w:val="0"/>
              <w:autoSpaceDN w:val="0"/>
              <w:adjustRightInd w:val="0"/>
              <w:spacing w:line="360" w:lineRule="auto"/>
              <w:ind w:firstLineChars="200" w:firstLine="480"/>
              <w:jc w:val="left"/>
              <w:rPr>
                <w:rFonts w:ascii="宋体" w:cs="宋体"/>
                <w:kern w:val="0"/>
                <w:sz w:val="24"/>
                <w:szCs w:val="24"/>
                <w:lang w:val="zh-CN"/>
              </w:rPr>
            </w:pPr>
            <w:r>
              <w:rPr>
                <w:rFonts w:ascii="宋体" w:cs="宋体" w:hint="eastAsia"/>
                <w:kern w:val="0"/>
                <w:sz w:val="24"/>
                <w:szCs w:val="24"/>
                <w:lang w:val="zh-CN"/>
              </w:rPr>
              <w:t>欢迎大家参加</w:t>
            </w:r>
            <w:proofErr w:type="gramStart"/>
            <w:r>
              <w:rPr>
                <w:rFonts w:ascii="宋体" w:cs="宋体" w:hint="eastAsia"/>
                <w:kern w:val="0"/>
                <w:sz w:val="24"/>
                <w:szCs w:val="24"/>
                <w:lang w:val="zh-CN"/>
              </w:rPr>
              <w:t>晶澳科技</w:t>
            </w:r>
            <w:proofErr w:type="gramEnd"/>
            <w:r>
              <w:rPr>
                <w:rFonts w:ascii="宋体" w:cs="宋体"/>
                <w:kern w:val="0"/>
                <w:sz w:val="24"/>
                <w:szCs w:val="24"/>
                <w:lang w:val="zh-CN"/>
              </w:rPr>
              <w:t>2020</w:t>
            </w:r>
            <w:r>
              <w:rPr>
                <w:rFonts w:ascii="宋体" w:cs="宋体" w:hint="eastAsia"/>
                <w:kern w:val="0"/>
                <w:sz w:val="24"/>
                <w:szCs w:val="24"/>
                <w:lang w:val="zh-CN"/>
              </w:rPr>
              <w:t>年半年度业绩说明会，</w:t>
            </w:r>
            <w:r w:rsidR="00EC3DAB">
              <w:rPr>
                <w:rFonts w:ascii="宋体" w:cs="宋体" w:hint="eastAsia"/>
                <w:kern w:val="0"/>
                <w:sz w:val="24"/>
                <w:szCs w:val="24"/>
                <w:lang w:val="zh-CN"/>
              </w:rPr>
              <w:t>昨晚</w:t>
            </w:r>
            <w:r>
              <w:rPr>
                <w:rFonts w:ascii="宋体" w:cs="宋体" w:hint="eastAsia"/>
                <w:kern w:val="0"/>
                <w:sz w:val="24"/>
                <w:szCs w:val="24"/>
                <w:lang w:val="zh-CN"/>
              </w:rPr>
              <w:t>公司披露了</w:t>
            </w:r>
            <w:r>
              <w:rPr>
                <w:rFonts w:ascii="宋体" w:cs="宋体"/>
                <w:kern w:val="0"/>
                <w:sz w:val="24"/>
                <w:szCs w:val="24"/>
                <w:lang w:val="zh-CN"/>
              </w:rPr>
              <w:t>2020</w:t>
            </w:r>
            <w:r>
              <w:rPr>
                <w:rFonts w:ascii="宋体" w:cs="宋体" w:hint="eastAsia"/>
                <w:kern w:val="0"/>
                <w:sz w:val="24"/>
                <w:szCs w:val="24"/>
                <w:lang w:val="zh-CN"/>
              </w:rPr>
              <w:t>年半年度报告，为了方便大家更好了解公司的经</w:t>
            </w:r>
            <w:bookmarkStart w:id="0" w:name="_GoBack"/>
            <w:bookmarkEnd w:id="0"/>
            <w:r>
              <w:rPr>
                <w:rFonts w:ascii="宋体" w:cs="宋体" w:hint="eastAsia"/>
                <w:kern w:val="0"/>
                <w:sz w:val="24"/>
                <w:szCs w:val="24"/>
                <w:lang w:val="zh-CN"/>
              </w:rPr>
              <w:t>营情况以及未来的发展规划，公司组织了本次业绩说明会，参加本次会议的有公司董事副总经理、执行总裁牛新伟博士、董事会秘书武廷栋先生和财务负责人李少辉先生。</w:t>
            </w:r>
          </w:p>
          <w:p w:rsidR="00860416" w:rsidRDefault="00860416">
            <w:pPr>
              <w:autoSpaceDE w:val="0"/>
              <w:autoSpaceDN w:val="0"/>
              <w:adjustRightInd w:val="0"/>
              <w:spacing w:line="360" w:lineRule="auto"/>
              <w:ind w:firstLineChars="200" w:firstLine="480"/>
              <w:jc w:val="left"/>
              <w:rPr>
                <w:rFonts w:ascii="宋体" w:cs="宋体"/>
                <w:kern w:val="0"/>
                <w:sz w:val="24"/>
                <w:szCs w:val="24"/>
                <w:lang w:val="zh-CN"/>
              </w:rPr>
            </w:pPr>
          </w:p>
          <w:p w:rsidR="00EC3DAB" w:rsidRDefault="00EC3DAB">
            <w:pPr>
              <w:autoSpaceDE w:val="0"/>
              <w:autoSpaceDN w:val="0"/>
              <w:adjustRightInd w:val="0"/>
              <w:spacing w:line="360" w:lineRule="auto"/>
              <w:ind w:firstLineChars="200" w:firstLine="480"/>
              <w:jc w:val="left"/>
              <w:rPr>
                <w:rFonts w:ascii="宋体" w:cs="宋体"/>
                <w:kern w:val="0"/>
                <w:sz w:val="24"/>
                <w:szCs w:val="24"/>
                <w:lang w:val="zh-CN"/>
              </w:rPr>
            </w:pPr>
          </w:p>
          <w:p w:rsidR="00EC3DAB" w:rsidRDefault="00EC3DAB">
            <w:pPr>
              <w:autoSpaceDE w:val="0"/>
              <w:autoSpaceDN w:val="0"/>
              <w:adjustRightInd w:val="0"/>
              <w:spacing w:line="360" w:lineRule="auto"/>
              <w:ind w:firstLineChars="200" w:firstLine="480"/>
              <w:jc w:val="left"/>
              <w:rPr>
                <w:rFonts w:ascii="宋体" w:cs="宋体"/>
                <w:kern w:val="0"/>
                <w:sz w:val="24"/>
                <w:szCs w:val="24"/>
                <w:lang w:val="zh-CN"/>
              </w:rPr>
            </w:pPr>
          </w:p>
          <w:p w:rsidR="00860416" w:rsidRDefault="00D26025">
            <w:pPr>
              <w:autoSpaceDE w:val="0"/>
              <w:autoSpaceDN w:val="0"/>
              <w:adjustRightInd w:val="0"/>
              <w:spacing w:line="360" w:lineRule="auto"/>
              <w:jc w:val="center"/>
              <w:rPr>
                <w:rFonts w:ascii="宋体" w:cs="宋体"/>
                <w:b/>
                <w:kern w:val="0"/>
                <w:sz w:val="24"/>
                <w:szCs w:val="24"/>
                <w:lang w:val="zh-CN"/>
              </w:rPr>
            </w:pPr>
            <w:r>
              <w:rPr>
                <w:rFonts w:ascii="宋体" w:cs="宋体" w:hint="eastAsia"/>
                <w:b/>
                <w:kern w:val="0"/>
                <w:sz w:val="24"/>
                <w:szCs w:val="24"/>
                <w:lang w:val="zh-CN"/>
              </w:rPr>
              <w:lastRenderedPageBreak/>
              <w:t>一、公司半年度经营业绩介绍</w:t>
            </w:r>
          </w:p>
          <w:p w:rsidR="00860416" w:rsidRDefault="00D26025">
            <w:pPr>
              <w:autoSpaceDE w:val="0"/>
              <w:autoSpaceDN w:val="0"/>
              <w:adjustRightInd w:val="0"/>
              <w:spacing w:line="360" w:lineRule="auto"/>
              <w:ind w:firstLine="480"/>
              <w:jc w:val="left"/>
              <w:rPr>
                <w:rFonts w:ascii="宋体" w:cs="宋体"/>
                <w:kern w:val="0"/>
                <w:sz w:val="24"/>
                <w:szCs w:val="24"/>
                <w:lang w:val="zh-CN"/>
              </w:rPr>
            </w:pPr>
            <w:r>
              <w:rPr>
                <w:rFonts w:ascii="宋体" w:cs="宋体" w:hint="eastAsia"/>
                <w:b/>
                <w:kern w:val="0"/>
                <w:sz w:val="24"/>
                <w:szCs w:val="24"/>
                <w:lang w:val="zh-CN"/>
              </w:rPr>
              <w:t>董事会秘书武廷栋</w:t>
            </w:r>
            <w:r>
              <w:rPr>
                <w:rFonts w:ascii="宋体" w:cs="宋体" w:hint="eastAsia"/>
                <w:kern w:val="0"/>
                <w:sz w:val="24"/>
                <w:szCs w:val="24"/>
                <w:lang w:val="zh-CN"/>
              </w:rPr>
              <w:t>：</w:t>
            </w:r>
          </w:p>
          <w:p w:rsidR="00860416" w:rsidRDefault="00D26025">
            <w:pPr>
              <w:autoSpaceDE w:val="0"/>
              <w:autoSpaceDN w:val="0"/>
              <w:adjustRightInd w:val="0"/>
              <w:spacing w:line="360" w:lineRule="auto"/>
              <w:ind w:firstLine="480"/>
              <w:jc w:val="left"/>
              <w:rPr>
                <w:rFonts w:ascii="宋体" w:cs="宋体"/>
                <w:kern w:val="0"/>
                <w:sz w:val="24"/>
                <w:szCs w:val="24"/>
                <w:lang w:val="zh-CN"/>
              </w:rPr>
            </w:pPr>
            <w:r>
              <w:rPr>
                <w:rFonts w:ascii="宋体" w:cs="宋体" w:hint="eastAsia"/>
                <w:kern w:val="0"/>
                <w:sz w:val="24"/>
                <w:szCs w:val="24"/>
                <w:lang w:val="zh-CN"/>
              </w:rPr>
              <w:t>今年上半年</w:t>
            </w:r>
            <w:r w:rsidR="00EC3DAB">
              <w:rPr>
                <w:rFonts w:ascii="宋体" w:cs="宋体" w:hint="eastAsia"/>
                <w:kern w:val="0"/>
                <w:sz w:val="24"/>
                <w:szCs w:val="24"/>
                <w:lang w:val="zh-CN"/>
              </w:rPr>
              <w:t>，</w:t>
            </w:r>
            <w:r>
              <w:rPr>
                <w:rFonts w:ascii="宋体" w:cs="宋体" w:hint="eastAsia"/>
                <w:kern w:val="0"/>
                <w:sz w:val="24"/>
                <w:szCs w:val="24"/>
                <w:lang w:val="zh-CN"/>
              </w:rPr>
              <w:t>新冠疫情在全球范围爆发，国内外经济和行业形势错综复杂，公司坚持“稳健增长、持续盈利”为经营原则，紧紧抓住“好产品、好服务、好机制”这个核心理念，深入</w:t>
            </w:r>
            <w:proofErr w:type="gramStart"/>
            <w:r>
              <w:rPr>
                <w:rFonts w:ascii="宋体" w:cs="宋体" w:hint="eastAsia"/>
                <w:kern w:val="0"/>
                <w:sz w:val="24"/>
                <w:szCs w:val="24"/>
                <w:lang w:val="zh-CN"/>
              </w:rPr>
              <w:t>践行</w:t>
            </w:r>
            <w:proofErr w:type="gramEnd"/>
            <w:r>
              <w:rPr>
                <w:rFonts w:ascii="宋体" w:cs="宋体" w:hint="eastAsia"/>
                <w:kern w:val="0"/>
                <w:sz w:val="24"/>
                <w:szCs w:val="24"/>
                <w:lang w:val="zh-CN"/>
              </w:rPr>
              <w:t>“市场全球化、产品价值化、管理数字化、资产证券化、企业平台化”的“五化”策略，</w:t>
            </w:r>
            <w:r w:rsidR="00EC3DAB">
              <w:rPr>
                <w:rFonts w:ascii="宋体" w:cs="宋体" w:hint="eastAsia"/>
                <w:kern w:val="0"/>
                <w:sz w:val="24"/>
                <w:szCs w:val="24"/>
                <w:lang w:val="zh-CN"/>
              </w:rPr>
              <w:t>经过公司上下努力，实现了</w:t>
            </w:r>
            <w:r>
              <w:rPr>
                <w:rFonts w:ascii="宋体" w:cs="宋体" w:hint="eastAsia"/>
                <w:kern w:val="0"/>
                <w:sz w:val="24"/>
                <w:szCs w:val="24"/>
                <w:lang w:val="zh-CN"/>
              </w:rPr>
              <w:t>经营业绩</w:t>
            </w:r>
            <w:r w:rsidR="00EC3DAB">
              <w:rPr>
                <w:rFonts w:ascii="宋体" w:cs="宋体" w:hint="eastAsia"/>
                <w:kern w:val="0"/>
                <w:sz w:val="24"/>
                <w:szCs w:val="24"/>
                <w:lang w:val="zh-CN"/>
              </w:rPr>
              <w:t>的</w:t>
            </w:r>
            <w:r>
              <w:rPr>
                <w:rFonts w:ascii="宋体" w:cs="宋体" w:hint="eastAsia"/>
                <w:kern w:val="0"/>
                <w:sz w:val="24"/>
                <w:szCs w:val="24"/>
                <w:lang w:val="zh-CN"/>
              </w:rPr>
              <w:t>持续稳健增长。报告期内，公司实现营业收入</w:t>
            </w:r>
            <w:r>
              <w:rPr>
                <w:rFonts w:ascii="宋体" w:cs="宋体"/>
                <w:kern w:val="0"/>
                <w:sz w:val="24"/>
                <w:szCs w:val="24"/>
                <w:lang w:val="zh-CN"/>
              </w:rPr>
              <w:t>108.84亿元，同比增长22.73%；实现归属于母公司的净利润7.01亿元，同比增长77.74%；实现基本每股收益0.52元/股，同比增长26.83%。截至报告期末，公司总资产305.99亿元，归属于上市公司股东的净资产87.36亿元。</w:t>
            </w:r>
            <w:r>
              <w:rPr>
                <w:rFonts w:ascii="宋体" w:cs="宋体" w:hint="eastAsia"/>
                <w:kern w:val="0"/>
                <w:sz w:val="24"/>
                <w:szCs w:val="24"/>
                <w:lang w:val="zh-CN"/>
              </w:rPr>
              <w:t>报告期内，公司组件出货量</w:t>
            </w:r>
            <w:r>
              <w:rPr>
                <w:rFonts w:ascii="宋体" w:cs="宋体"/>
                <w:kern w:val="0"/>
                <w:sz w:val="24"/>
                <w:szCs w:val="24"/>
                <w:lang w:val="zh-CN"/>
              </w:rPr>
              <w:t>5.46GW。其中，海外组件出货量3.91GW，海外组件</w:t>
            </w:r>
            <w:proofErr w:type="gramStart"/>
            <w:r>
              <w:rPr>
                <w:rFonts w:ascii="宋体" w:cs="宋体"/>
                <w:kern w:val="0"/>
                <w:sz w:val="24"/>
                <w:szCs w:val="24"/>
                <w:lang w:val="zh-CN"/>
              </w:rPr>
              <w:t>出货占</w:t>
            </w:r>
            <w:proofErr w:type="gramEnd"/>
            <w:r>
              <w:rPr>
                <w:rFonts w:ascii="宋体" w:cs="宋体"/>
                <w:kern w:val="0"/>
                <w:sz w:val="24"/>
                <w:szCs w:val="24"/>
                <w:lang w:val="zh-CN"/>
              </w:rPr>
              <w:t>比71.65%。</w:t>
            </w:r>
          </w:p>
          <w:p w:rsidR="00860416" w:rsidRDefault="00860416">
            <w:pPr>
              <w:autoSpaceDE w:val="0"/>
              <w:autoSpaceDN w:val="0"/>
              <w:adjustRightInd w:val="0"/>
              <w:spacing w:line="360" w:lineRule="auto"/>
              <w:ind w:firstLine="480"/>
              <w:jc w:val="left"/>
              <w:rPr>
                <w:rFonts w:ascii="宋体" w:hAnsi="Arial" w:cs="宋体"/>
                <w:kern w:val="0"/>
                <w:sz w:val="24"/>
                <w:szCs w:val="24"/>
                <w:lang w:val="zh-CN"/>
              </w:rPr>
            </w:pPr>
          </w:p>
          <w:p w:rsidR="00860416" w:rsidRDefault="00D26025">
            <w:pPr>
              <w:autoSpaceDE w:val="0"/>
              <w:autoSpaceDN w:val="0"/>
              <w:adjustRightInd w:val="0"/>
              <w:spacing w:line="360" w:lineRule="auto"/>
              <w:ind w:firstLine="480"/>
              <w:jc w:val="center"/>
              <w:rPr>
                <w:rFonts w:ascii="宋体" w:hAnsi="Calibri" w:cs="宋体"/>
                <w:b/>
                <w:kern w:val="0"/>
                <w:sz w:val="24"/>
                <w:szCs w:val="24"/>
                <w:lang w:val="zh-CN"/>
              </w:rPr>
            </w:pPr>
            <w:r>
              <w:rPr>
                <w:rFonts w:ascii="宋体" w:hAnsi="Arial" w:cs="宋体" w:hint="eastAsia"/>
                <w:b/>
                <w:kern w:val="0"/>
                <w:sz w:val="24"/>
                <w:szCs w:val="24"/>
                <w:lang w:val="zh-CN"/>
              </w:rPr>
              <w:t>二、公司</w:t>
            </w:r>
            <w:r>
              <w:rPr>
                <w:rFonts w:ascii="宋体" w:cs="宋体" w:hint="eastAsia"/>
                <w:b/>
                <w:kern w:val="0"/>
                <w:sz w:val="24"/>
                <w:szCs w:val="24"/>
                <w:lang w:val="zh-CN"/>
              </w:rPr>
              <w:t>半年度</w:t>
            </w:r>
            <w:r>
              <w:rPr>
                <w:rFonts w:ascii="宋体" w:hAnsi="Arial" w:cs="宋体" w:hint="eastAsia"/>
                <w:b/>
                <w:kern w:val="0"/>
                <w:sz w:val="24"/>
                <w:szCs w:val="24"/>
                <w:lang w:val="zh-CN"/>
              </w:rPr>
              <w:t>经营状况</w:t>
            </w:r>
            <w:r w:rsidR="00EC3DAB">
              <w:rPr>
                <w:rFonts w:ascii="宋体" w:hAnsi="Arial" w:cs="宋体" w:hint="eastAsia"/>
                <w:b/>
                <w:kern w:val="0"/>
                <w:sz w:val="24"/>
                <w:szCs w:val="24"/>
                <w:lang w:val="zh-CN"/>
              </w:rPr>
              <w:t>及未来发展规划</w:t>
            </w:r>
            <w:r>
              <w:rPr>
                <w:rFonts w:ascii="宋体" w:hAnsi="Arial" w:cs="宋体" w:hint="eastAsia"/>
                <w:b/>
                <w:kern w:val="0"/>
                <w:sz w:val="24"/>
                <w:szCs w:val="24"/>
                <w:lang w:val="zh-CN"/>
              </w:rPr>
              <w:t>介绍</w:t>
            </w:r>
          </w:p>
          <w:p w:rsidR="00860416" w:rsidRDefault="00D26025">
            <w:pPr>
              <w:autoSpaceDE w:val="0"/>
              <w:autoSpaceDN w:val="0"/>
              <w:adjustRightInd w:val="0"/>
              <w:spacing w:line="360" w:lineRule="auto"/>
              <w:ind w:firstLine="480"/>
              <w:jc w:val="left"/>
              <w:rPr>
                <w:rFonts w:ascii="宋体" w:hAnsi="Arial" w:cs="宋体"/>
                <w:b/>
                <w:kern w:val="0"/>
                <w:sz w:val="24"/>
                <w:szCs w:val="24"/>
                <w:lang w:val="zh-CN"/>
              </w:rPr>
            </w:pPr>
            <w:r>
              <w:rPr>
                <w:rFonts w:ascii="宋体" w:hAnsi="Arial" w:cs="宋体" w:hint="eastAsia"/>
                <w:b/>
                <w:kern w:val="0"/>
                <w:sz w:val="24"/>
                <w:szCs w:val="24"/>
                <w:lang w:val="zh-CN"/>
              </w:rPr>
              <w:t>董事、副总经理、执行总裁牛新伟：</w:t>
            </w:r>
          </w:p>
          <w:p w:rsidR="00860416" w:rsidRDefault="00D26025">
            <w:pPr>
              <w:autoSpaceDE w:val="0"/>
              <w:autoSpaceDN w:val="0"/>
              <w:adjustRightInd w:val="0"/>
              <w:spacing w:line="360" w:lineRule="auto"/>
              <w:ind w:firstLine="480"/>
              <w:jc w:val="left"/>
              <w:rPr>
                <w:rFonts w:ascii="宋体" w:hAnsi="Arial" w:cs="宋体"/>
                <w:kern w:val="0"/>
                <w:sz w:val="24"/>
                <w:szCs w:val="24"/>
                <w:lang w:val="zh-CN"/>
              </w:rPr>
            </w:pPr>
            <w:r>
              <w:rPr>
                <w:rFonts w:ascii="宋体" w:hAnsi="Arial" w:cs="宋体" w:hint="eastAsia"/>
                <w:kern w:val="0"/>
                <w:sz w:val="24"/>
                <w:szCs w:val="24"/>
                <w:lang w:val="zh-CN"/>
              </w:rPr>
              <w:t>各位投资人，大家好！</w:t>
            </w:r>
            <w:proofErr w:type="gramStart"/>
            <w:r>
              <w:rPr>
                <w:rFonts w:ascii="宋体" w:hAnsi="Arial" w:cs="宋体" w:hint="eastAsia"/>
                <w:kern w:val="0"/>
                <w:sz w:val="24"/>
                <w:szCs w:val="24"/>
                <w:lang w:val="zh-CN"/>
              </w:rPr>
              <w:t>晶澳是</w:t>
            </w:r>
            <w:proofErr w:type="gramEnd"/>
            <w:r>
              <w:rPr>
                <w:rFonts w:ascii="宋体" w:hAnsi="Arial" w:cs="宋体" w:hint="eastAsia"/>
                <w:kern w:val="0"/>
                <w:sz w:val="24"/>
                <w:szCs w:val="24"/>
                <w:lang w:val="zh-CN"/>
              </w:rPr>
              <w:t>实施光</w:t>
            </w:r>
            <w:proofErr w:type="gramStart"/>
            <w:r>
              <w:rPr>
                <w:rFonts w:ascii="宋体" w:hAnsi="Arial" w:cs="宋体" w:hint="eastAsia"/>
                <w:kern w:val="0"/>
                <w:sz w:val="24"/>
                <w:szCs w:val="24"/>
                <w:lang w:val="zh-CN"/>
              </w:rPr>
              <w:t>伏产业</w:t>
            </w:r>
            <w:proofErr w:type="gramEnd"/>
            <w:r>
              <w:rPr>
                <w:rFonts w:ascii="宋体" w:hAnsi="Arial" w:cs="宋体" w:hint="eastAsia"/>
                <w:kern w:val="0"/>
                <w:sz w:val="24"/>
                <w:szCs w:val="24"/>
                <w:lang w:val="zh-CN"/>
              </w:rPr>
              <w:t>链一体化战略的全球知名的高性能光伏产品制造商，主营业务为硅片、太阳能电池及组件的研发、生产和销售，以及太阳能光伏电站的开发、建设、运营等。其中，太阳能电池组件是公司的核心产品。公司成立于</w:t>
            </w:r>
            <w:r>
              <w:rPr>
                <w:rFonts w:ascii="宋体" w:hAnsi="Arial" w:cs="宋体"/>
                <w:kern w:val="0"/>
                <w:sz w:val="24"/>
                <w:szCs w:val="24"/>
                <w:lang w:val="zh-CN"/>
              </w:rPr>
              <w:t>2005</w:t>
            </w:r>
            <w:r>
              <w:rPr>
                <w:rFonts w:ascii="宋体" w:hAnsi="Arial" w:cs="宋体" w:hint="eastAsia"/>
                <w:kern w:val="0"/>
                <w:sz w:val="24"/>
                <w:szCs w:val="24"/>
                <w:lang w:val="zh-CN"/>
              </w:rPr>
              <w:t>年，并于</w:t>
            </w:r>
            <w:r>
              <w:rPr>
                <w:rFonts w:ascii="宋体" w:hAnsi="Arial" w:cs="宋体"/>
                <w:kern w:val="0"/>
                <w:sz w:val="24"/>
                <w:szCs w:val="24"/>
                <w:lang w:val="zh-CN"/>
              </w:rPr>
              <w:t>2007</w:t>
            </w:r>
            <w:r>
              <w:rPr>
                <w:rFonts w:ascii="宋体" w:hAnsi="Arial" w:cs="宋体" w:hint="eastAsia"/>
                <w:kern w:val="0"/>
                <w:sz w:val="24"/>
                <w:szCs w:val="24"/>
                <w:lang w:val="zh-CN"/>
              </w:rPr>
              <w:t>年在美国纳斯达克上市。</w:t>
            </w:r>
            <w:r>
              <w:rPr>
                <w:rFonts w:ascii="宋体" w:hAnsi="Arial" w:cs="宋体"/>
                <w:kern w:val="0"/>
                <w:sz w:val="24"/>
                <w:szCs w:val="24"/>
                <w:lang w:val="zh-CN"/>
              </w:rPr>
              <w:t>2018年</w:t>
            </w:r>
            <w:r>
              <w:rPr>
                <w:rFonts w:ascii="宋体" w:hAnsi="Arial" w:cs="宋体" w:hint="eastAsia"/>
                <w:kern w:val="0"/>
                <w:sz w:val="24"/>
                <w:szCs w:val="24"/>
                <w:lang w:val="zh-CN"/>
              </w:rPr>
              <w:t>我们</w:t>
            </w:r>
            <w:r w:rsidR="00EC3DAB">
              <w:rPr>
                <w:rFonts w:ascii="宋体" w:hAnsi="Arial" w:cs="宋体" w:hint="eastAsia"/>
                <w:kern w:val="0"/>
                <w:sz w:val="24"/>
                <w:szCs w:val="24"/>
                <w:lang w:val="zh-CN"/>
              </w:rPr>
              <w:t>完成</w:t>
            </w:r>
            <w:r>
              <w:rPr>
                <w:rFonts w:ascii="宋体" w:hAnsi="Arial" w:cs="宋体"/>
                <w:kern w:val="0"/>
                <w:sz w:val="24"/>
                <w:szCs w:val="24"/>
                <w:lang w:val="zh-CN"/>
              </w:rPr>
              <w:t>私有化退市。2019年11月，借壳深交所中小板上市公司天业通联，实现重组上市。重组完成后原上市公司更名</w:t>
            </w:r>
            <w:proofErr w:type="gramStart"/>
            <w:r>
              <w:rPr>
                <w:rFonts w:ascii="宋体" w:hAnsi="Arial" w:cs="宋体"/>
                <w:kern w:val="0"/>
                <w:sz w:val="24"/>
                <w:szCs w:val="24"/>
                <w:lang w:val="zh-CN"/>
              </w:rPr>
              <w:t>为晶澳</w:t>
            </w:r>
            <w:proofErr w:type="gramEnd"/>
            <w:r>
              <w:rPr>
                <w:rFonts w:ascii="宋体" w:hAnsi="Arial" w:cs="宋体"/>
                <w:kern w:val="0"/>
                <w:sz w:val="24"/>
                <w:szCs w:val="24"/>
                <w:lang w:val="zh-CN"/>
              </w:rPr>
              <w:t>太阳能科技股份有限公司，股票简称：</w:t>
            </w:r>
            <w:proofErr w:type="gramStart"/>
            <w:r>
              <w:rPr>
                <w:rFonts w:ascii="宋体" w:hAnsi="Arial" w:cs="宋体"/>
                <w:kern w:val="0"/>
                <w:sz w:val="24"/>
                <w:szCs w:val="24"/>
                <w:lang w:val="zh-CN"/>
              </w:rPr>
              <w:t>晶澳科技</w:t>
            </w:r>
            <w:proofErr w:type="gramEnd"/>
            <w:r>
              <w:rPr>
                <w:rFonts w:ascii="宋体" w:hAnsi="Arial" w:cs="宋体"/>
                <w:kern w:val="0"/>
                <w:sz w:val="24"/>
                <w:szCs w:val="24"/>
                <w:lang w:val="zh-CN"/>
              </w:rPr>
              <w:t>，股票代码：002459。</w:t>
            </w:r>
          </w:p>
          <w:p w:rsidR="00860416" w:rsidRDefault="00D26025">
            <w:pPr>
              <w:autoSpaceDE w:val="0"/>
              <w:autoSpaceDN w:val="0"/>
              <w:adjustRightInd w:val="0"/>
              <w:spacing w:line="360" w:lineRule="auto"/>
              <w:ind w:firstLine="480"/>
              <w:jc w:val="left"/>
              <w:rPr>
                <w:rFonts w:ascii="宋体" w:hAnsi="Arial" w:cs="宋体"/>
                <w:b/>
                <w:kern w:val="0"/>
                <w:sz w:val="24"/>
                <w:szCs w:val="24"/>
                <w:lang w:val="zh-CN"/>
              </w:rPr>
            </w:pPr>
            <w:r>
              <w:rPr>
                <w:rFonts w:ascii="宋体" w:hAnsi="Arial" w:cs="宋体" w:hint="eastAsia"/>
                <w:b/>
                <w:kern w:val="0"/>
                <w:sz w:val="24"/>
                <w:szCs w:val="24"/>
                <w:lang w:val="zh-CN"/>
              </w:rPr>
              <w:t>首先</w:t>
            </w:r>
            <w:r w:rsidR="00EC3DAB">
              <w:rPr>
                <w:rFonts w:ascii="宋体" w:hAnsi="Arial" w:cs="宋体" w:hint="eastAsia"/>
                <w:b/>
                <w:kern w:val="0"/>
                <w:sz w:val="24"/>
                <w:szCs w:val="24"/>
                <w:lang w:val="zh-CN"/>
              </w:rPr>
              <w:t>，</w:t>
            </w:r>
            <w:r>
              <w:rPr>
                <w:rFonts w:ascii="宋体" w:hAnsi="Arial" w:cs="宋体" w:hint="eastAsia"/>
                <w:b/>
                <w:kern w:val="0"/>
                <w:sz w:val="24"/>
                <w:szCs w:val="24"/>
                <w:lang w:val="zh-CN"/>
              </w:rPr>
              <w:t>我简要介绍一下公司的竞争优势：</w:t>
            </w:r>
          </w:p>
          <w:p w:rsidR="00860416" w:rsidRDefault="00D26025">
            <w:pPr>
              <w:autoSpaceDE w:val="0"/>
              <w:autoSpaceDN w:val="0"/>
              <w:adjustRightInd w:val="0"/>
              <w:spacing w:line="360" w:lineRule="auto"/>
              <w:ind w:firstLine="480"/>
              <w:jc w:val="left"/>
              <w:rPr>
                <w:rFonts w:ascii="宋体" w:hAnsi="Arial" w:cs="宋体"/>
                <w:b/>
                <w:kern w:val="0"/>
                <w:sz w:val="24"/>
                <w:szCs w:val="24"/>
                <w:lang w:val="zh-CN"/>
              </w:rPr>
            </w:pPr>
            <w:r>
              <w:rPr>
                <w:rFonts w:ascii="宋体" w:hAnsi="Arial" w:cs="宋体"/>
                <w:b/>
                <w:kern w:val="0"/>
                <w:sz w:val="24"/>
                <w:szCs w:val="24"/>
                <w:lang w:val="zh-CN"/>
              </w:rPr>
              <w:t>1、全球化市场布局</w:t>
            </w:r>
          </w:p>
          <w:p w:rsidR="00860416" w:rsidRDefault="00D26025">
            <w:pPr>
              <w:autoSpaceDE w:val="0"/>
              <w:autoSpaceDN w:val="0"/>
              <w:adjustRightInd w:val="0"/>
              <w:spacing w:line="360" w:lineRule="auto"/>
              <w:ind w:firstLine="480"/>
              <w:jc w:val="left"/>
              <w:rPr>
                <w:rFonts w:ascii="宋体" w:hAnsi="Arial" w:cs="宋体"/>
                <w:kern w:val="0"/>
                <w:sz w:val="24"/>
                <w:szCs w:val="24"/>
                <w:lang w:val="zh-CN"/>
              </w:rPr>
            </w:pPr>
            <w:r>
              <w:rPr>
                <w:rFonts w:ascii="宋体" w:hAnsi="Arial" w:cs="宋体" w:hint="eastAsia"/>
                <w:kern w:val="0"/>
                <w:sz w:val="24"/>
                <w:szCs w:val="24"/>
                <w:lang w:val="zh-CN"/>
              </w:rPr>
              <w:t>公司</w:t>
            </w:r>
            <w:r w:rsidR="00EC3DAB">
              <w:rPr>
                <w:rFonts w:ascii="宋体" w:hAnsi="Arial" w:cs="宋体" w:hint="eastAsia"/>
                <w:kern w:val="0"/>
                <w:sz w:val="24"/>
                <w:szCs w:val="24"/>
                <w:lang w:val="zh-CN"/>
              </w:rPr>
              <w:t>成立之初就</w:t>
            </w:r>
            <w:r>
              <w:rPr>
                <w:rFonts w:ascii="宋体" w:hAnsi="Arial" w:cs="宋体" w:hint="eastAsia"/>
                <w:kern w:val="0"/>
                <w:sz w:val="24"/>
                <w:szCs w:val="24"/>
                <w:lang w:val="zh-CN"/>
              </w:rPr>
              <w:t>树立了全球化的发展战略，在紧盯中国、</w:t>
            </w:r>
            <w:r>
              <w:rPr>
                <w:rFonts w:ascii="宋体" w:hAnsi="Arial" w:cs="宋体"/>
                <w:kern w:val="0"/>
                <w:sz w:val="24"/>
                <w:szCs w:val="24"/>
              </w:rPr>
              <w:t>欧</w:t>
            </w:r>
            <w:r>
              <w:rPr>
                <w:rFonts w:ascii="宋体" w:hAnsi="Arial" w:cs="宋体" w:hint="eastAsia"/>
                <w:kern w:val="0"/>
                <w:sz w:val="24"/>
                <w:szCs w:val="24"/>
                <w:lang w:val="zh-CN"/>
              </w:rPr>
              <w:t>美日</w:t>
            </w:r>
            <w:r>
              <w:rPr>
                <w:rFonts w:ascii="宋体" w:hAnsi="Arial" w:cs="宋体"/>
                <w:kern w:val="0"/>
                <w:sz w:val="24"/>
                <w:szCs w:val="24"/>
              </w:rPr>
              <w:t>韩</w:t>
            </w:r>
            <w:r>
              <w:rPr>
                <w:rFonts w:ascii="宋体" w:hAnsi="Arial" w:cs="宋体" w:hint="eastAsia"/>
                <w:kern w:val="0"/>
                <w:sz w:val="24"/>
                <w:szCs w:val="24"/>
                <w:lang w:val="zh-CN"/>
              </w:rPr>
              <w:t>等主要</w:t>
            </w:r>
            <w:r>
              <w:rPr>
                <w:rFonts w:ascii="宋体" w:hAnsi="Arial" w:cs="宋体"/>
                <w:kern w:val="0"/>
                <w:sz w:val="24"/>
                <w:szCs w:val="24"/>
              </w:rPr>
              <w:t>优势</w:t>
            </w:r>
            <w:r>
              <w:rPr>
                <w:rFonts w:ascii="宋体" w:hAnsi="Arial" w:cs="宋体" w:hint="eastAsia"/>
                <w:kern w:val="0"/>
                <w:sz w:val="24"/>
                <w:szCs w:val="24"/>
                <w:lang w:val="zh-CN"/>
              </w:rPr>
              <w:t>市场的同时，也在积极布局东南亚、澳洲、中南美及中东地区等新兴市场。公司多个生产基地遍布我国河北、安徽、江苏、上海、内蒙古、云南、浙江等</w:t>
            </w:r>
            <w:r>
              <w:rPr>
                <w:rFonts w:ascii="宋体" w:hAnsi="Arial" w:cs="宋体"/>
                <w:kern w:val="0"/>
                <w:sz w:val="24"/>
                <w:szCs w:val="24"/>
                <w:lang w:val="zh-CN"/>
              </w:rPr>
              <w:t>7个省市和马来西亚、越南2个海外国家，在海外拥有13个销售公司，销售和服务网络遍布全球13</w:t>
            </w:r>
            <w:r>
              <w:rPr>
                <w:rFonts w:ascii="宋体" w:hAnsi="Arial" w:cs="宋体"/>
                <w:kern w:val="0"/>
                <w:sz w:val="24"/>
                <w:szCs w:val="24"/>
              </w:rPr>
              <w:t>0多</w:t>
            </w:r>
            <w:r>
              <w:rPr>
                <w:rFonts w:ascii="宋体" w:hAnsi="Arial" w:cs="宋体"/>
                <w:kern w:val="0"/>
                <w:sz w:val="24"/>
                <w:szCs w:val="24"/>
                <w:lang w:val="zh-CN"/>
              </w:rPr>
              <w:t>个国家和地区。产品品质得到了国内外大型、战略客户</w:t>
            </w:r>
            <w:r w:rsidR="00EC3DAB">
              <w:rPr>
                <w:rFonts w:ascii="宋体" w:hAnsi="Arial" w:cs="宋体" w:hint="eastAsia"/>
                <w:kern w:val="0"/>
                <w:sz w:val="24"/>
                <w:szCs w:val="24"/>
                <w:lang w:val="zh-CN"/>
              </w:rPr>
              <w:t>和渠道</w:t>
            </w:r>
            <w:r w:rsidR="00530A61">
              <w:rPr>
                <w:rFonts w:ascii="宋体" w:hAnsi="Arial" w:cs="宋体" w:hint="eastAsia"/>
                <w:kern w:val="0"/>
                <w:sz w:val="24"/>
                <w:szCs w:val="24"/>
                <w:lang w:val="zh-CN"/>
              </w:rPr>
              <w:t>合作伙伴</w:t>
            </w:r>
            <w:r>
              <w:rPr>
                <w:rFonts w:ascii="宋体" w:hAnsi="Arial" w:cs="宋体"/>
                <w:kern w:val="0"/>
                <w:sz w:val="24"/>
                <w:szCs w:val="24"/>
                <w:lang w:val="zh-CN"/>
              </w:rPr>
              <w:t>的广泛认可，与全球</w:t>
            </w:r>
            <w:r w:rsidR="00EC3DAB">
              <w:rPr>
                <w:rFonts w:ascii="宋体" w:hAnsi="Arial" w:cs="宋体" w:hint="eastAsia"/>
                <w:kern w:val="0"/>
                <w:sz w:val="24"/>
                <w:szCs w:val="24"/>
                <w:lang w:val="zh-CN"/>
              </w:rPr>
              <w:t>知名</w:t>
            </w:r>
            <w:r>
              <w:rPr>
                <w:rFonts w:ascii="宋体" w:hAnsi="Arial" w:cs="宋体"/>
                <w:kern w:val="0"/>
                <w:sz w:val="24"/>
                <w:szCs w:val="24"/>
                <w:lang w:val="zh-CN"/>
              </w:rPr>
              <w:t>的电力公司及光伏电站系统集成商</w:t>
            </w:r>
            <w:r>
              <w:rPr>
                <w:rFonts w:ascii="宋体" w:hAnsi="Arial" w:cs="宋体"/>
                <w:kern w:val="0"/>
                <w:sz w:val="24"/>
                <w:szCs w:val="24"/>
                <w:lang w:val="zh-CN"/>
              </w:rPr>
              <w:lastRenderedPageBreak/>
              <w:t>等核心客户</w:t>
            </w:r>
            <w:r w:rsidR="00EC3DAB">
              <w:rPr>
                <w:rFonts w:ascii="宋体" w:hAnsi="Arial" w:cs="宋体" w:hint="eastAsia"/>
                <w:kern w:val="0"/>
                <w:sz w:val="24"/>
                <w:szCs w:val="24"/>
                <w:lang w:val="zh-CN"/>
              </w:rPr>
              <w:t>和销售渠道</w:t>
            </w:r>
            <w:r>
              <w:rPr>
                <w:rFonts w:ascii="宋体" w:hAnsi="Arial" w:cs="宋体"/>
                <w:kern w:val="0"/>
                <w:sz w:val="24"/>
                <w:szCs w:val="24"/>
                <w:lang w:val="zh-CN"/>
              </w:rPr>
              <w:t>建立了稳定的合作关系，显示了强大的品牌影响力和良好的声誉。</w:t>
            </w:r>
          </w:p>
          <w:p w:rsidR="00860416" w:rsidRDefault="00D26025">
            <w:pPr>
              <w:autoSpaceDE w:val="0"/>
              <w:autoSpaceDN w:val="0"/>
              <w:adjustRightInd w:val="0"/>
              <w:spacing w:line="360" w:lineRule="auto"/>
              <w:ind w:firstLine="480"/>
              <w:jc w:val="left"/>
              <w:rPr>
                <w:rFonts w:ascii="宋体" w:hAnsi="Arial" w:cs="宋体"/>
                <w:kern w:val="0"/>
                <w:sz w:val="24"/>
                <w:szCs w:val="24"/>
                <w:lang w:val="zh-CN"/>
              </w:rPr>
            </w:pPr>
            <w:r>
              <w:rPr>
                <w:rFonts w:ascii="宋体" w:hAnsi="Arial" w:cs="宋体" w:hint="eastAsia"/>
                <w:kern w:val="0"/>
                <w:sz w:val="24"/>
                <w:szCs w:val="24"/>
                <w:lang w:val="zh-CN"/>
              </w:rPr>
              <w:t>公司全球化布局有利于抵消部分国家或地区市场阶段性低谷及贸易摩擦等因素的影响，</w:t>
            </w:r>
            <w:r w:rsidR="00EC3DAB">
              <w:rPr>
                <w:rFonts w:ascii="宋体" w:hAnsi="Arial" w:cs="宋体" w:hint="eastAsia"/>
                <w:kern w:val="0"/>
                <w:sz w:val="24"/>
                <w:szCs w:val="24"/>
                <w:lang w:val="zh-CN"/>
              </w:rPr>
              <w:t>从</w:t>
            </w:r>
            <w:r>
              <w:rPr>
                <w:rFonts w:ascii="宋体" w:hAnsi="Arial" w:cs="宋体" w:hint="eastAsia"/>
                <w:kern w:val="0"/>
                <w:sz w:val="24"/>
                <w:szCs w:val="24"/>
                <w:lang w:val="zh-CN"/>
              </w:rPr>
              <w:t>而保持稳健的发展态势，并在技术研发、</w:t>
            </w:r>
            <w:proofErr w:type="gramStart"/>
            <w:r>
              <w:rPr>
                <w:rFonts w:ascii="宋体" w:hAnsi="Arial" w:cs="宋体" w:hint="eastAsia"/>
                <w:kern w:val="0"/>
                <w:sz w:val="24"/>
                <w:szCs w:val="24"/>
                <w:lang w:val="zh-CN"/>
              </w:rPr>
              <w:t>产线</w:t>
            </w:r>
            <w:r w:rsidR="00EC3DAB">
              <w:rPr>
                <w:rFonts w:ascii="宋体" w:hAnsi="Arial" w:cs="宋体" w:hint="eastAsia"/>
                <w:kern w:val="0"/>
                <w:sz w:val="24"/>
                <w:szCs w:val="24"/>
                <w:lang w:val="zh-CN"/>
              </w:rPr>
              <w:t>升级</w:t>
            </w:r>
            <w:proofErr w:type="gramEnd"/>
            <w:r>
              <w:rPr>
                <w:rFonts w:ascii="宋体" w:hAnsi="Arial" w:cs="宋体" w:hint="eastAsia"/>
                <w:kern w:val="0"/>
                <w:sz w:val="24"/>
                <w:szCs w:val="24"/>
                <w:lang w:val="zh-CN"/>
              </w:rPr>
              <w:t>、设备</w:t>
            </w:r>
            <w:r w:rsidR="00EC3DAB">
              <w:rPr>
                <w:rFonts w:ascii="宋体" w:hAnsi="Arial" w:cs="宋体" w:hint="eastAsia"/>
                <w:kern w:val="0"/>
                <w:sz w:val="24"/>
                <w:szCs w:val="24"/>
                <w:lang w:val="zh-CN"/>
              </w:rPr>
              <w:t>技改</w:t>
            </w:r>
            <w:r>
              <w:rPr>
                <w:rFonts w:ascii="宋体" w:hAnsi="Arial" w:cs="宋体" w:hint="eastAsia"/>
                <w:kern w:val="0"/>
                <w:sz w:val="24"/>
                <w:szCs w:val="24"/>
                <w:lang w:val="zh-CN"/>
              </w:rPr>
              <w:t>等方面保持连贯性，形成良性循环，并保持</w:t>
            </w:r>
            <w:r w:rsidR="00EC3DAB">
              <w:rPr>
                <w:rFonts w:ascii="宋体" w:hAnsi="Arial" w:cs="宋体" w:hint="eastAsia"/>
                <w:kern w:val="0"/>
                <w:sz w:val="24"/>
                <w:szCs w:val="24"/>
                <w:lang w:val="zh-CN"/>
              </w:rPr>
              <w:t>持</w:t>
            </w:r>
            <w:r>
              <w:rPr>
                <w:rFonts w:ascii="宋体" w:hAnsi="Arial" w:cs="宋体" w:hint="eastAsia"/>
                <w:kern w:val="0"/>
                <w:sz w:val="24"/>
                <w:szCs w:val="24"/>
                <w:lang w:val="zh-CN"/>
              </w:rPr>
              <w:t>久的生命力。</w:t>
            </w:r>
          </w:p>
          <w:p w:rsidR="00860416" w:rsidRDefault="00D26025">
            <w:pPr>
              <w:autoSpaceDE w:val="0"/>
              <w:autoSpaceDN w:val="0"/>
              <w:adjustRightInd w:val="0"/>
              <w:spacing w:line="360" w:lineRule="auto"/>
              <w:ind w:firstLine="480"/>
              <w:jc w:val="left"/>
              <w:rPr>
                <w:rFonts w:ascii="宋体" w:hAnsi="Arial" w:cs="宋体"/>
                <w:b/>
                <w:kern w:val="0"/>
                <w:sz w:val="24"/>
                <w:szCs w:val="24"/>
                <w:lang w:val="zh-CN"/>
              </w:rPr>
            </w:pPr>
            <w:r>
              <w:rPr>
                <w:rFonts w:ascii="宋体" w:hAnsi="Arial" w:cs="宋体"/>
                <w:b/>
                <w:kern w:val="0"/>
                <w:sz w:val="24"/>
                <w:szCs w:val="24"/>
                <w:lang w:val="zh-CN"/>
              </w:rPr>
              <w:t>2、卓越的技术研发能力</w:t>
            </w:r>
          </w:p>
          <w:p w:rsidR="00860416" w:rsidRDefault="00EC3DAB">
            <w:pPr>
              <w:autoSpaceDE w:val="0"/>
              <w:autoSpaceDN w:val="0"/>
              <w:adjustRightInd w:val="0"/>
              <w:spacing w:line="360" w:lineRule="auto"/>
              <w:ind w:firstLine="480"/>
              <w:jc w:val="left"/>
              <w:rPr>
                <w:rFonts w:ascii="宋体" w:hAnsi="Arial" w:cs="宋体"/>
                <w:kern w:val="0"/>
                <w:sz w:val="24"/>
                <w:szCs w:val="24"/>
                <w:lang w:val="zh-CN"/>
              </w:rPr>
            </w:pPr>
            <w:r>
              <w:rPr>
                <w:rFonts w:ascii="宋体" w:hAnsi="Arial" w:cs="宋体" w:hint="eastAsia"/>
                <w:kern w:val="0"/>
                <w:sz w:val="24"/>
                <w:szCs w:val="24"/>
                <w:lang w:val="zh-CN"/>
              </w:rPr>
              <w:t>公司</w:t>
            </w:r>
            <w:r w:rsidR="00D26025">
              <w:rPr>
                <w:rFonts w:ascii="宋体" w:hAnsi="Arial" w:cs="宋体" w:hint="eastAsia"/>
                <w:kern w:val="0"/>
                <w:sz w:val="24"/>
                <w:szCs w:val="24"/>
                <w:lang w:val="zh-CN"/>
              </w:rPr>
              <w:t>对研发的持续投入，公司电池及组件技术始终保持着业界领先水平。公司是</w:t>
            </w:r>
            <w:r w:rsidR="00D26025">
              <w:rPr>
                <w:rFonts w:ascii="宋体" w:hAnsi="Arial" w:cs="宋体"/>
                <w:kern w:val="0"/>
                <w:sz w:val="24"/>
                <w:szCs w:val="24"/>
                <w:lang w:val="zh-CN"/>
              </w:rPr>
              <w:t>拥有PERC基础专利的企业之一。目前公司量产的PERC电池平均转换效率为22.90%，95%以上</w:t>
            </w:r>
            <w:r>
              <w:rPr>
                <w:rFonts w:ascii="宋体" w:hAnsi="Arial" w:cs="宋体" w:hint="eastAsia"/>
                <w:kern w:val="0"/>
                <w:sz w:val="24"/>
                <w:szCs w:val="24"/>
                <w:lang w:val="zh-CN"/>
              </w:rPr>
              <w:t>电池转换</w:t>
            </w:r>
            <w:r w:rsidR="00D26025">
              <w:rPr>
                <w:rFonts w:ascii="宋体" w:hAnsi="Arial" w:cs="宋体"/>
                <w:kern w:val="0"/>
                <w:sz w:val="24"/>
                <w:szCs w:val="24"/>
                <w:lang w:val="zh-CN"/>
              </w:rPr>
              <w:t>效率分布</w:t>
            </w:r>
            <w:r>
              <w:rPr>
                <w:rFonts w:ascii="宋体" w:hAnsi="Arial" w:cs="宋体" w:hint="eastAsia"/>
                <w:kern w:val="0"/>
                <w:sz w:val="24"/>
                <w:szCs w:val="24"/>
                <w:lang w:val="zh-CN"/>
              </w:rPr>
              <w:t>在</w:t>
            </w:r>
            <w:r w:rsidR="00D26025">
              <w:rPr>
                <w:rFonts w:ascii="宋体" w:hAnsi="Arial" w:cs="宋体"/>
                <w:kern w:val="0"/>
                <w:sz w:val="24"/>
                <w:szCs w:val="24"/>
                <w:lang w:val="zh-CN"/>
              </w:rPr>
              <w:t>22.60-23.20%。</w:t>
            </w:r>
          </w:p>
          <w:p w:rsidR="00860416" w:rsidRDefault="00D26025">
            <w:pPr>
              <w:autoSpaceDE w:val="0"/>
              <w:autoSpaceDN w:val="0"/>
              <w:adjustRightInd w:val="0"/>
              <w:spacing w:line="360" w:lineRule="auto"/>
              <w:jc w:val="left"/>
              <w:rPr>
                <w:rFonts w:ascii="宋体" w:hAnsi="Arial" w:cs="宋体"/>
                <w:b/>
                <w:kern w:val="0"/>
                <w:sz w:val="24"/>
                <w:szCs w:val="24"/>
                <w:lang w:val="zh-CN"/>
              </w:rPr>
            </w:pPr>
            <w:r>
              <w:rPr>
                <w:rFonts w:ascii="宋体" w:hAnsi="Arial" w:cs="宋体"/>
                <w:b/>
                <w:kern w:val="0"/>
                <w:sz w:val="24"/>
                <w:szCs w:val="24"/>
                <w:lang w:val="zh-CN"/>
              </w:rPr>
              <w:t xml:space="preserve">    3、</w:t>
            </w:r>
            <w:r w:rsidR="00EC3DAB">
              <w:rPr>
                <w:rFonts w:ascii="宋体" w:hAnsi="Arial" w:cs="宋体"/>
                <w:b/>
                <w:kern w:val="0"/>
                <w:sz w:val="24"/>
                <w:szCs w:val="24"/>
                <w:lang w:val="zh-CN"/>
              </w:rPr>
              <w:t>产业链</w:t>
            </w:r>
            <w:r>
              <w:rPr>
                <w:rFonts w:ascii="宋体" w:hAnsi="Arial" w:cs="宋体"/>
                <w:b/>
                <w:kern w:val="0"/>
                <w:sz w:val="24"/>
                <w:szCs w:val="24"/>
                <w:lang w:val="zh-CN"/>
              </w:rPr>
              <w:t xml:space="preserve">一体化优势 </w:t>
            </w:r>
          </w:p>
          <w:p w:rsidR="00860416" w:rsidRDefault="00D26025">
            <w:pPr>
              <w:autoSpaceDE w:val="0"/>
              <w:autoSpaceDN w:val="0"/>
              <w:adjustRightInd w:val="0"/>
              <w:spacing w:line="360" w:lineRule="auto"/>
              <w:ind w:firstLineChars="200" w:firstLine="480"/>
              <w:jc w:val="left"/>
              <w:rPr>
                <w:rFonts w:ascii="宋体" w:hAnsi="Arial" w:cs="宋体"/>
                <w:kern w:val="0"/>
                <w:sz w:val="24"/>
                <w:szCs w:val="24"/>
                <w:lang w:val="zh-CN"/>
              </w:rPr>
            </w:pPr>
            <w:r>
              <w:rPr>
                <w:rFonts w:ascii="宋体" w:hAnsi="Arial" w:cs="宋体" w:hint="eastAsia"/>
                <w:kern w:val="0"/>
                <w:sz w:val="24"/>
                <w:szCs w:val="24"/>
                <w:lang w:val="zh-CN"/>
              </w:rPr>
              <w:t>经过多年发展，公司已建立起垂直一体化的产业链，包括晶体硅棒、硅片、太阳能电池及组件、</w:t>
            </w:r>
            <w:r w:rsidR="00EC3DAB">
              <w:rPr>
                <w:rFonts w:ascii="宋体" w:hAnsi="Arial" w:cs="宋体" w:hint="eastAsia"/>
                <w:kern w:val="0"/>
                <w:sz w:val="24"/>
                <w:szCs w:val="24"/>
                <w:lang w:val="zh-CN"/>
              </w:rPr>
              <w:t>光伏</w:t>
            </w:r>
            <w:r>
              <w:rPr>
                <w:rFonts w:ascii="宋体" w:hAnsi="Arial" w:cs="宋体" w:hint="eastAsia"/>
                <w:kern w:val="0"/>
                <w:sz w:val="24"/>
                <w:szCs w:val="24"/>
                <w:lang w:val="zh-CN"/>
              </w:rPr>
              <w:t>电站运营等各个环节，并在</w:t>
            </w:r>
            <w:r w:rsidR="00EC3DAB">
              <w:rPr>
                <w:rFonts w:ascii="宋体" w:hAnsi="Arial" w:cs="宋体" w:hint="eastAsia"/>
                <w:kern w:val="0"/>
                <w:sz w:val="24"/>
                <w:szCs w:val="24"/>
                <w:lang w:val="zh-CN"/>
              </w:rPr>
              <w:t>每</w:t>
            </w:r>
            <w:r>
              <w:rPr>
                <w:rFonts w:ascii="宋体" w:hAnsi="Arial" w:cs="宋体" w:hint="eastAsia"/>
                <w:kern w:val="0"/>
                <w:sz w:val="24"/>
                <w:szCs w:val="24"/>
                <w:lang w:val="zh-CN"/>
              </w:rPr>
              <w:t>个环节上深耕细作，建立起了产业链一体化优势。首先，光</w:t>
            </w:r>
            <w:proofErr w:type="gramStart"/>
            <w:r>
              <w:rPr>
                <w:rFonts w:ascii="宋体" w:hAnsi="Arial" w:cs="宋体" w:hint="eastAsia"/>
                <w:kern w:val="0"/>
                <w:sz w:val="24"/>
                <w:szCs w:val="24"/>
                <w:lang w:val="zh-CN"/>
              </w:rPr>
              <w:t>伏产业链各</w:t>
            </w:r>
            <w:proofErr w:type="gramEnd"/>
            <w:r>
              <w:rPr>
                <w:rFonts w:ascii="宋体" w:hAnsi="Arial" w:cs="宋体" w:hint="eastAsia"/>
                <w:kern w:val="0"/>
                <w:sz w:val="24"/>
                <w:szCs w:val="24"/>
                <w:lang w:val="zh-CN"/>
              </w:rPr>
              <w:t>环节相匹配，增强了公司的抗风险能力；其次，公司可以在</w:t>
            </w:r>
            <w:proofErr w:type="gramStart"/>
            <w:r>
              <w:rPr>
                <w:rFonts w:ascii="宋体" w:hAnsi="Arial" w:cs="宋体" w:hint="eastAsia"/>
                <w:kern w:val="0"/>
                <w:sz w:val="24"/>
                <w:szCs w:val="24"/>
                <w:lang w:val="zh-CN"/>
              </w:rPr>
              <w:t>产业链各环节</w:t>
            </w:r>
            <w:proofErr w:type="gramEnd"/>
            <w:r>
              <w:rPr>
                <w:rFonts w:ascii="宋体" w:hAnsi="Arial" w:cs="宋体" w:hint="eastAsia"/>
                <w:kern w:val="0"/>
                <w:sz w:val="24"/>
                <w:szCs w:val="24"/>
                <w:lang w:val="zh-CN"/>
              </w:rPr>
              <w:t>实施全面、严格的产品质量控制，充分保证产品品质，树立品牌影响力；第三，产业</w:t>
            </w:r>
            <w:proofErr w:type="gramStart"/>
            <w:r>
              <w:rPr>
                <w:rFonts w:ascii="宋体" w:hAnsi="Arial" w:cs="宋体" w:hint="eastAsia"/>
                <w:kern w:val="0"/>
                <w:sz w:val="24"/>
                <w:szCs w:val="24"/>
                <w:lang w:val="zh-CN"/>
              </w:rPr>
              <w:t>链协调</w:t>
            </w:r>
            <w:proofErr w:type="gramEnd"/>
            <w:r>
              <w:rPr>
                <w:rFonts w:ascii="宋体" w:hAnsi="Arial" w:cs="宋体" w:hint="eastAsia"/>
                <w:kern w:val="0"/>
                <w:sz w:val="24"/>
                <w:szCs w:val="24"/>
                <w:lang w:val="zh-CN"/>
              </w:rPr>
              <w:t>充分降低产品成本，提高在行业中的议价能力和综合竞争力。</w:t>
            </w:r>
          </w:p>
          <w:p w:rsidR="00860416" w:rsidRDefault="00D26025">
            <w:pPr>
              <w:autoSpaceDE w:val="0"/>
              <w:autoSpaceDN w:val="0"/>
              <w:adjustRightInd w:val="0"/>
              <w:spacing w:line="360" w:lineRule="auto"/>
              <w:ind w:firstLineChars="200" w:firstLine="482"/>
              <w:jc w:val="left"/>
              <w:rPr>
                <w:rFonts w:ascii="宋体" w:hAnsi="Arial" w:cs="宋体"/>
                <w:b/>
                <w:kern w:val="0"/>
                <w:sz w:val="24"/>
                <w:szCs w:val="24"/>
                <w:lang w:val="zh-CN"/>
              </w:rPr>
            </w:pPr>
            <w:r>
              <w:rPr>
                <w:rFonts w:ascii="宋体" w:hAnsi="Arial" w:cs="宋体"/>
                <w:b/>
                <w:kern w:val="0"/>
                <w:sz w:val="24"/>
                <w:szCs w:val="24"/>
                <w:lang w:val="zh-CN"/>
              </w:rPr>
              <w:t>4、专业</w:t>
            </w:r>
            <w:r>
              <w:rPr>
                <w:rFonts w:ascii="宋体" w:hAnsi="Arial" w:cs="宋体" w:hint="eastAsia"/>
                <w:b/>
                <w:kern w:val="0"/>
                <w:sz w:val="24"/>
                <w:szCs w:val="24"/>
                <w:lang w:val="zh-CN"/>
              </w:rPr>
              <w:t>的</w:t>
            </w:r>
            <w:r>
              <w:rPr>
                <w:rFonts w:ascii="宋体" w:hAnsi="Arial" w:cs="宋体"/>
                <w:b/>
                <w:kern w:val="0"/>
                <w:sz w:val="24"/>
                <w:szCs w:val="24"/>
                <w:lang w:val="zh-CN"/>
              </w:rPr>
              <w:t>管理团队</w:t>
            </w:r>
          </w:p>
          <w:p w:rsidR="00860416" w:rsidRDefault="00D26025">
            <w:pPr>
              <w:autoSpaceDE w:val="0"/>
              <w:autoSpaceDN w:val="0"/>
              <w:adjustRightInd w:val="0"/>
              <w:spacing w:line="360" w:lineRule="auto"/>
              <w:ind w:firstLineChars="200" w:firstLine="480"/>
              <w:jc w:val="left"/>
              <w:rPr>
                <w:rFonts w:ascii="宋体" w:hAnsi="Arial" w:cs="宋体"/>
                <w:kern w:val="0"/>
                <w:sz w:val="24"/>
                <w:szCs w:val="24"/>
                <w:lang w:val="zh-CN"/>
              </w:rPr>
            </w:pPr>
            <w:r>
              <w:rPr>
                <w:rFonts w:ascii="宋体" w:hAnsi="Arial" w:cs="宋体" w:hint="eastAsia"/>
                <w:kern w:val="0"/>
                <w:sz w:val="24"/>
                <w:szCs w:val="24"/>
                <w:lang w:val="zh-CN"/>
              </w:rPr>
              <w:t>经过多年的持续经营，公司已建立起一支经验丰富、结构合理、技术精湛、团结合作的先进管理团队。管理团队始终坚持为客户提供专业产品及服务的理念，对全球光</w:t>
            </w:r>
            <w:proofErr w:type="gramStart"/>
            <w:r>
              <w:rPr>
                <w:rFonts w:ascii="宋体" w:hAnsi="Arial" w:cs="宋体" w:hint="eastAsia"/>
                <w:kern w:val="0"/>
                <w:sz w:val="24"/>
                <w:szCs w:val="24"/>
                <w:lang w:val="zh-CN"/>
              </w:rPr>
              <w:t>伏行业</w:t>
            </w:r>
            <w:proofErr w:type="gramEnd"/>
            <w:r>
              <w:rPr>
                <w:rFonts w:ascii="宋体" w:hAnsi="Arial" w:cs="宋体" w:hint="eastAsia"/>
                <w:kern w:val="0"/>
                <w:sz w:val="24"/>
                <w:szCs w:val="24"/>
                <w:lang w:val="zh-CN"/>
              </w:rPr>
              <w:t>的技术及业务发展路径、未来趋势等有着深刻的理解。在公司发展过程中，技术设备不断更新升级、生产规模不断扩大、销售客户范围日益增长，管理团队积累了丰富的行业经验和管理经验。此外，公司也建立并逐渐完善了现代化、全球化的管理体系，包括供应链体系、销售体系、研发体系、人力资源体系及组织架构体系等，充分调动员工活力，提高管理效率。</w:t>
            </w:r>
          </w:p>
          <w:p w:rsidR="00860416" w:rsidRDefault="00D26025">
            <w:pPr>
              <w:autoSpaceDE w:val="0"/>
              <w:autoSpaceDN w:val="0"/>
              <w:adjustRightInd w:val="0"/>
              <w:spacing w:line="360" w:lineRule="auto"/>
              <w:ind w:firstLineChars="200" w:firstLine="482"/>
              <w:jc w:val="left"/>
              <w:rPr>
                <w:rFonts w:ascii="宋体" w:hAnsi="Arial" w:cs="宋体"/>
                <w:b/>
                <w:kern w:val="0"/>
                <w:sz w:val="24"/>
                <w:szCs w:val="24"/>
                <w:lang w:val="zh-CN"/>
              </w:rPr>
            </w:pPr>
            <w:r>
              <w:rPr>
                <w:rFonts w:ascii="宋体" w:hAnsi="Arial" w:cs="宋体"/>
                <w:b/>
                <w:kern w:val="0"/>
                <w:sz w:val="24"/>
                <w:szCs w:val="24"/>
                <w:lang w:val="zh-CN"/>
              </w:rPr>
              <w:t>5、光</w:t>
            </w:r>
            <w:proofErr w:type="gramStart"/>
            <w:r>
              <w:rPr>
                <w:rFonts w:ascii="宋体" w:hAnsi="Arial" w:cs="宋体"/>
                <w:b/>
                <w:kern w:val="0"/>
                <w:sz w:val="24"/>
                <w:szCs w:val="24"/>
                <w:lang w:val="zh-CN"/>
              </w:rPr>
              <w:t>伏行业</w:t>
            </w:r>
            <w:proofErr w:type="gramEnd"/>
            <w:r>
              <w:rPr>
                <w:rFonts w:ascii="宋体" w:hAnsi="Arial" w:cs="宋体"/>
                <w:b/>
                <w:kern w:val="0"/>
                <w:sz w:val="24"/>
                <w:szCs w:val="24"/>
                <w:lang w:val="zh-CN"/>
              </w:rPr>
              <w:t>龙头地位</w:t>
            </w:r>
          </w:p>
          <w:p w:rsidR="00860416" w:rsidRDefault="00D26025">
            <w:pPr>
              <w:autoSpaceDE w:val="0"/>
              <w:autoSpaceDN w:val="0"/>
              <w:adjustRightInd w:val="0"/>
              <w:spacing w:line="360" w:lineRule="auto"/>
              <w:ind w:firstLineChars="200" w:firstLine="480"/>
              <w:jc w:val="left"/>
              <w:rPr>
                <w:rFonts w:ascii="宋体" w:hAnsi="Arial" w:cs="宋体"/>
                <w:kern w:val="0"/>
                <w:sz w:val="24"/>
                <w:szCs w:val="24"/>
                <w:lang w:val="zh-CN"/>
              </w:rPr>
            </w:pPr>
            <w:r>
              <w:rPr>
                <w:rFonts w:ascii="宋体" w:hAnsi="Arial" w:cs="宋体" w:hint="eastAsia"/>
                <w:kern w:val="0"/>
                <w:sz w:val="24"/>
                <w:szCs w:val="24"/>
                <w:lang w:val="zh-CN"/>
              </w:rPr>
              <w:t>根据中国光</w:t>
            </w:r>
            <w:proofErr w:type="gramStart"/>
            <w:r>
              <w:rPr>
                <w:rFonts w:ascii="宋体" w:hAnsi="Arial" w:cs="宋体" w:hint="eastAsia"/>
                <w:kern w:val="0"/>
                <w:sz w:val="24"/>
                <w:szCs w:val="24"/>
                <w:lang w:val="zh-CN"/>
              </w:rPr>
              <w:t>伏行业</w:t>
            </w:r>
            <w:proofErr w:type="gramEnd"/>
            <w:r>
              <w:rPr>
                <w:rFonts w:ascii="宋体" w:hAnsi="Arial" w:cs="宋体" w:hint="eastAsia"/>
                <w:kern w:val="0"/>
                <w:sz w:val="24"/>
                <w:szCs w:val="24"/>
                <w:lang w:val="zh-CN"/>
              </w:rPr>
              <w:t>协会统计数据，</w:t>
            </w:r>
            <w:r>
              <w:rPr>
                <w:rFonts w:ascii="宋体" w:hAnsi="Arial" w:cs="宋体"/>
                <w:kern w:val="0"/>
                <w:sz w:val="24"/>
                <w:szCs w:val="24"/>
                <w:lang w:val="zh-CN"/>
              </w:rPr>
              <w:t>2015-2018年公司PERC电池产量连续位居全球前二位，其中2018年行业第一。2015-2019年公司组件出货量连续排名全球前五位，其中2018年、2019年行业第二。公司已建立起较为明显的规模</w:t>
            </w:r>
            <w:r w:rsidR="00FD6A1F">
              <w:rPr>
                <w:rFonts w:ascii="宋体" w:hAnsi="Arial" w:cs="宋体" w:hint="eastAsia"/>
                <w:kern w:val="0"/>
                <w:sz w:val="24"/>
                <w:szCs w:val="24"/>
                <w:lang w:val="zh-CN"/>
              </w:rPr>
              <w:t>和市场</w:t>
            </w:r>
            <w:r>
              <w:rPr>
                <w:rFonts w:ascii="宋体" w:hAnsi="Arial" w:cs="宋体"/>
                <w:kern w:val="0"/>
                <w:sz w:val="24"/>
                <w:szCs w:val="24"/>
                <w:lang w:val="zh-CN"/>
              </w:rPr>
              <w:lastRenderedPageBreak/>
              <w:t>优势。</w:t>
            </w:r>
          </w:p>
          <w:p w:rsidR="00860416" w:rsidRDefault="00D26025">
            <w:pPr>
              <w:autoSpaceDE w:val="0"/>
              <w:autoSpaceDN w:val="0"/>
              <w:adjustRightInd w:val="0"/>
              <w:spacing w:line="360" w:lineRule="auto"/>
              <w:ind w:firstLineChars="200" w:firstLine="480"/>
              <w:jc w:val="left"/>
              <w:rPr>
                <w:rFonts w:ascii="宋体" w:hAnsi="Arial" w:cs="宋体"/>
                <w:kern w:val="0"/>
                <w:sz w:val="24"/>
                <w:szCs w:val="24"/>
                <w:lang w:val="zh-CN"/>
              </w:rPr>
            </w:pPr>
            <w:r>
              <w:rPr>
                <w:rFonts w:ascii="宋体" w:hAnsi="Arial" w:cs="宋体" w:hint="eastAsia"/>
                <w:kern w:val="0"/>
                <w:sz w:val="24"/>
                <w:szCs w:val="24"/>
                <w:lang w:val="zh-CN"/>
              </w:rPr>
              <w:t>在行业产业政策调整以及新冠肺炎疫情爆发的背景下，行业整合进程加速。随着公司组</w:t>
            </w:r>
            <w:r w:rsidR="00FD6A1F">
              <w:rPr>
                <w:rFonts w:ascii="宋体" w:hAnsi="Arial" w:cs="宋体" w:hint="eastAsia"/>
                <w:kern w:val="0"/>
                <w:sz w:val="24"/>
                <w:szCs w:val="24"/>
                <w:lang w:val="zh-CN"/>
              </w:rPr>
              <w:t>件</w:t>
            </w:r>
            <w:r>
              <w:rPr>
                <w:rFonts w:ascii="宋体" w:hAnsi="Arial" w:cs="宋体" w:hint="eastAsia"/>
                <w:kern w:val="0"/>
                <w:sz w:val="24"/>
                <w:szCs w:val="24"/>
                <w:lang w:val="zh-CN"/>
              </w:rPr>
              <w:t>产能的逐渐释放，公司产品市场占有率将会进一步提升。</w:t>
            </w:r>
          </w:p>
          <w:p w:rsidR="00860416" w:rsidRDefault="00D26025">
            <w:pPr>
              <w:autoSpaceDE w:val="0"/>
              <w:autoSpaceDN w:val="0"/>
              <w:adjustRightInd w:val="0"/>
              <w:spacing w:line="360" w:lineRule="auto"/>
              <w:ind w:firstLine="480"/>
              <w:jc w:val="left"/>
              <w:rPr>
                <w:rFonts w:ascii="宋体" w:hAnsi="Arial" w:cs="宋体"/>
                <w:b/>
                <w:kern w:val="0"/>
                <w:sz w:val="24"/>
                <w:szCs w:val="24"/>
                <w:lang w:val="zh-CN"/>
              </w:rPr>
            </w:pPr>
            <w:r>
              <w:rPr>
                <w:rFonts w:ascii="宋体" w:hAnsi="Arial" w:cs="宋体" w:hint="eastAsia"/>
                <w:b/>
                <w:kern w:val="0"/>
                <w:sz w:val="24"/>
                <w:szCs w:val="24"/>
                <w:lang w:val="zh-CN"/>
              </w:rPr>
              <w:t>接下来</w:t>
            </w:r>
            <w:r w:rsidR="00FD6A1F">
              <w:rPr>
                <w:rFonts w:ascii="宋体" w:hAnsi="Arial" w:cs="宋体" w:hint="eastAsia"/>
                <w:b/>
                <w:kern w:val="0"/>
                <w:sz w:val="24"/>
                <w:szCs w:val="24"/>
                <w:lang w:val="zh-CN"/>
              </w:rPr>
              <w:t>，</w:t>
            </w:r>
            <w:r>
              <w:rPr>
                <w:rFonts w:ascii="宋体" w:hAnsi="Arial" w:cs="宋体" w:hint="eastAsia"/>
                <w:b/>
                <w:kern w:val="0"/>
                <w:sz w:val="24"/>
                <w:szCs w:val="24"/>
                <w:lang w:val="zh-CN"/>
              </w:rPr>
              <w:t>我介绍一下</w:t>
            </w:r>
            <w:r>
              <w:rPr>
                <w:rFonts w:ascii="宋体" w:hAnsi="Arial" w:cs="宋体"/>
                <w:b/>
                <w:kern w:val="0"/>
                <w:sz w:val="24"/>
                <w:szCs w:val="24"/>
                <w:lang w:val="zh-CN"/>
              </w:rPr>
              <w:t>2020</w:t>
            </w:r>
            <w:r>
              <w:rPr>
                <w:rFonts w:ascii="宋体" w:hAnsi="Arial" w:cs="宋体" w:hint="eastAsia"/>
                <w:b/>
                <w:kern w:val="0"/>
                <w:sz w:val="24"/>
                <w:szCs w:val="24"/>
                <w:lang w:val="zh-CN"/>
              </w:rPr>
              <w:t>年半年度的经营情况：</w:t>
            </w:r>
          </w:p>
          <w:p w:rsidR="00860416" w:rsidRDefault="00D26025">
            <w:pPr>
              <w:spacing w:line="360" w:lineRule="auto"/>
              <w:ind w:firstLineChars="200" w:firstLine="482"/>
              <w:rPr>
                <w:rFonts w:ascii="宋体" w:hAnsi="宋体"/>
                <w:b/>
                <w:sz w:val="24"/>
                <w:szCs w:val="24"/>
              </w:rPr>
            </w:pPr>
            <w:r>
              <w:rPr>
                <w:rFonts w:ascii="宋体" w:hAnsi="宋体"/>
                <w:b/>
                <w:sz w:val="24"/>
                <w:szCs w:val="24"/>
              </w:rPr>
              <w:t>1、面对“新冠疫情”的挑战，科学防控，保证业绩稳健增长。</w:t>
            </w:r>
          </w:p>
          <w:p w:rsidR="00860416" w:rsidRDefault="00D26025">
            <w:pPr>
              <w:spacing w:line="360" w:lineRule="auto"/>
              <w:ind w:firstLineChars="200" w:firstLine="480"/>
              <w:rPr>
                <w:rFonts w:ascii="宋体" w:hAnsi="宋体"/>
                <w:sz w:val="24"/>
                <w:szCs w:val="24"/>
              </w:rPr>
            </w:pPr>
            <w:r>
              <w:rPr>
                <w:rFonts w:ascii="宋体" w:hAnsi="宋体"/>
                <w:sz w:val="24"/>
                <w:szCs w:val="24"/>
              </w:rPr>
              <w:t>2020年一季度，国内新冠疫情爆发，并迅速在全球各国陆续被发现，对众多行业造成了较大的不利影响，公司严格执行政府防控政策，采取科学防控措施，确保全体员工的生命安全和身体健康。随着疫情形势的逐步好转，公司坚持抗疫情、保生产两手抓，在全力以赴做好疫情防控的同时，保持企业生产经营稳定运行，科学有序安排复工复产，为业绩增长提供有力支撑。</w:t>
            </w:r>
          </w:p>
          <w:p w:rsidR="00860416" w:rsidRDefault="00D26025">
            <w:pPr>
              <w:spacing w:line="360" w:lineRule="auto"/>
              <w:ind w:firstLineChars="200" w:firstLine="482"/>
              <w:rPr>
                <w:rFonts w:ascii="宋体" w:hAnsi="宋体"/>
                <w:b/>
                <w:sz w:val="24"/>
                <w:szCs w:val="24"/>
              </w:rPr>
            </w:pPr>
            <w:r>
              <w:rPr>
                <w:rFonts w:ascii="宋体" w:hAnsi="宋体"/>
                <w:b/>
                <w:sz w:val="24"/>
                <w:szCs w:val="24"/>
              </w:rPr>
              <w:t>2、持续加强科技创新，不断推出受市场欢迎的新产品。</w:t>
            </w:r>
          </w:p>
          <w:p w:rsidR="00860416" w:rsidRDefault="00D26025">
            <w:pPr>
              <w:spacing w:line="360" w:lineRule="auto"/>
              <w:ind w:firstLineChars="200" w:firstLine="480"/>
              <w:rPr>
                <w:rFonts w:ascii="宋体" w:hAnsi="宋体"/>
                <w:sz w:val="24"/>
                <w:szCs w:val="24"/>
              </w:rPr>
            </w:pPr>
            <w:r>
              <w:rPr>
                <w:rFonts w:ascii="宋体" w:hAnsi="宋体" w:hint="eastAsia"/>
                <w:sz w:val="24"/>
                <w:szCs w:val="24"/>
              </w:rPr>
              <w:t>公司始终视研发为生命，长期持续支持科技创新工作。公司研发团队以市场为导向，持续加大研发力度，研发优势进一步强化。截至报告期末，公司自主研发已授权专利</w:t>
            </w:r>
            <w:r>
              <w:rPr>
                <w:rFonts w:ascii="宋体" w:hAnsi="宋体"/>
                <w:sz w:val="24"/>
                <w:szCs w:val="24"/>
              </w:rPr>
              <w:t>816项，其中发明专利111项；公司量产电池平均转换效率达22.90%。公司以自身的研发优势为依托，开发了</w:t>
            </w:r>
            <w:proofErr w:type="gramStart"/>
            <w:r>
              <w:rPr>
                <w:rFonts w:ascii="宋体" w:hAnsi="宋体"/>
                <w:sz w:val="24"/>
                <w:szCs w:val="24"/>
              </w:rPr>
              <w:t>多款受市场</w:t>
            </w:r>
            <w:proofErr w:type="gramEnd"/>
            <w:r>
              <w:rPr>
                <w:rFonts w:ascii="宋体" w:hAnsi="宋体"/>
                <w:sz w:val="24"/>
                <w:szCs w:val="24"/>
              </w:rPr>
              <w:t>欢迎的新产品。根据市场需求，公司相继开发了大尺寸、半片、双面双</w:t>
            </w:r>
            <w:proofErr w:type="gramStart"/>
            <w:r>
              <w:rPr>
                <w:rFonts w:ascii="宋体" w:hAnsi="宋体"/>
                <w:sz w:val="24"/>
                <w:szCs w:val="24"/>
              </w:rPr>
              <w:t>玻</w:t>
            </w:r>
            <w:proofErr w:type="gramEnd"/>
            <w:r>
              <w:rPr>
                <w:rFonts w:ascii="宋体" w:hAnsi="宋体"/>
                <w:sz w:val="24"/>
                <w:szCs w:val="24"/>
              </w:rPr>
              <w:t>、多主栅、叠片、N型等多款新型组件，使公司产品转换效率稳步提升。</w:t>
            </w:r>
          </w:p>
          <w:p w:rsidR="00860416" w:rsidRDefault="00D26025">
            <w:pPr>
              <w:spacing w:line="360" w:lineRule="auto"/>
              <w:ind w:firstLineChars="200" w:firstLine="480"/>
              <w:rPr>
                <w:rFonts w:ascii="宋体" w:hAnsi="宋体"/>
                <w:sz w:val="24"/>
                <w:szCs w:val="24"/>
              </w:rPr>
            </w:pPr>
            <w:r>
              <w:rPr>
                <w:rFonts w:ascii="宋体" w:hAnsi="宋体" w:hint="eastAsia"/>
                <w:sz w:val="24"/>
                <w:szCs w:val="24"/>
              </w:rPr>
              <w:t>公司推出了基于</w:t>
            </w:r>
            <w:r>
              <w:rPr>
                <w:rFonts w:ascii="宋体" w:hAnsi="宋体"/>
                <w:sz w:val="24"/>
                <w:szCs w:val="24"/>
              </w:rPr>
              <w:t>182mm大硅片的超高功率组件DeepBlue3.0，产品叠加大尺寸硅片、单晶</w:t>
            </w:r>
            <w:proofErr w:type="spellStart"/>
            <w:r>
              <w:rPr>
                <w:rFonts w:ascii="宋体" w:hAnsi="宋体"/>
                <w:sz w:val="24"/>
                <w:szCs w:val="24"/>
              </w:rPr>
              <w:t>Percium</w:t>
            </w:r>
            <w:proofErr w:type="spellEnd"/>
            <w:r>
              <w:rPr>
                <w:rFonts w:ascii="宋体" w:hAnsi="宋体"/>
                <w:sz w:val="24"/>
                <w:szCs w:val="24"/>
              </w:rPr>
              <w:t>+高效电池技术、半片技术、11BB技术、掺</w:t>
            </w:r>
            <w:proofErr w:type="gramStart"/>
            <w:r>
              <w:rPr>
                <w:rFonts w:ascii="宋体" w:hAnsi="宋体"/>
                <w:sz w:val="24"/>
                <w:szCs w:val="24"/>
              </w:rPr>
              <w:t>镓技术</w:t>
            </w:r>
            <w:proofErr w:type="gramEnd"/>
            <w:r>
              <w:rPr>
                <w:rFonts w:ascii="宋体" w:hAnsi="宋体"/>
                <w:sz w:val="24"/>
                <w:szCs w:val="24"/>
              </w:rPr>
              <w:t>功率输出超过545W+，能够更好地满足了客户对高效产品的需求，有力地巩固了公司的技术创新与产业化应用优势。</w:t>
            </w:r>
          </w:p>
          <w:p w:rsidR="00860416" w:rsidRDefault="00D26025">
            <w:pPr>
              <w:spacing w:line="360" w:lineRule="auto"/>
              <w:ind w:firstLineChars="200" w:firstLine="482"/>
              <w:rPr>
                <w:rFonts w:ascii="宋体" w:hAnsi="宋体"/>
                <w:b/>
                <w:sz w:val="24"/>
                <w:szCs w:val="24"/>
              </w:rPr>
            </w:pPr>
            <w:r>
              <w:rPr>
                <w:rFonts w:ascii="宋体" w:hAnsi="宋体"/>
                <w:b/>
                <w:sz w:val="24"/>
                <w:szCs w:val="24"/>
              </w:rPr>
              <w:t>3、发挥</w:t>
            </w:r>
            <w:r w:rsidR="00FD6A1F">
              <w:rPr>
                <w:rFonts w:ascii="宋体" w:hAnsi="宋体" w:hint="eastAsia"/>
                <w:b/>
                <w:sz w:val="24"/>
                <w:szCs w:val="24"/>
              </w:rPr>
              <w:t>产业链</w:t>
            </w:r>
            <w:r>
              <w:rPr>
                <w:rFonts w:ascii="宋体" w:hAnsi="宋体"/>
                <w:b/>
                <w:sz w:val="24"/>
                <w:szCs w:val="24"/>
              </w:rPr>
              <w:t>一体化优势，加强供应</w:t>
            </w:r>
            <w:proofErr w:type="gramStart"/>
            <w:r>
              <w:rPr>
                <w:rFonts w:ascii="宋体" w:hAnsi="宋体"/>
                <w:b/>
                <w:sz w:val="24"/>
                <w:szCs w:val="24"/>
              </w:rPr>
              <w:t>链合作</w:t>
            </w:r>
            <w:proofErr w:type="gramEnd"/>
            <w:r>
              <w:rPr>
                <w:rFonts w:ascii="宋体" w:hAnsi="宋体"/>
                <w:b/>
                <w:sz w:val="24"/>
                <w:szCs w:val="24"/>
              </w:rPr>
              <w:t>促进降本增效</w:t>
            </w:r>
          </w:p>
          <w:p w:rsidR="00860416" w:rsidRDefault="00D26025">
            <w:pPr>
              <w:spacing w:line="360" w:lineRule="auto"/>
              <w:ind w:firstLineChars="200" w:firstLine="480"/>
              <w:rPr>
                <w:rFonts w:ascii="宋体" w:hAnsi="宋体"/>
                <w:sz w:val="24"/>
                <w:szCs w:val="24"/>
              </w:rPr>
            </w:pPr>
            <w:r>
              <w:rPr>
                <w:rFonts w:ascii="宋体" w:hAnsi="宋体" w:hint="eastAsia"/>
                <w:sz w:val="24"/>
                <w:szCs w:val="24"/>
              </w:rPr>
              <w:t>报告期内，公司紧跟市场变化，通过技术创新带动产品迭代，有序扩张高效产能，并进一步发挥一体化的优势，强化质量与成本控制。</w:t>
            </w:r>
            <w:r>
              <w:rPr>
                <w:rFonts w:ascii="宋体" w:hAnsi="宋体"/>
                <w:sz w:val="24"/>
                <w:szCs w:val="24"/>
              </w:rPr>
              <w:t>通过新技术的导入，以及一系列新建、扩建、改建项目的顺利落地，公司各环节产品效率大幅提高，质量持续提升</w:t>
            </w:r>
            <w:r>
              <w:rPr>
                <w:rFonts w:ascii="宋体" w:hAnsi="宋体" w:hint="eastAsia"/>
                <w:sz w:val="24"/>
                <w:szCs w:val="24"/>
              </w:rPr>
              <w:t>，各环节产能规模有序增加。</w:t>
            </w:r>
          </w:p>
          <w:p w:rsidR="00860416" w:rsidRDefault="00D26025">
            <w:pPr>
              <w:spacing w:line="360" w:lineRule="auto"/>
              <w:ind w:firstLineChars="200" w:firstLine="480"/>
              <w:rPr>
                <w:rFonts w:ascii="宋体" w:hAnsi="宋体"/>
                <w:sz w:val="24"/>
                <w:szCs w:val="24"/>
              </w:rPr>
            </w:pPr>
            <w:r>
              <w:rPr>
                <w:rFonts w:ascii="宋体" w:hAnsi="宋体" w:hint="eastAsia"/>
                <w:sz w:val="24"/>
                <w:szCs w:val="24"/>
              </w:rPr>
              <w:t>公司产业结构的优化在增加高效产出的同时，也有效降低了成本。报告期内，公司持续发挥规模化量产优势，并通过一锅多棒、切片细线化、</w:t>
            </w:r>
            <w:r>
              <w:rPr>
                <w:rFonts w:ascii="宋体" w:hAnsi="宋体"/>
                <w:sz w:val="24"/>
                <w:szCs w:val="24"/>
              </w:rPr>
              <w:t>大尺寸硅片、</w:t>
            </w:r>
            <w:proofErr w:type="spellStart"/>
            <w:r>
              <w:rPr>
                <w:rFonts w:ascii="宋体" w:hAnsi="宋体"/>
                <w:sz w:val="24"/>
                <w:szCs w:val="24"/>
              </w:rPr>
              <w:t>Percium</w:t>
            </w:r>
            <w:proofErr w:type="spellEnd"/>
            <w:r>
              <w:rPr>
                <w:rFonts w:ascii="宋体" w:hAnsi="宋体"/>
                <w:sz w:val="24"/>
                <w:szCs w:val="24"/>
              </w:rPr>
              <w:t>+、半片等技术工艺升级，不断降低各环节生产成本。同时，公司加强与</w:t>
            </w:r>
            <w:r>
              <w:rPr>
                <w:rFonts w:ascii="宋体" w:hAnsi="宋体"/>
                <w:sz w:val="24"/>
                <w:szCs w:val="24"/>
              </w:rPr>
              <w:lastRenderedPageBreak/>
              <w:t>供应链伙伴的</w:t>
            </w:r>
            <w:r w:rsidR="00FD6A1F">
              <w:rPr>
                <w:rFonts w:ascii="宋体" w:hAnsi="宋体" w:hint="eastAsia"/>
                <w:sz w:val="24"/>
                <w:szCs w:val="24"/>
              </w:rPr>
              <w:t>横向</w:t>
            </w:r>
            <w:r>
              <w:rPr>
                <w:rFonts w:ascii="宋体" w:hAnsi="宋体"/>
                <w:sz w:val="24"/>
                <w:szCs w:val="24"/>
              </w:rPr>
              <w:t>互动合作，通过供应商联合开发、集中采购、优化物流等措施，有效控制采购成本。此外，公司还大力推动智能制造、持续强化精益生产与管理，全面推动降本增效。报告期内，公司组件</w:t>
            </w:r>
            <w:proofErr w:type="gramStart"/>
            <w:r>
              <w:rPr>
                <w:rFonts w:ascii="宋体" w:hAnsi="宋体"/>
                <w:sz w:val="24"/>
                <w:szCs w:val="24"/>
              </w:rPr>
              <w:t>单瓦成本</w:t>
            </w:r>
            <w:proofErr w:type="gramEnd"/>
            <w:r>
              <w:rPr>
                <w:rFonts w:ascii="宋体" w:hAnsi="宋体"/>
                <w:sz w:val="24"/>
                <w:szCs w:val="24"/>
              </w:rPr>
              <w:t>持续下降。</w:t>
            </w:r>
          </w:p>
          <w:p w:rsidR="00860416" w:rsidRDefault="00D26025">
            <w:pPr>
              <w:spacing w:line="360" w:lineRule="auto"/>
              <w:ind w:firstLineChars="200" w:firstLine="482"/>
              <w:rPr>
                <w:rFonts w:ascii="宋体" w:hAnsi="宋体"/>
                <w:b/>
                <w:sz w:val="24"/>
                <w:szCs w:val="24"/>
              </w:rPr>
            </w:pPr>
            <w:r>
              <w:rPr>
                <w:rFonts w:ascii="宋体" w:hAnsi="宋体"/>
                <w:b/>
                <w:sz w:val="24"/>
                <w:szCs w:val="24"/>
              </w:rPr>
              <w:t>4、非公开发行股票募集资金，助力公司产能扩张</w:t>
            </w:r>
          </w:p>
          <w:p w:rsidR="00860416" w:rsidRDefault="00D26025">
            <w:pPr>
              <w:spacing w:line="360" w:lineRule="auto"/>
              <w:ind w:firstLineChars="200" w:firstLine="480"/>
              <w:rPr>
                <w:rFonts w:ascii="宋体" w:hAnsi="宋体"/>
                <w:sz w:val="24"/>
                <w:szCs w:val="24"/>
              </w:rPr>
            </w:pPr>
            <w:r>
              <w:rPr>
                <w:rFonts w:ascii="宋体" w:hAnsi="宋体" w:hint="eastAsia"/>
                <w:sz w:val="24"/>
                <w:szCs w:val="24"/>
              </w:rPr>
              <w:t>为了稳健推进产能扩张，增强核心竞争力，巩固行业优势地位；优化资产负债结构，减少财务成本，缓解公司流动资金压力，</w:t>
            </w:r>
            <w:r>
              <w:rPr>
                <w:rFonts w:ascii="宋体" w:hAnsi="宋体"/>
                <w:sz w:val="24"/>
                <w:szCs w:val="24"/>
              </w:rPr>
              <w:t>2020年4月10日，经公司董事会</w:t>
            </w:r>
            <w:r w:rsidR="00FD6A1F">
              <w:rPr>
                <w:rFonts w:ascii="宋体" w:hAnsi="宋体" w:hint="eastAsia"/>
                <w:sz w:val="24"/>
                <w:szCs w:val="24"/>
              </w:rPr>
              <w:t>和</w:t>
            </w:r>
            <w:r>
              <w:rPr>
                <w:rFonts w:ascii="宋体" w:hAnsi="宋体"/>
                <w:sz w:val="24"/>
                <w:szCs w:val="24"/>
              </w:rPr>
              <w:t>监事会审议通过，同意公司向特定对象非公开发行股票募集资金，投资年产5GW高效电池和10GW高功率组件及配套项目及补充流动资金。</w:t>
            </w:r>
          </w:p>
          <w:p w:rsidR="00860416" w:rsidRDefault="00D26025">
            <w:pPr>
              <w:spacing w:line="360" w:lineRule="auto"/>
              <w:ind w:firstLineChars="200" w:firstLine="480"/>
              <w:rPr>
                <w:rFonts w:ascii="宋体" w:hAnsi="宋体"/>
                <w:sz w:val="24"/>
                <w:szCs w:val="24"/>
              </w:rPr>
            </w:pPr>
            <w:r>
              <w:rPr>
                <w:rFonts w:ascii="宋体" w:hAnsi="宋体"/>
                <w:sz w:val="24"/>
                <w:szCs w:val="24"/>
              </w:rPr>
              <w:t>2020年8月3日，公司非公开发行股票申请获得中国证监会审核通过。</w:t>
            </w:r>
          </w:p>
          <w:p w:rsidR="00860416" w:rsidRDefault="00D26025">
            <w:pPr>
              <w:spacing w:line="360" w:lineRule="auto"/>
              <w:ind w:firstLineChars="200" w:firstLine="482"/>
              <w:rPr>
                <w:rFonts w:ascii="宋体" w:hAnsi="宋体"/>
                <w:b/>
                <w:sz w:val="24"/>
                <w:szCs w:val="24"/>
              </w:rPr>
            </w:pPr>
            <w:r>
              <w:rPr>
                <w:rFonts w:ascii="宋体" w:hAnsi="宋体"/>
                <w:b/>
                <w:sz w:val="24"/>
                <w:szCs w:val="24"/>
              </w:rPr>
              <w:t>5、制定股权激励计划，建立、健全公司长效激励机制</w:t>
            </w:r>
          </w:p>
          <w:p w:rsidR="00860416" w:rsidRDefault="00D26025">
            <w:pPr>
              <w:spacing w:line="360" w:lineRule="auto"/>
              <w:ind w:firstLineChars="200" w:firstLine="480"/>
              <w:rPr>
                <w:rFonts w:ascii="宋体" w:hAnsi="宋体"/>
                <w:sz w:val="24"/>
                <w:szCs w:val="24"/>
              </w:rPr>
            </w:pPr>
            <w:r>
              <w:rPr>
                <w:rFonts w:ascii="宋体" w:hAnsi="宋体" w:hint="eastAsia"/>
                <w:sz w:val="24"/>
                <w:szCs w:val="24"/>
              </w:rPr>
              <w:t>为了进一步建立、健全公司长效激励机制，吸引和留住优秀人才，充分调动公司董事、高级管理人员及核心技术（业务）骨干的积极性，提升公司的核心竞争力，公司于</w:t>
            </w:r>
            <w:r>
              <w:rPr>
                <w:rFonts w:ascii="宋体" w:hAnsi="宋体"/>
                <w:sz w:val="24"/>
                <w:szCs w:val="24"/>
              </w:rPr>
              <w:t>2020年3月4日董事会</w:t>
            </w:r>
            <w:r w:rsidR="00FD6A1F">
              <w:rPr>
                <w:rFonts w:ascii="宋体" w:hAnsi="宋体" w:hint="eastAsia"/>
                <w:sz w:val="24"/>
                <w:szCs w:val="24"/>
              </w:rPr>
              <w:t>和</w:t>
            </w:r>
            <w:r>
              <w:rPr>
                <w:rFonts w:ascii="宋体" w:hAnsi="宋体"/>
                <w:sz w:val="24"/>
                <w:szCs w:val="24"/>
              </w:rPr>
              <w:t>监事会审议通过了《关于公司&lt;2020年股票期权与限制性股票激励计划（草案）&gt;及其摘要的议案》等议案。</w:t>
            </w:r>
          </w:p>
          <w:p w:rsidR="00860416" w:rsidRDefault="00D26025">
            <w:pPr>
              <w:spacing w:line="360" w:lineRule="auto"/>
              <w:ind w:firstLineChars="200" w:firstLine="480"/>
              <w:rPr>
                <w:rFonts w:ascii="宋体" w:hAnsi="宋体"/>
                <w:sz w:val="24"/>
                <w:szCs w:val="24"/>
              </w:rPr>
            </w:pPr>
            <w:r>
              <w:rPr>
                <w:rFonts w:ascii="宋体" w:hAnsi="宋体" w:hint="eastAsia"/>
                <w:sz w:val="24"/>
                <w:szCs w:val="24"/>
              </w:rPr>
              <w:t>报告期内，完成了股票期权和限制性股票的首次授予，向</w:t>
            </w:r>
            <w:r>
              <w:rPr>
                <w:rFonts w:ascii="宋体" w:hAnsi="宋体"/>
                <w:sz w:val="24"/>
                <w:szCs w:val="24"/>
              </w:rPr>
              <w:t>110名激励对象授予股票期权1,655.23万份；向436名激励对象授予限制性股票952.57万股。</w:t>
            </w:r>
          </w:p>
          <w:p w:rsidR="00860416" w:rsidRDefault="00D26025">
            <w:pPr>
              <w:spacing w:line="360" w:lineRule="auto"/>
              <w:ind w:firstLineChars="200" w:firstLine="482"/>
              <w:rPr>
                <w:rFonts w:ascii="宋体" w:hAnsi="宋体"/>
                <w:b/>
                <w:sz w:val="24"/>
                <w:szCs w:val="24"/>
              </w:rPr>
            </w:pPr>
            <w:r>
              <w:rPr>
                <w:rFonts w:ascii="宋体" w:hAnsi="宋体"/>
                <w:b/>
                <w:sz w:val="24"/>
                <w:szCs w:val="24"/>
              </w:rPr>
              <w:t>6.投资新建平价光伏电站</w:t>
            </w:r>
          </w:p>
          <w:p w:rsidR="00860416" w:rsidRDefault="00D26025">
            <w:pPr>
              <w:spacing w:line="360" w:lineRule="auto"/>
              <w:ind w:firstLineChars="200" w:firstLine="480"/>
              <w:rPr>
                <w:rFonts w:ascii="宋体" w:hAnsi="宋体"/>
                <w:sz w:val="24"/>
                <w:szCs w:val="24"/>
              </w:rPr>
            </w:pPr>
            <w:r>
              <w:rPr>
                <w:rFonts w:ascii="宋体" w:hAnsi="宋体" w:hint="eastAsia"/>
                <w:sz w:val="24"/>
                <w:szCs w:val="24"/>
              </w:rPr>
              <w:t>为了进一步扩大公司光伏电站建设规模，经公司董事会审议通过，在辽宁省朝阳市朝阳县投资建设</w:t>
            </w:r>
            <w:r>
              <w:rPr>
                <w:rFonts w:ascii="宋体" w:hAnsi="宋体"/>
                <w:sz w:val="24"/>
                <w:szCs w:val="24"/>
              </w:rPr>
              <w:t>300MW光伏平价上网项目。项目已按计划开工建设，预计年底将实现第一批并网发电</w:t>
            </w:r>
            <w:r w:rsidR="00530A61">
              <w:rPr>
                <w:rFonts w:ascii="宋体" w:hAnsi="宋体" w:hint="eastAsia"/>
                <w:sz w:val="24"/>
                <w:szCs w:val="24"/>
              </w:rPr>
              <w:t>，该项目有利于为公司贡献稳定的现金流和利润</w:t>
            </w:r>
            <w:r>
              <w:rPr>
                <w:rFonts w:ascii="宋体" w:hAnsi="宋体"/>
                <w:sz w:val="24"/>
                <w:szCs w:val="24"/>
              </w:rPr>
              <w:t>。</w:t>
            </w:r>
          </w:p>
          <w:p w:rsidR="00860416" w:rsidRDefault="00D26025">
            <w:pPr>
              <w:autoSpaceDE w:val="0"/>
              <w:autoSpaceDN w:val="0"/>
              <w:adjustRightInd w:val="0"/>
              <w:spacing w:line="360" w:lineRule="auto"/>
              <w:ind w:firstLine="480"/>
              <w:jc w:val="left"/>
              <w:rPr>
                <w:rFonts w:ascii="宋体" w:hAnsi="Arial" w:cs="宋体"/>
                <w:b/>
                <w:kern w:val="0"/>
                <w:sz w:val="24"/>
                <w:szCs w:val="24"/>
                <w:lang w:val="zh-CN"/>
              </w:rPr>
            </w:pPr>
            <w:r>
              <w:rPr>
                <w:rFonts w:ascii="宋体" w:hAnsi="Arial" w:cs="宋体" w:hint="eastAsia"/>
                <w:b/>
                <w:kern w:val="0"/>
                <w:sz w:val="24"/>
                <w:szCs w:val="24"/>
                <w:lang w:val="zh-CN"/>
              </w:rPr>
              <w:t>最后我说一下未来发展：</w:t>
            </w:r>
          </w:p>
          <w:p w:rsidR="00860416" w:rsidRDefault="00D26025">
            <w:pPr>
              <w:spacing w:line="360" w:lineRule="auto"/>
              <w:ind w:firstLineChars="200" w:firstLine="482"/>
              <w:rPr>
                <w:rFonts w:ascii="宋体" w:hAnsi="宋体"/>
                <w:b/>
                <w:sz w:val="24"/>
                <w:szCs w:val="24"/>
              </w:rPr>
            </w:pPr>
            <w:r>
              <w:rPr>
                <w:rFonts w:ascii="宋体" w:hAnsi="宋体" w:hint="eastAsia"/>
                <w:b/>
                <w:sz w:val="24"/>
                <w:szCs w:val="24"/>
              </w:rPr>
              <w:t>1、增加产能规模，提高市场占有率</w:t>
            </w:r>
          </w:p>
          <w:p w:rsidR="00860416" w:rsidRDefault="00D26025">
            <w:pPr>
              <w:spacing w:line="360" w:lineRule="auto"/>
              <w:ind w:firstLineChars="200" w:firstLine="480"/>
              <w:rPr>
                <w:rFonts w:ascii="宋体" w:hAnsi="宋体"/>
                <w:sz w:val="24"/>
                <w:szCs w:val="24"/>
              </w:rPr>
            </w:pPr>
            <w:r>
              <w:rPr>
                <w:rFonts w:ascii="宋体" w:hAnsi="宋体" w:hint="eastAsia"/>
                <w:sz w:val="24"/>
                <w:szCs w:val="24"/>
              </w:rPr>
              <w:t>公司将不断完善垂直一体化产业链，扩充</w:t>
            </w:r>
            <w:proofErr w:type="gramStart"/>
            <w:r>
              <w:rPr>
                <w:rFonts w:ascii="宋体" w:hAnsi="宋体" w:hint="eastAsia"/>
                <w:sz w:val="24"/>
                <w:szCs w:val="24"/>
              </w:rPr>
              <w:t>先进产</w:t>
            </w:r>
            <w:proofErr w:type="gramEnd"/>
            <w:r>
              <w:rPr>
                <w:rFonts w:ascii="宋体" w:hAnsi="宋体" w:hint="eastAsia"/>
                <w:sz w:val="24"/>
                <w:szCs w:val="24"/>
              </w:rPr>
              <w:t>能和海外产能，预计2</w:t>
            </w:r>
            <w:r>
              <w:rPr>
                <w:rFonts w:ascii="宋体" w:hAnsi="宋体"/>
                <w:sz w:val="24"/>
                <w:szCs w:val="24"/>
              </w:rPr>
              <w:t>020</w:t>
            </w:r>
            <w:r>
              <w:rPr>
                <w:rFonts w:ascii="宋体" w:hAnsi="宋体" w:hint="eastAsia"/>
                <w:sz w:val="24"/>
                <w:szCs w:val="24"/>
              </w:rPr>
              <w:t>年底，公司组件产能</w:t>
            </w:r>
            <w:r>
              <w:rPr>
                <w:rFonts w:ascii="宋体" w:hAnsi="宋体"/>
                <w:sz w:val="24"/>
                <w:szCs w:val="24"/>
              </w:rPr>
              <w:t>将</w:t>
            </w:r>
            <w:r>
              <w:rPr>
                <w:rFonts w:ascii="宋体" w:hAnsi="宋体" w:hint="eastAsia"/>
                <w:sz w:val="24"/>
                <w:szCs w:val="24"/>
              </w:rPr>
              <w:t>超过</w:t>
            </w:r>
            <w:r>
              <w:rPr>
                <w:rFonts w:ascii="宋体" w:hAnsi="宋体"/>
                <w:sz w:val="24"/>
                <w:szCs w:val="24"/>
              </w:rPr>
              <w:t>20GW</w:t>
            </w:r>
            <w:r>
              <w:rPr>
                <w:rFonts w:ascii="宋体" w:hAnsi="宋体" w:hint="eastAsia"/>
                <w:sz w:val="24"/>
                <w:szCs w:val="24"/>
              </w:rPr>
              <w:t>。</w:t>
            </w:r>
          </w:p>
          <w:p w:rsidR="00860416" w:rsidRDefault="00D26025">
            <w:pPr>
              <w:spacing w:line="360" w:lineRule="auto"/>
              <w:ind w:firstLineChars="200" w:firstLine="482"/>
              <w:rPr>
                <w:rFonts w:ascii="宋体" w:hAnsi="宋体"/>
                <w:b/>
                <w:sz w:val="24"/>
                <w:szCs w:val="24"/>
              </w:rPr>
            </w:pPr>
            <w:r>
              <w:rPr>
                <w:rFonts w:ascii="宋体" w:hAnsi="宋体" w:hint="eastAsia"/>
                <w:b/>
                <w:sz w:val="24"/>
                <w:szCs w:val="24"/>
              </w:rPr>
              <w:t>2、加大研发投入、占领技术制高点</w:t>
            </w:r>
          </w:p>
          <w:p w:rsidR="00860416" w:rsidRDefault="00D26025">
            <w:pPr>
              <w:autoSpaceDE w:val="0"/>
              <w:autoSpaceDN w:val="0"/>
              <w:adjustRightInd w:val="0"/>
              <w:spacing w:line="360" w:lineRule="auto"/>
              <w:ind w:firstLine="480"/>
              <w:jc w:val="left"/>
              <w:rPr>
                <w:rFonts w:ascii="宋体" w:hAnsi="Arial" w:cs="宋体"/>
                <w:kern w:val="0"/>
                <w:sz w:val="24"/>
                <w:szCs w:val="24"/>
                <w:lang w:val="zh-CN"/>
              </w:rPr>
            </w:pPr>
            <w:r>
              <w:rPr>
                <w:rFonts w:ascii="宋体" w:hAnsi="宋体" w:hint="eastAsia"/>
                <w:sz w:val="24"/>
                <w:szCs w:val="24"/>
              </w:rPr>
              <w:t>公司将加大研发投入，坚持“量产一代，储备一代</w:t>
            </w:r>
            <w:r>
              <w:rPr>
                <w:rFonts w:ascii="宋体" w:hAnsi="宋体"/>
                <w:sz w:val="24"/>
                <w:szCs w:val="24"/>
              </w:rPr>
              <w:t>、研发一代</w:t>
            </w:r>
            <w:r>
              <w:rPr>
                <w:rFonts w:ascii="宋体" w:hAnsi="宋体" w:hint="eastAsia"/>
                <w:sz w:val="24"/>
                <w:szCs w:val="24"/>
              </w:rPr>
              <w:t>”的原则，持续提高电池的光点转化效率。同时，在P</w:t>
            </w:r>
            <w:r>
              <w:rPr>
                <w:rFonts w:ascii="宋体" w:hAnsi="宋体"/>
                <w:sz w:val="24"/>
                <w:szCs w:val="24"/>
              </w:rPr>
              <w:t>ERC</w:t>
            </w:r>
            <w:r>
              <w:rPr>
                <w:rFonts w:ascii="宋体" w:hAnsi="宋体" w:hint="eastAsia"/>
                <w:sz w:val="24"/>
                <w:szCs w:val="24"/>
              </w:rPr>
              <w:t>技术不断优化的基础上，实践N型电池技术，并前瞻性的研究和储备I</w:t>
            </w:r>
            <w:r>
              <w:rPr>
                <w:rFonts w:ascii="宋体" w:hAnsi="宋体"/>
                <w:sz w:val="24"/>
                <w:szCs w:val="24"/>
              </w:rPr>
              <w:t>BC</w:t>
            </w:r>
            <w:r>
              <w:rPr>
                <w:rFonts w:ascii="宋体" w:hAnsi="宋体" w:hint="eastAsia"/>
                <w:sz w:val="24"/>
                <w:szCs w:val="24"/>
              </w:rPr>
              <w:t>电池、T</w:t>
            </w:r>
            <w:r>
              <w:rPr>
                <w:rFonts w:ascii="宋体" w:hAnsi="宋体"/>
                <w:sz w:val="24"/>
                <w:szCs w:val="24"/>
              </w:rPr>
              <w:t>andem</w:t>
            </w:r>
            <w:r>
              <w:rPr>
                <w:rFonts w:ascii="宋体" w:hAnsi="宋体" w:hint="eastAsia"/>
                <w:sz w:val="24"/>
                <w:szCs w:val="24"/>
              </w:rPr>
              <w:t>电池技术，保持核心竞争力。</w:t>
            </w:r>
          </w:p>
          <w:p w:rsidR="00860416" w:rsidRDefault="00D26025">
            <w:pPr>
              <w:autoSpaceDE w:val="0"/>
              <w:autoSpaceDN w:val="0"/>
              <w:adjustRightInd w:val="0"/>
              <w:spacing w:line="360" w:lineRule="auto"/>
              <w:ind w:firstLine="480"/>
              <w:jc w:val="left"/>
              <w:rPr>
                <w:rFonts w:ascii="宋体" w:hAnsi="Arial" w:cs="宋体"/>
                <w:kern w:val="0"/>
                <w:sz w:val="24"/>
                <w:szCs w:val="24"/>
                <w:lang w:val="zh-CN"/>
              </w:rPr>
            </w:pPr>
            <w:r>
              <w:rPr>
                <w:rFonts w:ascii="宋体" w:hAnsi="Arial" w:cs="宋体" w:hint="eastAsia"/>
                <w:b/>
                <w:kern w:val="0"/>
                <w:sz w:val="24"/>
                <w:szCs w:val="24"/>
                <w:lang w:val="zh-CN"/>
              </w:rPr>
              <w:lastRenderedPageBreak/>
              <w:t>董事会秘书武廷栋：</w:t>
            </w:r>
            <w:r>
              <w:rPr>
                <w:rFonts w:ascii="宋体" w:hAnsi="Arial" w:cs="宋体" w:hint="eastAsia"/>
                <w:kern w:val="0"/>
                <w:sz w:val="24"/>
                <w:szCs w:val="24"/>
                <w:lang w:val="zh-CN"/>
              </w:rPr>
              <w:t>谢谢牛博。下面请财务负责人就大家关心的财务数据说明和介绍。</w:t>
            </w:r>
          </w:p>
          <w:p w:rsidR="00860416" w:rsidRDefault="00860416">
            <w:pPr>
              <w:autoSpaceDE w:val="0"/>
              <w:autoSpaceDN w:val="0"/>
              <w:adjustRightInd w:val="0"/>
              <w:spacing w:line="360" w:lineRule="auto"/>
              <w:ind w:firstLine="480"/>
              <w:jc w:val="left"/>
              <w:rPr>
                <w:rFonts w:ascii="宋体" w:hAnsi="Arial" w:cs="宋体"/>
                <w:kern w:val="0"/>
                <w:sz w:val="24"/>
                <w:szCs w:val="24"/>
                <w:lang w:val="zh-CN"/>
              </w:rPr>
            </w:pPr>
          </w:p>
          <w:p w:rsidR="00860416" w:rsidRDefault="00D26025">
            <w:pPr>
              <w:autoSpaceDE w:val="0"/>
              <w:autoSpaceDN w:val="0"/>
              <w:adjustRightInd w:val="0"/>
              <w:spacing w:line="360" w:lineRule="auto"/>
              <w:jc w:val="center"/>
              <w:rPr>
                <w:rFonts w:ascii="宋体" w:hAnsi="Arial" w:cs="宋体"/>
                <w:b/>
                <w:kern w:val="0"/>
                <w:sz w:val="24"/>
                <w:szCs w:val="24"/>
                <w:lang w:val="zh-CN"/>
              </w:rPr>
            </w:pPr>
            <w:r>
              <w:rPr>
                <w:rFonts w:ascii="宋体" w:hAnsi="Arial" w:cs="宋体" w:hint="eastAsia"/>
                <w:b/>
                <w:kern w:val="0"/>
                <w:sz w:val="24"/>
                <w:szCs w:val="24"/>
                <w:lang w:val="zh-CN"/>
              </w:rPr>
              <w:t>三、公司半年度财务指标介绍</w:t>
            </w:r>
          </w:p>
          <w:p w:rsidR="00860416" w:rsidRDefault="00D26025">
            <w:pPr>
              <w:autoSpaceDE w:val="0"/>
              <w:autoSpaceDN w:val="0"/>
              <w:adjustRightInd w:val="0"/>
              <w:spacing w:line="360" w:lineRule="auto"/>
              <w:ind w:firstLine="480"/>
              <w:jc w:val="left"/>
              <w:rPr>
                <w:rFonts w:ascii="宋体" w:hAnsi="Arial" w:cs="宋体"/>
                <w:kern w:val="0"/>
                <w:sz w:val="24"/>
                <w:szCs w:val="24"/>
                <w:lang w:val="zh-CN"/>
              </w:rPr>
            </w:pPr>
            <w:r>
              <w:rPr>
                <w:rFonts w:ascii="宋体" w:hAnsi="Arial" w:cs="宋体" w:hint="eastAsia"/>
                <w:b/>
                <w:kern w:val="0"/>
                <w:sz w:val="24"/>
                <w:szCs w:val="24"/>
                <w:lang w:val="zh-CN"/>
              </w:rPr>
              <w:t>财务负责人李少辉：</w:t>
            </w:r>
            <w:r>
              <w:rPr>
                <w:rFonts w:ascii="宋体" w:hAnsi="Arial" w:cs="宋体"/>
                <w:kern w:val="0"/>
                <w:sz w:val="24"/>
                <w:szCs w:val="24"/>
                <w:lang w:val="zh-CN"/>
              </w:rPr>
              <w:t xml:space="preserve"> </w:t>
            </w:r>
          </w:p>
          <w:p w:rsidR="00860416" w:rsidRDefault="00D26025">
            <w:pPr>
              <w:autoSpaceDE w:val="0"/>
              <w:autoSpaceDN w:val="0"/>
              <w:adjustRightInd w:val="0"/>
              <w:spacing w:line="360" w:lineRule="auto"/>
              <w:ind w:firstLine="480"/>
              <w:rPr>
                <w:rFonts w:ascii="宋体" w:hAnsi="Arial" w:cs="宋体"/>
                <w:kern w:val="0"/>
                <w:sz w:val="24"/>
                <w:szCs w:val="24"/>
                <w:lang w:val="zh-CN"/>
              </w:rPr>
            </w:pPr>
            <w:r>
              <w:rPr>
                <w:rFonts w:ascii="宋体" w:hAnsi="Arial" w:cs="宋体" w:hint="eastAsia"/>
                <w:kern w:val="0"/>
                <w:sz w:val="24"/>
                <w:szCs w:val="24"/>
                <w:lang w:val="zh-CN"/>
              </w:rPr>
              <w:t>尊敬的各位投资者，非常感谢各位</w:t>
            </w:r>
            <w:proofErr w:type="gramStart"/>
            <w:r>
              <w:rPr>
                <w:rFonts w:ascii="宋体" w:hAnsi="Arial" w:cs="宋体" w:hint="eastAsia"/>
                <w:kern w:val="0"/>
                <w:sz w:val="24"/>
                <w:szCs w:val="24"/>
                <w:lang w:val="zh-CN"/>
              </w:rPr>
              <w:t>对晶澳科技</w:t>
            </w:r>
            <w:proofErr w:type="gramEnd"/>
            <w:r>
              <w:rPr>
                <w:rFonts w:ascii="宋体" w:hAnsi="Arial" w:cs="宋体" w:hint="eastAsia"/>
                <w:kern w:val="0"/>
                <w:sz w:val="24"/>
                <w:szCs w:val="24"/>
                <w:lang w:val="zh-CN"/>
              </w:rPr>
              <w:t>的关心和关注，下面我</w:t>
            </w:r>
            <w:proofErr w:type="gramStart"/>
            <w:r>
              <w:rPr>
                <w:rFonts w:ascii="宋体" w:hAnsi="Arial" w:cs="宋体" w:hint="eastAsia"/>
                <w:kern w:val="0"/>
                <w:sz w:val="24"/>
                <w:szCs w:val="24"/>
                <w:lang w:val="zh-CN"/>
              </w:rPr>
              <w:t>简单给</w:t>
            </w:r>
            <w:proofErr w:type="gramEnd"/>
            <w:r>
              <w:rPr>
                <w:rFonts w:ascii="宋体" w:hAnsi="Arial" w:cs="宋体" w:hint="eastAsia"/>
                <w:kern w:val="0"/>
                <w:sz w:val="24"/>
                <w:szCs w:val="24"/>
                <w:lang w:val="zh-CN"/>
              </w:rPr>
              <w:t>大家介绍一下</w:t>
            </w:r>
            <w:r>
              <w:rPr>
                <w:rFonts w:ascii="宋体" w:hAnsi="Arial" w:cs="宋体"/>
                <w:kern w:val="0"/>
                <w:sz w:val="24"/>
                <w:szCs w:val="24"/>
                <w:lang w:val="zh-CN"/>
              </w:rPr>
              <w:t>2020</w:t>
            </w:r>
            <w:r>
              <w:rPr>
                <w:rFonts w:ascii="宋体" w:hAnsi="Arial" w:cs="宋体" w:hint="eastAsia"/>
                <w:kern w:val="0"/>
                <w:sz w:val="24"/>
                <w:szCs w:val="24"/>
                <w:lang w:val="zh-CN"/>
              </w:rPr>
              <w:t>年上半年的经营情况。</w:t>
            </w:r>
          </w:p>
          <w:p w:rsidR="00B73D61" w:rsidRDefault="00D26025">
            <w:pPr>
              <w:autoSpaceDE w:val="0"/>
              <w:autoSpaceDN w:val="0"/>
              <w:adjustRightInd w:val="0"/>
              <w:spacing w:line="360" w:lineRule="auto"/>
              <w:ind w:firstLine="480"/>
              <w:rPr>
                <w:rFonts w:ascii="宋体" w:hAnsi="Arial" w:cs="宋体"/>
                <w:kern w:val="0"/>
                <w:sz w:val="24"/>
                <w:szCs w:val="24"/>
                <w:lang w:val="zh-CN"/>
              </w:rPr>
            </w:pPr>
            <w:r>
              <w:rPr>
                <w:rFonts w:ascii="宋体" w:hAnsi="Arial" w:cs="宋体" w:hint="eastAsia"/>
                <w:kern w:val="0"/>
                <w:sz w:val="24"/>
                <w:szCs w:val="24"/>
                <w:lang w:val="zh-CN"/>
              </w:rPr>
              <w:t>今年上半年，公司业绩持续增长，出货量大幅增长，获利能力持续上升，归属母公司净利润实现了较上年同期增长</w:t>
            </w:r>
            <w:r>
              <w:rPr>
                <w:rFonts w:ascii="宋体" w:hAnsi="Arial" w:cs="宋体"/>
                <w:kern w:val="0"/>
                <w:sz w:val="24"/>
                <w:szCs w:val="24"/>
                <w:lang w:val="zh-CN"/>
              </w:rPr>
              <w:t>77.74%的增幅，在国际贸易争端频发、市场竞争激烈、疫情肆虐的环境下</w:t>
            </w:r>
            <w:r w:rsidR="00B73D61">
              <w:rPr>
                <w:rFonts w:ascii="宋体" w:hAnsi="Arial" w:cs="宋体" w:hint="eastAsia"/>
                <w:kern w:val="0"/>
                <w:sz w:val="24"/>
                <w:szCs w:val="24"/>
                <w:lang w:val="zh-CN"/>
              </w:rPr>
              <w:t>，公司全体共同努力取</w:t>
            </w:r>
            <w:r>
              <w:rPr>
                <w:rFonts w:ascii="宋体" w:hAnsi="Arial" w:cs="宋体"/>
                <w:kern w:val="0"/>
                <w:sz w:val="24"/>
                <w:szCs w:val="24"/>
                <w:lang w:val="zh-CN"/>
              </w:rPr>
              <w:t>得</w:t>
            </w:r>
            <w:r w:rsidR="00B73D61">
              <w:rPr>
                <w:rFonts w:ascii="宋体" w:hAnsi="Arial" w:cs="宋体" w:hint="eastAsia"/>
                <w:kern w:val="0"/>
                <w:sz w:val="24"/>
                <w:szCs w:val="24"/>
                <w:lang w:val="zh-CN"/>
              </w:rPr>
              <w:t>了</w:t>
            </w:r>
            <w:r>
              <w:rPr>
                <w:rFonts w:ascii="宋体" w:hAnsi="Arial" w:cs="宋体"/>
                <w:kern w:val="0"/>
                <w:sz w:val="24"/>
                <w:szCs w:val="24"/>
                <w:lang w:val="zh-CN"/>
              </w:rPr>
              <w:t>这样的业绩。</w:t>
            </w:r>
          </w:p>
          <w:p w:rsidR="00860416" w:rsidRDefault="00D26025">
            <w:pPr>
              <w:autoSpaceDE w:val="0"/>
              <w:autoSpaceDN w:val="0"/>
              <w:adjustRightInd w:val="0"/>
              <w:spacing w:line="360" w:lineRule="auto"/>
              <w:ind w:firstLine="480"/>
              <w:rPr>
                <w:rFonts w:ascii="宋体" w:hAnsi="Arial" w:cs="宋体"/>
                <w:kern w:val="0"/>
                <w:sz w:val="24"/>
                <w:szCs w:val="24"/>
                <w:lang w:val="zh-CN"/>
              </w:rPr>
            </w:pPr>
            <w:r>
              <w:rPr>
                <w:rFonts w:ascii="宋体" w:hAnsi="Arial" w:cs="宋体" w:hint="eastAsia"/>
                <w:kern w:val="0"/>
                <w:sz w:val="24"/>
                <w:szCs w:val="24"/>
                <w:lang w:val="zh-CN"/>
              </w:rPr>
              <w:t>下面我汇报几个</w:t>
            </w:r>
            <w:r>
              <w:rPr>
                <w:rFonts w:ascii="宋体" w:hAnsi="Arial" w:cs="宋体"/>
                <w:kern w:val="0"/>
                <w:sz w:val="24"/>
                <w:szCs w:val="24"/>
              </w:rPr>
              <w:t>核心</w:t>
            </w:r>
            <w:r>
              <w:rPr>
                <w:rFonts w:ascii="宋体" w:hAnsi="Arial" w:cs="宋体" w:hint="eastAsia"/>
                <w:kern w:val="0"/>
                <w:sz w:val="24"/>
                <w:szCs w:val="24"/>
                <w:lang w:val="zh-CN"/>
              </w:rPr>
              <w:t>指标：</w:t>
            </w:r>
          </w:p>
          <w:p w:rsidR="00860416" w:rsidRDefault="00D26025">
            <w:pPr>
              <w:autoSpaceDE w:val="0"/>
              <w:autoSpaceDN w:val="0"/>
              <w:adjustRightInd w:val="0"/>
              <w:spacing w:line="360" w:lineRule="auto"/>
              <w:ind w:firstLine="480"/>
              <w:rPr>
                <w:rFonts w:ascii="宋体" w:hAnsi="Arial" w:cs="宋体"/>
                <w:kern w:val="0"/>
                <w:sz w:val="24"/>
                <w:szCs w:val="24"/>
                <w:lang w:val="zh-CN"/>
              </w:rPr>
            </w:pPr>
            <w:r>
              <w:rPr>
                <w:rFonts w:ascii="宋体" w:hAnsi="Arial" w:cs="宋体" w:hint="eastAsia"/>
                <w:kern w:val="0"/>
                <w:sz w:val="24"/>
                <w:szCs w:val="24"/>
                <w:lang w:val="zh-CN"/>
              </w:rPr>
              <w:t>上半年的营业收入是</w:t>
            </w:r>
            <w:r>
              <w:rPr>
                <w:rFonts w:ascii="宋体" w:hAnsi="Arial" w:cs="宋体"/>
                <w:kern w:val="0"/>
                <w:sz w:val="24"/>
                <w:szCs w:val="24"/>
                <w:lang w:val="zh-CN"/>
              </w:rPr>
              <w:t>108.8</w:t>
            </w:r>
            <w:r>
              <w:rPr>
                <w:rFonts w:ascii="宋体" w:hAnsi="Arial" w:cs="宋体" w:hint="eastAsia"/>
                <w:kern w:val="0"/>
                <w:sz w:val="24"/>
                <w:szCs w:val="24"/>
                <w:lang w:val="zh-CN"/>
              </w:rPr>
              <w:t>亿，较去年同期增长</w:t>
            </w:r>
            <w:r>
              <w:rPr>
                <w:rFonts w:ascii="宋体" w:hAnsi="Arial" w:cs="宋体"/>
                <w:kern w:val="0"/>
                <w:sz w:val="24"/>
                <w:szCs w:val="24"/>
                <w:lang w:val="zh-CN"/>
              </w:rPr>
              <w:t>22.73%</w:t>
            </w:r>
            <w:r>
              <w:rPr>
                <w:rFonts w:ascii="宋体" w:hAnsi="Arial" w:cs="宋体" w:hint="eastAsia"/>
                <w:kern w:val="0"/>
                <w:sz w:val="24"/>
                <w:szCs w:val="24"/>
                <w:lang w:val="zh-CN"/>
              </w:rPr>
              <w:t>；归属上市公司母公司的净利润</w:t>
            </w:r>
            <w:r>
              <w:rPr>
                <w:rFonts w:ascii="宋体" w:hAnsi="Arial" w:cs="宋体"/>
                <w:kern w:val="0"/>
                <w:sz w:val="24"/>
                <w:szCs w:val="24"/>
                <w:lang w:val="zh-CN"/>
              </w:rPr>
              <w:t>7.01</w:t>
            </w:r>
            <w:r>
              <w:rPr>
                <w:rFonts w:ascii="宋体" w:hAnsi="Arial" w:cs="宋体" w:hint="eastAsia"/>
                <w:kern w:val="0"/>
                <w:sz w:val="24"/>
                <w:szCs w:val="24"/>
                <w:lang w:val="zh-CN"/>
              </w:rPr>
              <w:t>亿，增幅为</w:t>
            </w:r>
            <w:r>
              <w:rPr>
                <w:rFonts w:ascii="宋体" w:hAnsi="Arial" w:cs="宋体"/>
                <w:kern w:val="0"/>
                <w:sz w:val="24"/>
                <w:szCs w:val="24"/>
                <w:lang w:val="zh-CN"/>
              </w:rPr>
              <w:t>77.74%</w:t>
            </w:r>
            <w:r>
              <w:rPr>
                <w:rFonts w:ascii="宋体" w:hAnsi="Arial" w:cs="宋体" w:hint="eastAsia"/>
                <w:kern w:val="0"/>
                <w:sz w:val="24"/>
                <w:szCs w:val="24"/>
                <w:lang w:val="zh-CN"/>
              </w:rPr>
              <w:t>；归属于上市公司股东的</w:t>
            </w:r>
            <w:proofErr w:type="gramStart"/>
            <w:r>
              <w:rPr>
                <w:rFonts w:ascii="宋体" w:hAnsi="Arial" w:cs="宋体" w:hint="eastAsia"/>
                <w:kern w:val="0"/>
                <w:sz w:val="24"/>
                <w:szCs w:val="24"/>
                <w:lang w:val="zh-CN"/>
              </w:rPr>
              <w:t>扣非净</w:t>
            </w:r>
            <w:proofErr w:type="gramEnd"/>
            <w:r>
              <w:rPr>
                <w:rFonts w:ascii="宋体" w:hAnsi="Arial" w:cs="宋体" w:hint="eastAsia"/>
                <w:kern w:val="0"/>
                <w:sz w:val="24"/>
                <w:szCs w:val="24"/>
                <w:lang w:val="zh-CN"/>
              </w:rPr>
              <w:t>利润是</w:t>
            </w:r>
            <w:r>
              <w:rPr>
                <w:rFonts w:ascii="宋体" w:hAnsi="Arial" w:cs="宋体"/>
                <w:kern w:val="0"/>
                <w:sz w:val="24"/>
                <w:szCs w:val="24"/>
                <w:lang w:val="zh-CN"/>
              </w:rPr>
              <w:t>7.5</w:t>
            </w:r>
            <w:r>
              <w:rPr>
                <w:rFonts w:ascii="宋体" w:hAnsi="Arial" w:cs="宋体" w:hint="eastAsia"/>
                <w:kern w:val="0"/>
                <w:sz w:val="24"/>
                <w:szCs w:val="24"/>
                <w:lang w:val="zh-CN"/>
              </w:rPr>
              <w:t>亿，增幅是</w:t>
            </w:r>
            <w:r>
              <w:rPr>
                <w:rFonts w:ascii="宋体" w:hAnsi="Arial" w:cs="宋体"/>
                <w:kern w:val="0"/>
                <w:sz w:val="24"/>
                <w:szCs w:val="24"/>
                <w:lang w:val="zh-CN"/>
              </w:rPr>
              <w:t>78.74%</w:t>
            </w:r>
            <w:r>
              <w:rPr>
                <w:rFonts w:ascii="宋体" w:hAnsi="Arial" w:cs="宋体" w:hint="eastAsia"/>
                <w:kern w:val="0"/>
                <w:sz w:val="24"/>
                <w:szCs w:val="24"/>
                <w:lang w:val="zh-CN"/>
              </w:rPr>
              <w:t>；经营活动现金流量净额是</w:t>
            </w:r>
            <w:r>
              <w:rPr>
                <w:rFonts w:ascii="宋体" w:hAnsi="Arial" w:cs="宋体"/>
                <w:kern w:val="0"/>
                <w:sz w:val="24"/>
                <w:szCs w:val="24"/>
                <w:lang w:val="zh-CN"/>
              </w:rPr>
              <w:t>5</w:t>
            </w:r>
            <w:r w:rsidR="00B73D61">
              <w:rPr>
                <w:rFonts w:ascii="宋体" w:hAnsi="Arial" w:cs="宋体"/>
                <w:kern w:val="0"/>
                <w:sz w:val="24"/>
                <w:szCs w:val="24"/>
                <w:lang w:val="zh-CN"/>
              </w:rPr>
              <w:t>,</w:t>
            </w:r>
            <w:r>
              <w:rPr>
                <w:rFonts w:ascii="宋体" w:hAnsi="Arial" w:cs="宋体"/>
                <w:kern w:val="0"/>
                <w:sz w:val="24"/>
                <w:szCs w:val="24"/>
                <w:lang w:val="zh-CN"/>
              </w:rPr>
              <w:t>793</w:t>
            </w:r>
            <w:r>
              <w:rPr>
                <w:rFonts w:ascii="宋体" w:hAnsi="Arial" w:cs="宋体" w:hint="eastAsia"/>
                <w:kern w:val="0"/>
                <w:sz w:val="24"/>
                <w:szCs w:val="24"/>
                <w:lang w:val="zh-CN"/>
              </w:rPr>
              <w:t>万，减少</w:t>
            </w:r>
            <w:r>
              <w:rPr>
                <w:rFonts w:ascii="宋体" w:hAnsi="Arial" w:cs="宋体"/>
                <w:kern w:val="0"/>
                <w:sz w:val="24"/>
                <w:szCs w:val="24"/>
                <w:lang w:val="zh-CN"/>
              </w:rPr>
              <w:t>85.86%</w:t>
            </w:r>
            <w:r>
              <w:rPr>
                <w:rFonts w:ascii="宋体" w:hAnsi="Arial" w:cs="宋体" w:hint="eastAsia"/>
                <w:kern w:val="0"/>
                <w:sz w:val="24"/>
                <w:szCs w:val="24"/>
                <w:lang w:val="zh-CN"/>
              </w:rPr>
              <w:t>；基本每股收益是</w:t>
            </w:r>
            <w:r>
              <w:rPr>
                <w:rFonts w:ascii="宋体" w:hAnsi="Arial" w:cs="宋体"/>
                <w:kern w:val="0"/>
                <w:sz w:val="24"/>
                <w:szCs w:val="24"/>
                <w:lang w:val="zh-CN"/>
              </w:rPr>
              <w:t>0.52</w:t>
            </w:r>
            <w:r>
              <w:rPr>
                <w:rFonts w:ascii="宋体" w:hAnsi="Arial" w:cs="宋体" w:hint="eastAsia"/>
                <w:kern w:val="0"/>
                <w:sz w:val="24"/>
                <w:szCs w:val="24"/>
                <w:lang w:val="zh-CN"/>
              </w:rPr>
              <w:t>元，增幅是</w:t>
            </w:r>
            <w:r>
              <w:rPr>
                <w:rFonts w:ascii="宋体" w:hAnsi="Arial" w:cs="宋体"/>
                <w:kern w:val="0"/>
                <w:sz w:val="24"/>
                <w:szCs w:val="24"/>
                <w:lang w:val="zh-CN"/>
              </w:rPr>
              <w:t>26.83%</w:t>
            </w:r>
            <w:r>
              <w:rPr>
                <w:rFonts w:ascii="宋体" w:hAnsi="Arial" w:cs="宋体" w:hint="eastAsia"/>
                <w:kern w:val="0"/>
                <w:sz w:val="24"/>
                <w:szCs w:val="24"/>
                <w:lang w:val="zh-CN"/>
              </w:rPr>
              <w:t>；加权平均净资产收益率</w:t>
            </w:r>
            <w:r>
              <w:rPr>
                <w:rFonts w:ascii="宋体" w:hAnsi="Arial" w:cs="宋体"/>
                <w:kern w:val="0"/>
                <w:sz w:val="24"/>
                <w:szCs w:val="24"/>
                <w:lang w:val="zh-CN"/>
              </w:rPr>
              <w:t>8.39%</w:t>
            </w:r>
            <w:r>
              <w:rPr>
                <w:rFonts w:ascii="宋体" w:hAnsi="Arial" w:cs="宋体" w:hint="eastAsia"/>
                <w:kern w:val="0"/>
                <w:sz w:val="24"/>
                <w:szCs w:val="24"/>
                <w:lang w:val="zh-CN"/>
              </w:rPr>
              <w:t>，比上年同期增长</w:t>
            </w:r>
            <w:r>
              <w:rPr>
                <w:rFonts w:ascii="宋体" w:hAnsi="Arial" w:cs="宋体"/>
                <w:kern w:val="0"/>
                <w:sz w:val="24"/>
                <w:szCs w:val="24"/>
                <w:lang w:val="zh-CN"/>
              </w:rPr>
              <w:t>1.36%</w:t>
            </w:r>
            <w:r>
              <w:rPr>
                <w:rFonts w:ascii="宋体" w:hAnsi="Arial" w:cs="宋体" w:hint="eastAsia"/>
                <w:kern w:val="0"/>
                <w:sz w:val="24"/>
                <w:szCs w:val="24"/>
                <w:lang w:val="zh-CN"/>
              </w:rPr>
              <w:t>；总资产</w:t>
            </w:r>
            <w:r>
              <w:rPr>
                <w:rFonts w:ascii="宋体" w:hAnsi="Arial" w:cs="宋体"/>
                <w:kern w:val="0"/>
                <w:sz w:val="24"/>
                <w:szCs w:val="24"/>
                <w:lang w:val="zh-CN"/>
              </w:rPr>
              <w:t>305.99</w:t>
            </w:r>
            <w:r>
              <w:rPr>
                <w:rFonts w:ascii="宋体" w:hAnsi="Arial" w:cs="宋体" w:hint="eastAsia"/>
                <w:kern w:val="0"/>
                <w:sz w:val="24"/>
                <w:szCs w:val="24"/>
                <w:lang w:val="zh-CN"/>
              </w:rPr>
              <w:t>亿元，增幅是</w:t>
            </w:r>
            <w:r>
              <w:rPr>
                <w:rFonts w:ascii="宋体" w:hAnsi="Arial" w:cs="宋体"/>
                <w:kern w:val="0"/>
                <w:sz w:val="24"/>
                <w:szCs w:val="24"/>
                <w:lang w:val="zh-CN"/>
              </w:rPr>
              <w:t>7.26%</w:t>
            </w:r>
            <w:r>
              <w:rPr>
                <w:rFonts w:ascii="宋体" w:hAnsi="Arial" w:cs="宋体" w:hint="eastAsia"/>
                <w:kern w:val="0"/>
                <w:sz w:val="24"/>
                <w:szCs w:val="24"/>
                <w:lang w:val="zh-CN"/>
              </w:rPr>
              <w:t>；归属上市公司股东净资产是</w:t>
            </w:r>
            <w:r>
              <w:rPr>
                <w:rFonts w:ascii="宋体" w:hAnsi="Arial" w:cs="宋体"/>
                <w:kern w:val="0"/>
                <w:sz w:val="24"/>
                <w:szCs w:val="24"/>
                <w:lang w:val="zh-CN"/>
              </w:rPr>
              <w:t>87.36</w:t>
            </w:r>
            <w:r>
              <w:rPr>
                <w:rFonts w:ascii="宋体" w:hAnsi="Arial" w:cs="宋体" w:hint="eastAsia"/>
                <w:kern w:val="0"/>
                <w:sz w:val="24"/>
                <w:szCs w:val="24"/>
                <w:lang w:val="zh-CN"/>
              </w:rPr>
              <w:t>亿元，增幅是</w:t>
            </w:r>
            <w:r>
              <w:rPr>
                <w:rFonts w:ascii="宋体" w:hAnsi="Arial" w:cs="宋体"/>
                <w:kern w:val="0"/>
                <w:sz w:val="24"/>
                <w:szCs w:val="24"/>
                <w:lang w:val="zh-CN"/>
              </w:rPr>
              <w:t>9.35%</w:t>
            </w:r>
            <w:r>
              <w:rPr>
                <w:rFonts w:ascii="宋体" w:hAnsi="Arial" w:cs="宋体" w:hint="eastAsia"/>
                <w:kern w:val="0"/>
                <w:sz w:val="24"/>
                <w:szCs w:val="24"/>
                <w:lang w:val="zh-CN"/>
              </w:rPr>
              <w:t>。</w:t>
            </w:r>
          </w:p>
          <w:p w:rsidR="00860416" w:rsidRDefault="00D26025">
            <w:pPr>
              <w:autoSpaceDE w:val="0"/>
              <w:autoSpaceDN w:val="0"/>
              <w:adjustRightInd w:val="0"/>
              <w:spacing w:line="360" w:lineRule="auto"/>
              <w:ind w:firstLine="480"/>
              <w:rPr>
                <w:rFonts w:ascii="宋体" w:hAnsi="Arial" w:cs="宋体"/>
                <w:kern w:val="0"/>
                <w:sz w:val="24"/>
                <w:szCs w:val="24"/>
                <w:lang w:val="zh-CN"/>
              </w:rPr>
            </w:pPr>
            <w:r>
              <w:rPr>
                <w:rFonts w:ascii="宋体" w:hAnsi="Arial" w:cs="宋体" w:hint="eastAsia"/>
                <w:kern w:val="0"/>
                <w:sz w:val="24"/>
                <w:szCs w:val="24"/>
                <w:lang w:val="zh-CN"/>
              </w:rPr>
              <w:t>首先，营业收入</w:t>
            </w:r>
            <w:r>
              <w:rPr>
                <w:rFonts w:ascii="宋体" w:hAnsi="Arial" w:cs="宋体"/>
                <w:kern w:val="0"/>
                <w:sz w:val="24"/>
                <w:szCs w:val="24"/>
                <w:lang w:val="zh-CN"/>
              </w:rPr>
              <w:t>108.8亿，较上年同期增长22.73%，其中光伏组件销售额97.41亿元，较上年同期增长21.35%</w:t>
            </w:r>
            <w:r>
              <w:rPr>
                <w:rFonts w:ascii="宋体" w:hAnsi="Arial" w:cs="宋体"/>
                <w:kern w:val="0"/>
                <w:sz w:val="24"/>
                <w:szCs w:val="24"/>
              </w:rPr>
              <w:t>，</w:t>
            </w:r>
            <w:r>
              <w:rPr>
                <w:rFonts w:ascii="宋体" w:hAnsi="Arial" w:cs="宋体"/>
                <w:kern w:val="0"/>
                <w:sz w:val="24"/>
                <w:szCs w:val="24"/>
                <w:lang w:val="zh-CN"/>
              </w:rPr>
              <w:t>主要</w:t>
            </w:r>
            <w:r w:rsidR="00B73D61">
              <w:rPr>
                <w:rFonts w:ascii="宋体" w:hAnsi="Arial" w:cs="宋体" w:hint="eastAsia"/>
                <w:kern w:val="0"/>
                <w:sz w:val="24"/>
                <w:szCs w:val="24"/>
                <w:lang w:val="zh-CN"/>
              </w:rPr>
              <w:t>原</w:t>
            </w:r>
            <w:r>
              <w:rPr>
                <w:rFonts w:ascii="宋体" w:hAnsi="Arial" w:cs="宋体"/>
                <w:kern w:val="0"/>
                <w:sz w:val="24"/>
                <w:szCs w:val="24"/>
                <w:lang w:val="zh-CN"/>
              </w:rPr>
              <w:t>因是组件出货量大幅增长。上半年，疫情爆发给公司生产经营带来了一定的影响，但公司管理层对突发事件一直保持着警惕和快速反应机制，公司通过专车运输、基地间调配、订单调配、加强防控管理等多种措施来减少疫情对生产经营的冲击，另</w:t>
            </w:r>
            <w:r>
              <w:rPr>
                <w:rFonts w:ascii="宋体" w:hAnsi="Arial" w:cs="宋体" w:hint="eastAsia"/>
                <w:kern w:val="0"/>
                <w:sz w:val="24"/>
                <w:szCs w:val="24"/>
                <w:lang w:val="zh-CN"/>
              </w:rPr>
              <w:t>外</w:t>
            </w:r>
            <w:r>
              <w:rPr>
                <w:rFonts w:ascii="宋体" w:hAnsi="Arial" w:cs="宋体"/>
                <w:kern w:val="0"/>
                <w:sz w:val="24"/>
                <w:szCs w:val="24"/>
                <w:lang w:val="zh-CN"/>
              </w:rPr>
              <w:t>，公司多年来建立的全球市场网络，有效冲抵</w:t>
            </w:r>
            <w:r w:rsidR="00B73D61">
              <w:rPr>
                <w:rFonts w:ascii="宋体" w:hAnsi="Arial" w:cs="宋体" w:hint="eastAsia"/>
                <w:kern w:val="0"/>
                <w:sz w:val="24"/>
                <w:szCs w:val="24"/>
                <w:lang w:val="zh-CN"/>
              </w:rPr>
              <w:t>了</w:t>
            </w:r>
            <w:r>
              <w:rPr>
                <w:rFonts w:ascii="宋体" w:hAnsi="Arial" w:cs="宋体"/>
                <w:kern w:val="0"/>
                <w:sz w:val="24"/>
                <w:szCs w:val="24"/>
                <w:lang w:val="zh-CN"/>
              </w:rPr>
              <w:t>疫情爆发等不利事件，目前，公司在海外拥有2个生产基地，13</w:t>
            </w:r>
            <w:r>
              <w:rPr>
                <w:rFonts w:ascii="宋体" w:hAnsi="Arial" w:cs="宋体"/>
                <w:kern w:val="0"/>
                <w:sz w:val="24"/>
                <w:szCs w:val="24"/>
              </w:rPr>
              <w:t>家</w:t>
            </w:r>
            <w:r>
              <w:rPr>
                <w:rFonts w:ascii="宋体" w:hAnsi="Arial" w:cs="宋体"/>
                <w:kern w:val="0"/>
                <w:sz w:val="24"/>
                <w:szCs w:val="24"/>
                <w:lang w:val="zh-CN"/>
              </w:rPr>
              <w:t>销售公司，销售和服务网络遍布</w:t>
            </w:r>
            <w:r>
              <w:rPr>
                <w:rFonts w:ascii="宋体" w:hAnsi="Arial" w:cs="宋体" w:hint="eastAsia"/>
                <w:kern w:val="0"/>
                <w:sz w:val="24"/>
                <w:szCs w:val="24"/>
                <w:lang w:val="zh-CN"/>
              </w:rPr>
              <w:t>全球</w:t>
            </w:r>
            <w:r>
              <w:rPr>
                <w:rFonts w:ascii="宋体" w:hAnsi="Arial" w:cs="宋体"/>
                <w:kern w:val="0"/>
                <w:sz w:val="24"/>
                <w:szCs w:val="24"/>
                <w:lang w:val="zh-CN"/>
              </w:rPr>
              <w:t>13</w:t>
            </w:r>
            <w:r>
              <w:rPr>
                <w:rFonts w:ascii="宋体" w:hAnsi="Arial" w:cs="宋体"/>
                <w:kern w:val="0"/>
                <w:sz w:val="24"/>
                <w:szCs w:val="24"/>
              </w:rPr>
              <w:t>0多</w:t>
            </w:r>
            <w:r>
              <w:rPr>
                <w:rFonts w:ascii="宋体" w:hAnsi="Arial" w:cs="宋体"/>
                <w:kern w:val="0"/>
                <w:sz w:val="24"/>
                <w:szCs w:val="24"/>
                <w:lang w:val="zh-CN"/>
              </w:rPr>
              <w:t>个国家和地区。</w:t>
            </w:r>
          </w:p>
          <w:p w:rsidR="00860416" w:rsidRDefault="00D26025">
            <w:pPr>
              <w:autoSpaceDE w:val="0"/>
              <w:autoSpaceDN w:val="0"/>
              <w:adjustRightInd w:val="0"/>
              <w:spacing w:line="360" w:lineRule="auto"/>
              <w:ind w:firstLine="480"/>
              <w:rPr>
                <w:rFonts w:ascii="宋体" w:hAnsi="Arial" w:cs="宋体"/>
                <w:kern w:val="0"/>
                <w:sz w:val="24"/>
                <w:szCs w:val="24"/>
                <w:lang w:val="zh-CN"/>
              </w:rPr>
            </w:pPr>
            <w:r>
              <w:rPr>
                <w:rFonts w:ascii="宋体" w:hAnsi="Arial" w:cs="宋体" w:hint="eastAsia"/>
                <w:kern w:val="0"/>
                <w:sz w:val="24"/>
                <w:szCs w:val="24"/>
                <w:lang w:val="zh-CN"/>
              </w:rPr>
              <w:t>营业成本</w:t>
            </w:r>
            <w:r>
              <w:rPr>
                <w:rFonts w:ascii="宋体" w:hAnsi="Arial" w:cs="宋体"/>
                <w:kern w:val="0"/>
                <w:sz w:val="24"/>
                <w:szCs w:val="24"/>
                <w:lang w:val="zh-CN"/>
              </w:rPr>
              <w:t>83.5亿元，较上年同期增长18.87%，营业成本的增长率低于营业收入的增长率，毛利</w:t>
            </w:r>
            <w:r w:rsidR="00B73D61">
              <w:rPr>
                <w:rFonts w:ascii="宋体" w:hAnsi="Arial" w:cs="宋体" w:hint="eastAsia"/>
                <w:kern w:val="0"/>
                <w:sz w:val="24"/>
                <w:szCs w:val="24"/>
                <w:lang w:val="zh-CN"/>
              </w:rPr>
              <w:t>率</w:t>
            </w:r>
            <w:r>
              <w:rPr>
                <w:rFonts w:ascii="宋体" w:hAnsi="Arial" w:cs="宋体"/>
                <w:kern w:val="0"/>
                <w:sz w:val="24"/>
                <w:szCs w:val="24"/>
                <w:lang w:val="zh-CN"/>
              </w:rPr>
              <w:t>较上年同期有所增长，2020年上半年综合毛利率为23.28%，较上年同期增长2.49%，其中组件毛利率24.31%，较上年增长4.44%。在光伏产品价格持续下降的背景下，毛利率的增长主要得益于公司新技术应用所带来成本下降。</w:t>
            </w:r>
          </w:p>
          <w:p w:rsidR="00860416" w:rsidRDefault="00D26025">
            <w:pPr>
              <w:autoSpaceDE w:val="0"/>
              <w:autoSpaceDN w:val="0"/>
              <w:adjustRightInd w:val="0"/>
              <w:spacing w:line="360" w:lineRule="auto"/>
              <w:ind w:firstLine="480"/>
              <w:rPr>
                <w:rFonts w:ascii="宋体" w:hAnsi="Arial" w:cs="宋体"/>
                <w:kern w:val="0"/>
                <w:sz w:val="24"/>
                <w:szCs w:val="24"/>
                <w:lang w:val="zh-CN"/>
              </w:rPr>
            </w:pPr>
            <w:r>
              <w:rPr>
                <w:rFonts w:ascii="宋体" w:hAnsi="Arial" w:cs="宋体" w:hint="eastAsia"/>
                <w:kern w:val="0"/>
                <w:sz w:val="24"/>
                <w:szCs w:val="24"/>
                <w:lang w:val="zh-CN"/>
              </w:rPr>
              <w:lastRenderedPageBreak/>
              <w:t>销售费用</w:t>
            </w:r>
            <w:r>
              <w:rPr>
                <w:rFonts w:ascii="宋体" w:hAnsi="Arial" w:cs="宋体"/>
                <w:kern w:val="0"/>
                <w:sz w:val="24"/>
                <w:szCs w:val="24"/>
                <w:lang w:val="zh-CN"/>
              </w:rPr>
              <w:t>6.55亿元，较上年同期增长21.63%，主原因</w:t>
            </w:r>
            <w:r w:rsidR="00530A61">
              <w:rPr>
                <w:rFonts w:ascii="宋体" w:hAnsi="Arial" w:cs="宋体" w:hint="eastAsia"/>
                <w:kern w:val="0"/>
                <w:sz w:val="24"/>
                <w:szCs w:val="24"/>
                <w:lang w:val="zh-CN"/>
              </w:rPr>
              <w:t>，</w:t>
            </w:r>
            <w:r>
              <w:rPr>
                <w:rFonts w:ascii="宋体" w:hAnsi="Arial" w:cs="宋体"/>
                <w:kern w:val="0"/>
                <w:sz w:val="24"/>
                <w:szCs w:val="24"/>
                <w:lang w:val="zh-CN"/>
              </w:rPr>
              <w:t>一是</w:t>
            </w:r>
            <w:r w:rsidR="00530A61">
              <w:rPr>
                <w:rFonts w:ascii="宋体" w:hAnsi="Arial" w:cs="宋体"/>
                <w:kern w:val="0"/>
                <w:sz w:val="24"/>
                <w:szCs w:val="24"/>
                <w:lang w:val="zh-CN"/>
              </w:rPr>
              <w:t>出货量增长</w:t>
            </w:r>
            <w:r w:rsidR="00530A61">
              <w:rPr>
                <w:rFonts w:ascii="宋体" w:hAnsi="Arial" w:cs="宋体" w:hint="eastAsia"/>
                <w:kern w:val="0"/>
                <w:sz w:val="24"/>
                <w:szCs w:val="24"/>
                <w:lang w:val="zh-CN"/>
              </w:rPr>
              <w:t>导致</w:t>
            </w:r>
            <w:r>
              <w:rPr>
                <w:rFonts w:ascii="宋体" w:hAnsi="Arial" w:cs="宋体"/>
                <w:kern w:val="0"/>
                <w:sz w:val="24"/>
                <w:szCs w:val="24"/>
                <w:lang w:val="zh-CN"/>
              </w:rPr>
              <w:t>运输费</w:t>
            </w:r>
            <w:r w:rsidR="00530A61">
              <w:rPr>
                <w:rFonts w:ascii="宋体" w:hAnsi="Arial" w:cs="宋体" w:hint="eastAsia"/>
                <w:kern w:val="0"/>
                <w:sz w:val="24"/>
                <w:szCs w:val="24"/>
                <w:lang w:val="zh-CN"/>
              </w:rPr>
              <w:t>大幅增加</w:t>
            </w:r>
            <w:r w:rsidR="00B73D61">
              <w:rPr>
                <w:rFonts w:ascii="宋体" w:hAnsi="Arial" w:cs="宋体" w:hint="eastAsia"/>
                <w:kern w:val="0"/>
                <w:sz w:val="24"/>
                <w:szCs w:val="24"/>
                <w:lang w:val="zh-CN"/>
              </w:rPr>
              <w:t>；</w:t>
            </w:r>
            <w:r>
              <w:rPr>
                <w:rFonts w:ascii="宋体" w:hAnsi="Arial" w:cs="宋体"/>
                <w:kern w:val="0"/>
                <w:sz w:val="24"/>
                <w:szCs w:val="24"/>
                <w:lang w:val="zh-CN"/>
              </w:rPr>
              <w:t>二是海外</w:t>
            </w:r>
            <w:r>
              <w:rPr>
                <w:rFonts w:ascii="宋体" w:hAnsi="Arial" w:cs="宋体"/>
                <w:kern w:val="0"/>
                <w:sz w:val="24"/>
                <w:szCs w:val="24"/>
              </w:rPr>
              <w:t>仓库</w:t>
            </w:r>
            <w:r>
              <w:rPr>
                <w:rFonts w:ascii="宋体" w:hAnsi="Arial" w:cs="宋体"/>
                <w:kern w:val="0"/>
                <w:sz w:val="24"/>
                <w:szCs w:val="24"/>
                <w:lang w:val="zh-CN"/>
              </w:rPr>
              <w:t>租赁费增长</w:t>
            </w:r>
            <w:r w:rsidR="00B73D61">
              <w:rPr>
                <w:rFonts w:ascii="宋体" w:hAnsi="Arial" w:cs="宋体" w:hint="eastAsia"/>
                <w:kern w:val="0"/>
                <w:sz w:val="24"/>
                <w:szCs w:val="24"/>
                <w:lang w:val="zh-CN"/>
              </w:rPr>
              <w:t>；</w:t>
            </w:r>
            <w:r>
              <w:rPr>
                <w:rFonts w:ascii="宋体" w:hAnsi="Arial" w:cs="宋体"/>
                <w:kern w:val="0"/>
                <w:sz w:val="24"/>
                <w:szCs w:val="24"/>
                <w:lang w:val="zh-CN"/>
              </w:rPr>
              <w:t>三是计提</w:t>
            </w:r>
            <w:r w:rsidR="00B73D61">
              <w:rPr>
                <w:rFonts w:ascii="宋体" w:hAnsi="Arial" w:cs="宋体" w:hint="eastAsia"/>
                <w:kern w:val="0"/>
                <w:sz w:val="24"/>
                <w:szCs w:val="24"/>
                <w:lang w:val="zh-CN"/>
              </w:rPr>
              <w:t>的</w:t>
            </w:r>
            <w:r>
              <w:rPr>
                <w:rFonts w:ascii="宋体" w:hAnsi="Arial" w:cs="宋体"/>
                <w:kern w:val="0"/>
                <w:sz w:val="24"/>
                <w:szCs w:val="24"/>
                <w:lang w:val="zh-CN"/>
              </w:rPr>
              <w:t>产品质量保证</w:t>
            </w:r>
            <w:r>
              <w:rPr>
                <w:rFonts w:ascii="宋体" w:hAnsi="Arial" w:cs="宋体" w:hint="eastAsia"/>
                <w:kern w:val="0"/>
                <w:sz w:val="24"/>
                <w:szCs w:val="24"/>
                <w:lang w:val="zh-CN"/>
              </w:rPr>
              <w:t>金</w:t>
            </w:r>
            <w:r>
              <w:rPr>
                <w:rFonts w:ascii="宋体" w:hAnsi="Arial" w:cs="宋体"/>
                <w:kern w:val="0"/>
                <w:sz w:val="24"/>
                <w:szCs w:val="24"/>
                <w:lang w:val="zh-CN"/>
              </w:rPr>
              <w:t>因收入增长而增长，四是保险费增长，</w:t>
            </w:r>
            <w:r>
              <w:rPr>
                <w:rFonts w:ascii="宋体" w:hAnsi="Arial" w:cs="宋体" w:hint="eastAsia"/>
                <w:kern w:val="0"/>
                <w:sz w:val="24"/>
                <w:szCs w:val="24"/>
                <w:lang w:val="zh-CN"/>
              </w:rPr>
              <w:t>尤其是信用保险类，</w:t>
            </w:r>
            <w:r>
              <w:rPr>
                <w:rFonts w:ascii="宋体" w:hAnsi="Arial" w:cs="宋体"/>
                <w:kern w:val="0"/>
                <w:sz w:val="24"/>
                <w:szCs w:val="24"/>
                <w:lang w:val="zh-CN"/>
              </w:rPr>
              <w:t>五是</w:t>
            </w:r>
            <w:r w:rsidR="00530A61">
              <w:rPr>
                <w:rFonts w:ascii="宋体" w:hAnsi="Arial" w:cs="宋体" w:hint="eastAsia"/>
                <w:kern w:val="0"/>
                <w:sz w:val="24"/>
                <w:szCs w:val="24"/>
                <w:lang w:val="zh-CN"/>
              </w:rPr>
              <w:t>人员</w:t>
            </w:r>
            <w:r>
              <w:rPr>
                <w:rFonts w:ascii="宋体" w:hAnsi="Arial" w:cs="宋体"/>
                <w:kern w:val="0"/>
                <w:sz w:val="24"/>
                <w:szCs w:val="24"/>
                <w:lang w:val="zh-CN"/>
              </w:rPr>
              <w:t>薪酬的增长</w:t>
            </w:r>
            <w:r>
              <w:rPr>
                <w:rFonts w:ascii="宋体" w:hAnsi="Arial" w:cs="宋体" w:hint="eastAsia"/>
                <w:kern w:val="0"/>
                <w:sz w:val="24"/>
                <w:szCs w:val="24"/>
                <w:lang w:val="zh-CN"/>
              </w:rPr>
              <w:t>。</w:t>
            </w:r>
          </w:p>
          <w:p w:rsidR="00860416" w:rsidRDefault="00D26025">
            <w:pPr>
              <w:autoSpaceDE w:val="0"/>
              <w:autoSpaceDN w:val="0"/>
              <w:adjustRightInd w:val="0"/>
              <w:spacing w:line="360" w:lineRule="auto"/>
              <w:ind w:firstLine="480"/>
              <w:rPr>
                <w:rFonts w:ascii="宋体" w:hAnsi="Arial" w:cs="宋体"/>
                <w:kern w:val="0"/>
                <w:sz w:val="24"/>
                <w:szCs w:val="24"/>
                <w:lang w:val="zh-CN"/>
              </w:rPr>
            </w:pPr>
            <w:r>
              <w:rPr>
                <w:rFonts w:ascii="宋体" w:hAnsi="Arial" w:cs="宋体" w:hint="eastAsia"/>
                <w:kern w:val="0"/>
                <w:sz w:val="24"/>
                <w:szCs w:val="24"/>
                <w:lang w:val="zh-CN"/>
              </w:rPr>
              <w:t>现金流方面，公司经营活动现金净流量为</w:t>
            </w:r>
            <w:r>
              <w:rPr>
                <w:rFonts w:ascii="宋体" w:hAnsi="Arial" w:cs="宋体"/>
                <w:kern w:val="0"/>
                <w:sz w:val="24"/>
                <w:szCs w:val="24"/>
                <w:lang w:val="zh-CN"/>
              </w:rPr>
              <w:t>5</w:t>
            </w:r>
            <w:r w:rsidR="00B73D61">
              <w:rPr>
                <w:rFonts w:ascii="宋体" w:hAnsi="Arial" w:cs="宋体" w:hint="eastAsia"/>
                <w:kern w:val="0"/>
                <w:sz w:val="24"/>
                <w:szCs w:val="24"/>
                <w:lang w:val="zh-CN"/>
              </w:rPr>
              <w:t>,</w:t>
            </w:r>
            <w:r>
              <w:rPr>
                <w:rFonts w:ascii="宋体" w:hAnsi="Arial" w:cs="宋体"/>
                <w:kern w:val="0"/>
                <w:sz w:val="24"/>
                <w:szCs w:val="24"/>
                <w:lang w:val="zh-CN"/>
              </w:rPr>
              <w:t>793万元，较上年同期减少85.86%，主要原因为销售回款周期延长以及支付税费增加。今年上半年，因疫情影响，部分国家地区的人员流动、货物流动以及通关效率</w:t>
            </w:r>
            <w:r>
              <w:rPr>
                <w:rFonts w:ascii="宋体" w:hAnsi="Arial" w:cs="宋体"/>
                <w:kern w:val="0"/>
                <w:sz w:val="24"/>
                <w:szCs w:val="24"/>
              </w:rPr>
              <w:t>均</w:t>
            </w:r>
            <w:r>
              <w:rPr>
                <w:rFonts w:ascii="宋体" w:hAnsi="Arial" w:cs="宋体"/>
                <w:kern w:val="0"/>
                <w:sz w:val="24"/>
                <w:szCs w:val="24"/>
                <w:lang w:val="zh-CN"/>
              </w:rPr>
              <w:t>受</w:t>
            </w:r>
            <w:r>
              <w:rPr>
                <w:rFonts w:ascii="宋体" w:hAnsi="Arial" w:cs="宋体"/>
                <w:kern w:val="0"/>
                <w:sz w:val="24"/>
                <w:szCs w:val="24"/>
              </w:rPr>
              <w:t>到</w:t>
            </w:r>
            <w:r>
              <w:rPr>
                <w:rFonts w:ascii="宋体" w:hAnsi="Arial" w:cs="宋体"/>
                <w:kern w:val="0"/>
                <w:sz w:val="24"/>
                <w:szCs w:val="24"/>
                <w:lang w:val="zh-CN"/>
              </w:rPr>
              <w:t>影响，导致物流变慢，存货增长，公司存货期末余额34.68亿元，较上年同期增长11.26%，较本年期初增长24.75%；公司的应收账款42.6亿元，较上年增长14.67%，合同资产8亿元，两者相加较上年同期增长36.29%；支付税费增长主要原因是美国</w:t>
            </w:r>
            <w:proofErr w:type="gramStart"/>
            <w:r>
              <w:rPr>
                <w:rFonts w:ascii="宋体" w:hAnsi="Arial" w:cs="宋体"/>
                <w:kern w:val="0"/>
                <w:sz w:val="24"/>
                <w:szCs w:val="24"/>
                <w:lang w:val="zh-CN"/>
              </w:rPr>
              <w:t>出货较</w:t>
            </w:r>
            <w:proofErr w:type="gramEnd"/>
            <w:r>
              <w:rPr>
                <w:rFonts w:ascii="宋体" w:hAnsi="Arial" w:cs="宋体"/>
                <w:kern w:val="0"/>
                <w:sz w:val="24"/>
                <w:szCs w:val="24"/>
                <w:lang w:val="zh-CN"/>
              </w:rPr>
              <w:t>去年同期有大幅增长，所带来的海关特别关税的大幅增长，以及</w:t>
            </w:r>
            <w:r>
              <w:rPr>
                <w:rFonts w:ascii="宋体" w:hAnsi="Arial" w:cs="宋体" w:hint="eastAsia"/>
                <w:kern w:val="0"/>
                <w:sz w:val="24"/>
                <w:szCs w:val="24"/>
                <w:lang w:val="zh-CN"/>
              </w:rPr>
              <w:t>公司利润增长所带来的所得税的增长。后期，我们会持续关注市场及疫情的变化，加强对现金流的管控。</w:t>
            </w:r>
          </w:p>
          <w:p w:rsidR="00860416" w:rsidRDefault="00D26025">
            <w:pPr>
              <w:autoSpaceDE w:val="0"/>
              <w:autoSpaceDN w:val="0"/>
              <w:adjustRightInd w:val="0"/>
              <w:spacing w:line="360" w:lineRule="auto"/>
              <w:ind w:firstLine="480"/>
              <w:rPr>
                <w:rFonts w:ascii="宋体" w:hAnsi="Arial" w:cs="宋体"/>
                <w:kern w:val="0"/>
                <w:sz w:val="24"/>
                <w:szCs w:val="24"/>
                <w:lang w:val="zh-CN"/>
              </w:rPr>
            </w:pPr>
            <w:r>
              <w:rPr>
                <w:rFonts w:ascii="宋体" w:hAnsi="Arial" w:cs="宋体" w:hint="eastAsia"/>
                <w:kern w:val="0"/>
                <w:sz w:val="24"/>
                <w:szCs w:val="24"/>
                <w:lang w:val="zh-CN"/>
              </w:rPr>
              <w:t>公司上半年筹资活动现金流量净额为</w:t>
            </w:r>
            <w:r>
              <w:rPr>
                <w:rFonts w:ascii="宋体" w:hAnsi="Arial" w:cs="宋体"/>
                <w:kern w:val="0"/>
                <w:sz w:val="24"/>
                <w:szCs w:val="24"/>
                <w:lang w:val="zh-CN"/>
              </w:rPr>
              <w:t>-4.09亿元，较上年同期的5.6亿元有较大幅度的下降，主要原因为去年吸收股权投资的金额大于今年上半年，以及偿还债务支付现金增加所致。</w:t>
            </w:r>
          </w:p>
          <w:p w:rsidR="00860416" w:rsidRDefault="00D26025">
            <w:pPr>
              <w:autoSpaceDE w:val="0"/>
              <w:autoSpaceDN w:val="0"/>
              <w:adjustRightInd w:val="0"/>
              <w:spacing w:line="360" w:lineRule="auto"/>
              <w:ind w:firstLine="480"/>
              <w:rPr>
                <w:rFonts w:ascii="宋体" w:hAnsi="Arial" w:cs="宋体"/>
                <w:kern w:val="0"/>
                <w:sz w:val="24"/>
                <w:szCs w:val="24"/>
                <w:lang w:val="zh-CN"/>
              </w:rPr>
            </w:pPr>
            <w:r>
              <w:rPr>
                <w:rFonts w:ascii="宋体" w:hAnsi="Arial" w:cs="宋体" w:hint="eastAsia"/>
                <w:kern w:val="0"/>
                <w:sz w:val="24"/>
                <w:szCs w:val="24"/>
                <w:lang w:val="zh-CN"/>
              </w:rPr>
              <w:t>期末，公司货币资金</w:t>
            </w:r>
            <w:r>
              <w:rPr>
                <w:rFonts w:ascii="宋体" w:hAnsi="Arial" w:cs="宋体"/>
                <w:kern w:val="0"/>
                <w:sz w:val="24"/>
                <w:szCs w:val="24"/>
                <w:lang w:val="zh-CN"/>
              </w:rPr>
              <w:t>55.96亿元，较上年同期增长41.77%，其中可用于随时支付的银行存款29.33亿元，资金保障健康而稳健。</w:t>
            </w:r>
          </w:p>
          <w:p w:rsidR="00860416" w:rsidRDefault="00D26025">
            <w:pPr>
              <w:autoSpaceDE w:val="0"/>
              <w:autoSpaceDN w:val="0"/>
              <w:adjustRightInd w:val="0"/>
              <w:spacing w:line="360" w:lineRule="auto"/>
              <w:ind w:firstLine="480"/>
              <w:rPr>
                <w:rFonts w:ascii="宋体" w:hAnsi="Arial" w:cs="宋体"/>
                <w:kern w:val="0"/>
                <w:sz w:val="24"/>
                <w:szCs w:val="24"/>
                <w:lang w:val="zh-CN"/>
              </w:rPr>
            </w:pPr>
            <w:r>
              <w:rPr>
                <w:rFonts w:ascii="宋体" w:hAnsi="Arial" w:cs="宋体" w:hint="eastAsia"/>
                <w:kern w:val="0"/>
                <w:sz w:val="24"/>
                <w:szCs w:val="24"/>
                <w:lang w:val="zh-CN"/>
              </w:rPr>
              <w:t>综上，在今年上半年，公司的销售业务持续增长，成本持续下降，获利能力逐步提升，公司业绩较去年同期有大幅增长，后期，公司将继续加强管理各项成本费用，增强研发投入，持续加大力度监控存货、应收款、现金流等各项关键指标，努力奋斗，诚信经营，力争为股东创造更好的业绩。谢谢！</w:t>
            </w:r>
          </w:p>
          <w:p w:rsidR="00860416" w:rsidRDefault="00860416">
            <w:pPr>
              <w:autoSpaceDE w:val="0"/>
              <w:autoSpaceDN w:val="0"/>
              <w:adjustRightInd w:val="0"/>
              <w:spacing w:line="360" w:lineRule="auto"/>
              <w:ind w:firstLine="480"/>
              <w:rPr>
                <w:rFonts w:ascii="宋体" w:hAnsi="Arial" w:cs="宋体"/>
                <w:kern w:val="0"/>
                <w:sz w:val="24"/>
                <w:szCs w:val="24"/>
                <w:lang w:val="zh-CN"/>
              </w:rPr>
            </w:pPr>
          </w:p>
          <w:p w:rsidR="00860416" w:rsidRDefault="00D26025">
            <w:pPr>
              <w:autoSpaceDE w:val="0"/>
              <w:autoSpaceDN w:val="0"/>
              <w:adjustRightInd w:val="0"/>
              <w:spacing w:line="360" w:lineRule="auto"/>
              <w:jc w:val="center"/>
              <w:rPr>
                <w:rFonts w:ascii="宋体" w:hAnsi="Arial" w:cs="宋体"/>
                <w:b/>
                <w:kern w:val="0"/>
                <w:sz w:val="24"/>
                <w:szCs w:val="24"/>
                <w:lang w:val="zh-CN"/>
              </w:rPr>
            </w:pPr>
            <w:r>
              <w:rPr>
                <w:rFonts w:ascii="宋体" w:hAnsi="Arial" w:cs="宋体" w:hint="eastAsia"/>
                <w:b/>
                <w:kern w:val="0"/>
                <w:sz w:val="24"/>
                <w:szCs w:val="24"/>
                <w:lang w:val="zh-CN"/>
              </w:rPr>
              <w:t>四、问答环节</w:t>
            </w:r>
          </w:p>
          <w:p w:rsidR="00B73D61" w:rsidRDefault="00D26025" w:rsidP="00DC39EE">
            <w:pPr>
              <w:autoSpaceDE w:val="0"/>
              <w:autoSpaceDN w:val="0"/>
              <w:adjustRightInd w:val="0"/>
              <w:spacing w:line="360" w:lineRule="auto"/>
              <w:ind w:firstLine="480"/>
              <w:jc w:val="left"/>
              <w:rPr>
                <w:rFonts w:ascii="宋体" w:hAnsi="Arial" w:cs="宋体"/>
                <w:b/>
                <w:kern w:val="0"/>
                <w:sz w:val="24"/>
                <w:szCs w:val="24"/>
                <w:lang w:val="zh-CN"/>
              </w:rPr>
            </w:pPr>
            <w:r>
              <w:rPr>
                <w:rFonts w:ascii="宋体" w:hAnsi="Arial" w:cs="宋体" w:hint="eastAsia"/>
                <w:b/>
                <w:kern w:val="0"/>
                <w:sz w:val="24"/>
                <w:szCs w:val="24"/>
                <w:lang w:val="zh-CN"/>
              </w:rPr>
              <w:t>问：</w:t>
            </w:r>
            <w:r w:rsidR="00B73D61">
              <w:rPr>
                <w:rFonts w:ascii="宋体" w:hAnsi="Arial" w:cs="宋体" w:hint="eastAsia"/>
                <w:b/>
                <w:kern w:val="0"/>
                <w:sz w:val="24"/>
                <w:szCs w:val="24"/>
                <w:lang w:val="zh-CN"/>
              </w:rPr>
              <w:t>两个问题。</w:t>
            </w:r>
          </w:p>
          <w:p w:rsidR="00860416" w:rsidRDefault="00B73D61" w:rsidP="00DC39EE">
            <w:pPr>
              <w:autoSpaceDE w:val="0"/>
              <w:autoSpaceDN w:val="0"/>
              <w:adjustRightInd w:val="0"/>
              <w:spacing w:line="360" w:lineRule="auto"/>
              <w:ind w:firstLine="480"/>
              <w:jc w:val="left"/>
              <w:rPr>
                <w:rFonts w:ascii="宋体" w:hAnsi="Arial" w:cs="宋体"/>
                <w:b/>
                <w:kern w:val="0"/>
                <w:sz w:val="24"/>
                <w:szCs w:val="24"/>
                <w:lang w:val="zh-CN"/>
              </w:rPr>
            </w:pPr>
            <w:r>
              <w:rPr>
                <w:rFonts w:ascii="宋体" w:hAnsi="Arial" w:cs="宋体" w:hint="eastAsia"/>
                <w:b/>
                <w:kern w:val="0"/>
                <w:sz w:val="24"/>
                <w:szCs w:val="24"/>
                <w:lang w:val="zh-CN"/>
              </w:rPr>
              <w:t>1</w:t>
            </w:r>
            <w:r w:rsidR="00D26025">
              <w:rPr>
                <w:rFonts w:ascii="宋体" w:hAnsi="Arial" w:cs="宋体" w:hint="eastAsia"/>
                <w:b/>
                <w:kern w:val="0"/>
                <w:sz w:val="24"/>
                <w:szCs w:val="24"/>
                <w:lang w:val="zh-CN"/>
              </w:rPr>
              <w:t>，三、四季度组件的订单签约的情况，以及签约的价格，同时对于涨价，</w:t>
            </w:r>
            <w:r>
              <w:rPr>
                <w:rFonts w:ascii="宋体" w:hAnsi="Arial" w:cs="宋体" w:hint="eastAsia"/>
                <w:b/>
                <w:kern w:val="0"/>
                <w:sz w:val="24"/>
                <w:szCs w:val="24"/>
                <w:lang w:val="zh-CN"/>
              </w:rPr>
              <w:t>公司</w:t>
            </w:r>
            <w:r w:rsidR="00530A61">
              <w:rPr>
                <w:rFonts w:ascii="宋体" w:hAnsi="Arial" w:cs="宋体" w:hint="eastAsia"/>
                <w:b/>
                <w:kern w:val="0"/>
                <w:sz w:val="24"/>
                <w:szCs w:val="24"/>
                <w:lang w:val="zh-CN"/>
              </w:rPr>
              <w:t>如何</w:t>
            </w:r>
            <w:r w:rsidR="00D26025">
              <w:rPr>
                <w:rFonts w:ascii="宋体" w:hAnsi="Arial" w:cs="宋体" w:hint="eastAsia"/>
                <w:b/>
                <w:kern w:val="0"/>
                <w:sz w:val="24"/>
                <w:szCs w:val="24"/>
                <w:lang w:val="zh-CN"/>
              </w:rPr>
              <w:t>应对？尤其是下半年的订单的结构，海外跟国内</w:t>
            </w:r>
            <w:proofErr w:type="gramStart"/>
            <w:r w:rsidR="00D26025">
              <w:rPr>
                <w:rFonts w:ascii="宋体" w:hAnsi="Arial" w:cs="宋体" w:hint="eastAsia"/>
                <w:b/>
                <w:kern w:val="0"/>
                <w:sz w:val="24"/>
                <w:szCs w:val="24"/>
                <w:lang w:val="zh-CN"/>
              </w:rPr>
              <w:t>以及锁价的</w:t>
            </w:r>
            <w:proofErr w:type="gramEnd"/>
            <w:r w:rsidR="00D26025">
              <w:rPr>
                <w:rFonts w:ascii="宋体" w:hAnsi="Arial" w:cs="宋体" w:hint="eastAsia"/>
                <w:b/>
                <w:kern w:val="0"/>
                <w:sz w:val="24"/>
                <w:szCs w:val="24"/>
                <w:lang w:val="zh-CN"/>
              </w:rPr>
              <w:t>情况，是不是也有一些价格重谈的情况</w:t>
            </w:r>
            <w:r w:rsidR="00530A61">
              <w:rPr>
                <w:rFonts w:ascii="宋体" w:hAnsi="Arial" w:cs="宋体" w:hint="eastAsia"/>
                <w:b/>
                <w:kern w:val="0"/>
                <w:sz w:val="24"/>
                <w:szCs w:val="24"/>
                <w:lang w:val="zh-CN"/>
              </w:rPr>
              <w:t>？</w:t>
            </w:r>
          </w:p>
          <w:p w:rsidR="00860416" w:rsidRDefault="00D26025">
            <w:pPr>
              <w:autoSpaceDE w:val="0"/>
              <w:autoSpaceDN w:val="0"/>
              <w:adjustRightInd w:val="0"/>
              <w:spacing w:line="360" w:lineRule="auto"/>
              <w:jc w:val="left"/>
              <w:rPr>
                <w:rFonts w:ascii="宋体" w:hAnsi="Arial" w:cs="宋体"/>
                <w:b/>
                <w:kern w:val="0"/>
                <w:sz w:val="24"/>
                <w:szCs w:val="24"/>
                <w:lang w:val="zh-CN"/>
              </w:rPr>
            </w:pPr>
            <w:r>
              <w:rPr>
                <w:rFonts w:ascii="宋体" w:hAnsi="Arial" w:cs="宋体"/>
                <w:b/>
                <w:kern w:val="0"/>
                <w:sz w:val="24"/>
                <w:szCs w:val="24"/>
                <w:lang w:val="zh-CN"/>
              </w:rPr>
              <w:t xml:space="preserve">    </w:t>
            </w:r>
            <w:r w:rsidR="00B73D61">
              <w:rPr>
                <w:rFonts w:ascii="宋体" w:hAnsi="Arial" w:cs="宋体" w:hint="eastAsia"/>
                <w:b/>
                <w:kern w:val="0"/>
                <w:sz w:val="24"/>
                <w:szCs w:val="24"/>
                <w:lang w:val="zh-CN"/>
              </w:rPr>
              <w:t>2</w:t>
            </w:r>
            <w:r>
              <w:rPr>
                <w:rFonts w:ascii="宋体" w:hAnsi="Arial" w:cs="宋体" w:hint="eastAsia"/>
                <w:b/>
                <w:kern w:val="0"/>
                <w:sz w:val="24"/>
                <w:szCs w:val="24"/>
                <w:lang w:val="zh-CN"/>
              </w:rPr>
              <w:t>，对于组件环节的竞争格局和行业地位怎么看？对于明年的扩产和出货量目标会怎么看？</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lastRenderedPageBreak/>
              <w:t xml:space="preserve">    </w:t>
            </w:r>
            <w:r>
              <w:rPr>
                <w:rFonts w:ascii="宋体" w:hAnsi="Arial" w:cs="宋体" w:hint="eastAsia"/>
                <w:b/>
                <w:kern w:val="0"/>
                <w:sz w:val="24"/>
                <w:szCs w:val="24"/>
                <w:lang w:val="zh-CN"/>
              </w:rPr>
              <w:t>牛新伟：</w:t>
            </w:r>
            <w:r>
              <w:rPr>
                <w:rFonts w:ascii="宋体" w:hAnsi="Arial" w:cs="宋体" w:hint="eastAsia"/>
                <w:kern w:val="0"/>
                <w:sz w:val="24"/>
                <w:szCs w:val="24"/>
                <w:lang w:val="zh-CN"/>
              </w:rPr>
              <w:t>明年出货目标比较清晰，</w:t>
            </w:r>
            <w:r>
              <w:rPr>
                <w:rFonts w:ascii="宋体" w:hAnsi="Arial" w:cs="宋体"/>
                <w:kern w:val="0"/>
                <w:sz w:val="24"/>
                <w:szCs w:val="24"/>
              </w:rPr>
              <w:t>应该会超过今年年底的产能，</w:t>
            </w:r>
            <w:r>
              <w:rPr>
                <w:rFonts w:ascii="宋体" w:hAnsi="Arial" w:cs="宋体"/>
                <w:kern w:val="0"/>
                <w:sz w:val="24"/>
                <w:szCs w:val="24"/>
                <w:lang w:val="zh-CN"/>
              </w:rPr>
              <w:t>20</w:t>
            </w:r>
            <w:r>
              <w:rPr>
                <w:rFonts w:ascii="Arial" w:hAnsi="Arial" w:cs="Arial"/>
                <w:kern w:val="0"/>
                <w:sz w:val="24"/>
                <w:szCs w:val="24"/>
                <w:lang w:val="zh-CN"/>
              </w:rPr>
              <w:t>GW</w:t>
            </w:r>
            <w:r>
              <w:rPr>
                <w:rFonts w:ascii="Arial" w:hAnsi="Arial" w:cs="Arial"/>
                <w:kern w:val="0"/>
                <w:sz w:val="24"/>
                <w:szCs w:val="24"/>
              </w:rPr>
              <w:t>以上</w:t>
            </w:r>
            <w:r>
              <w:rPr>
                <w:rFonts w:ascii="宋体" w:hAnsi="Arial" w:cs="宋体" w:hint="eastAsia"/>
                <w:kern w:val="0"/>
                <w:sz w:val="24"/>
                <w:szCs w:val="24"/>
                <w:lang w:val="zh-CN"/>
              </w:rPr>
              <w:t>，也是根据市场</w:t>
            </w:r>
            <w:r>
              <w:rPr>
                <w:rFonts w:ascii="宋体" w:hAnsi="Arial" w:cs="宋体"/>
                <w:kern w:val="0"/>
                <w:sz w:val="24"/>
                <w:szCs w:val="24"/>
              </w:rPr>
              <w:t>需求</w:t>
            </w:r>
            <w:r>
              <w:rPr>
                <w:rFonts w:ascii="宋体" w:hAnsi="Arial" w:cs="宋体" w:hint="eastAsia"/>
                <w:kern w:val="0"/>
                <w:sz w:val="24"/>
                <w:szCs w:val="24"/>
                <w:lang w:val="zh-CN"/>
              </w:rPr>
              <w:t>来定的。</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hint="eastAsia"/>
                <w:kern w:val="0"/>
                <w:sz w:val="24"/>
                <w:szCs w:val="24"/>
                <w:lang w:val="zh-CN"/>
              </w:rPr>
              <w:t>上半年组件出货比例海外占</w:t>
            </w:r>
            <w:r w:rsidR="00BF4A07">
              <w:rPr>
                <w:rFonts w:ascii="宋体" w:hAnsi="Arial" w:cs="宋体" w:hint="eastAsia"/>
                <w:kern w:val="0"/>
                <w:sz w:val="24"/>
                <w:szCs w:val="24"/>
                <w:lang w:val="zh-CN"/>
              </w:rPr>
              <w:t>比</w:t>
            </w:r>
            <w:r>
              <w:rPr>
                <w:rFonts w:ascii="宋体" w:hAnsi="Arial" w:cs="宋体"/>
                <w:kern w:val="0"/>
                <w:sz w:val="24"/>
                <w:szCs w:val="24"/>
                <w:lang w:val="zh-CN"/>
              </w:rPr>
              <w:t>70%</w:t>
            </w:r>
            <w:r>
              <w:rPr>
                <w:rFonts w:ascii="宋体" w:hAnsi="Arial" w:cs="宋体" w:hint="eastAsia"/>
                <w:kern w:val="0"/>
                <w:sz w:val="24"/>
                <w:szCs w:val="24"/>
                <w:lang w:val="zh-CN"/>
              </w:rPr>
              <w:t>左右，国内</w:t>
            </w:r>
            <w:r>
              <w:rPr>
                <w:rFonts w:ascii="宋体" w:hAnsi="Arial" w:cs="宋体"/>
                <w:kern w:val="0"/>
                <w:sz w:val="24"/>
                <w:szCs w:val="24"/>
                <w:lang w:val="zh-CN"/>
              </w:rPr>
              <w:t>30%</w:t>
            </w:r>
            <w:r>
              <w:rPr>
                <w:rFonts w:ascii="宋体" w:hAnsi="Arial" w:cs="宋体" w:hint="eastAsia"/>
                <w:kern w:val="0"/>
                <w:sz w:val="24"/>
                <w:szCs w:val="24"/>
                <w:lang w:val="zh-CN"/>
              </w:rPr>
              <w:t>左右。近期大家看到的一些涨价的</w:t>
            </w:r>
            <w:r>
              <w:rPr>
                <w:rFonts w:ascii="宋体" w:hAnsi="Arial" w:cs="宋体"/>
                <w:kern w:val="0"/>
                <w:sz w:val="24"/>
                <w:szCs w:val="24"/>
              </w:rPr>
              <w:t>现象</w:t>
            </w:r>
            <w:r>
              <w:rPr>
                <w:rFonts w:ascii="宋体" w:hAnsi="Arial" w:cs="宋体" w:hint="eastAsia"/>
                <w:kern w:val="0"/>
                <w:sz w:val="24"/>
                <w:szCs w:val="24"/>
                <w:lang w:val="zh-CN"/>
              </w:rPr>
              <w:t>，但是对我们冲击相对来说还是可控，因为我们是一体化的企业，在</w:t>
            </w:r>
            <w:proofErr w:type="gramStart"/>
            <w:r>
              <w:rPr>
                <w:rFonts w:ascii="宋体" w:hAnsi="Arial" w:cs="宋体" w:hint="eastAsia"/>
                <w:kern w:val="0"/>
                <w:sz w:val="24"/>
                <w:szCs w:val="24"/>
                <w:lang w:val="zh-CN"/>
              </w:rPr>
              <w:t>硅料端也</w:t>
            </w:r>
            <w:proofErr w:type="gramEnd"/>
            <w:r>
              <w:rPr>
                <w:rFonts w:ascii="宋体" w:hAnsi="Arial" w:cs="宋体" w:hint="eastAsia"/>
                <w:kern w:val="0"/>
                <w:sz w:val="24"/>
                <w:szCs w:val="24"/>
                <w:lang w:val="zh-CN"/>
              </w:rPr>
              <w:t>有一些备货，利用库存和高效产能缓解部分压力。此前按当时的成本计算，也是接了一些比较有压力的订单，销售也在积极和客户在沟通，大部分客户也是理解的。</w:t>
            </w:r>
          </w:p>
          <w:p w:rsidR="00860416" w:rsidRDefault="00D26025">
            <w:pPr>
              <w:autoSpaceDE w:val="0"/>
              <w:autoSpaceDN w:val="0"/>
              <w:adjustRightInd w:val="0"/>
              <w:spacing w:line="360" w:lineRule="auto"/>
              <w:ind w:firstLine="480"/>
              <w:jc w:val="left"/>
              <w:rPr>
                <w:rFonts w:ascii="Arial" w:hAnsi="Arial" w:cs="Arial"/>
                <w:kern w:val="0"/>
                <w:sz w:val="24"/>
                <w:szCs w:val="24"/>
                <w:lang w:val="zh-CN"/>
              </w:rPr>
            </w:pPr>
            <w:r>
              <w:rPr>
                <w:rFonts w:ascii="宋体" w:hAnsi="Arial" w:cs="宋体" w:hint="eastAsia"/>
                <w:kern w:val="0"/>
                <w:sz w:val="24"/>
                <w:szCs w:val="24"/>
                <w:lang w:val="zh-CN"/>
              </w:rPr>
              <w:t>三</w:t>
            </w:r>
            <w:r w:rsidR="008D2ACE">
              <w:rPr>
                <w:rFonts w:ascii="宋体" w:hAnsi="Arial" w:cs="宋体" w:hint="eastAsia"/>
                <w:kern w:val="0"/>
                <w:sz w:val="24"/>
                <w:szCs w:val="24"/>
                <w:lang w:val="zh-CN"/>
              </w:rPr>
              <w:t>、</w:t>
            </w:r>
            <w:r>
              <w:rPr>
                <w:rFonts w:ascii="宋体" w:hAnsi="Arial" w:cs="宋体" w:hint="eastAsia"/>
                <w:kern w:val="0"/>
                <w:sz w:val="24"/>
                <w:szCs w:val="24"/>
                <w:lang w:val="zh-CN"/>
              </w:rPr>
              <w:t>四季度</w:t>
            </w:r>
            <w:r w:rsidR="008D2ACE">
              <w:rPr>
                <w:rFonts w:ascii="宋体" w:hAnsi="Arial" w:cs="宋体" w:hint="eastAsia"/>
                <w:kern w:val="0"/>
                <w:sz w:val="24"/>
                <w:szCs w:val="24"/>
                <w:lang w:val="zh-CN"/>
              </w:rPr>
              <w:t>订单</w:t>
            </w:r>
            <w:r>
              <w:rPr>
                <w:rFonts w:ascii="宋体" w:hAnsi="Arial" w:cs="宋体" w:hint="eastAsia"/>
                <w:kern w:val="0"/>
                <w:sz w:val="24"/>
                <w:szCs w:val="24"/>
                <w:lang w:val="zh-CN"/>
              </w:rPr>
              <w:t>饱满。</w:t>
            </w:r>
          </w:p>
          <w:p w:rsidR="00860416" w:rsidRDefault="00D26025">
            <w:pPr>
              <w:autoSpaceDE w:val="0"/>
              <w:autoSpaceDN w:val="0"/>
              <w:adjustRightInd w:val="0"/>
              <w:spacing w:line="360" w:lineRule="auto"/>
              <w:ind w:firstLine="480"/>
              <w:jc w:val="left"/>
              <w:rPr>
                <w:rFonts w:ascii="宋体" w:hAnsi="Arial" w:cs="宋体"/>
                <w:kern w:val="0"/>
                <w:sz w:val="24"/>
                <w:szCs w:val="24"/>
                <w:lang w:val="zh-CN"/>
              </w:rPr>
            </w:pPr>
            <w:r>
              <w:rPr>
                <w:rFonts w:ascii="宋体" w:hAnsi="Arial" w:cs="宋体" w:hint="eastAsia"/>
                <w:kern w:val="0"/>
                <w:sz w:val="24"/>
                <w:szCs w:val="24"/>
                <w:lang w:val="zh-CN"/>
              </w:rPr>
              <w:t>行业整合进程加速，行业龙头企业靠资金、技术、成本、渠道等优势不断扩大规模，二三线厂商和落后产能陆续</w:t>
            </w:r>
            <w:r w:rsidR="00510D38">
              <w:rPr>
                <w:rFonts w:ascii="宋体" w:hAnsi="Arial" w:cs="宋体" w:hint="eastAsia"/>
                <w:kern w:val="0"/>
                <w:sz w:val="24"/>
                <w:szCs w:val="24"/>
                <w:lang w:val="zh-CN"/>
              </w:rPr>
              <w:t>退</w:t>
            </w:r>
            <w:r>
              <w:rPr>
                <w:rFonts w:ascii="宋体" w:hAnsi="Arial" w:cs="宋体" w:hint="eastAsia"/>
                <w:kern w:val="0"/>
                <w:sz w:val="24"/>
                <w:szCs w:val="24"/>
                <w:lang w:val="zh-CN"/>
              </w:rPr>
              <w:t>出或整合，促使</w:t>
            </w:r>
            <w:proofErr w:type="gramStart"/>
            <w:r>
              <w:rPr>
                <w:rFonts w:ascii="宋体" w:hAnsi="Arial" w:cs="宋体" w:hint="eastAsia"/>
                <w:kern w:val="0"/>
                <w:sz w:val="24"/>
                <w:szCs w:val="24"/>
                <w:lang w:val="zh-CN"/>
              </w:rPr>
              <w:t>产业链各环节</w:t>
            </w:r>
            <w:proofErr w:type="gramEnd"/>
            <w:r>
              <w:rPr>
                <w:rFonts w:ascii="宋体" w:hAnsi="Arial" w:cs="宋体" w:hint="eastAsia"/>
                <w:kern w:val="0"/>
                <w:sz w:val="24"/>
                <w:szCs w:val="24"/>
                <w:lang w:val="zh-CN"/>
              </w:rPr>
              <w:t>集中度进一步提高。</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hint="eastAsia"/>
                <w:b/>
                <w:kern w:val="0"/>
                <w:sz w:val="24"/>
                <w:szCs w:val="24"/>
                <w:lang w:val="zh-CN"/>
              </w:rPr>
              <w:t>问：今年整个硅片跟电池片外采的量大概有多少？我们虽然利润率比起其他同行高，但是比起</w:t>
            </w:r>
            <w:r w:rsidR="00510D38">
              <w:rPr>
                <w:rFonts w:ascii="宋体" w:hAnsi="Arial" w:cs="宋体" w:hint="eastAsia"/>
                <w:b/>
                <w:kern w:val="0"/>
                <w:sz w:val="24"/>
                <w:szCs w:val="24"/>
                <w:lang w:val="zh-CN"/>
              </w:rPr>
              <w:t>个别厂商</w:t>
            </w:r>
            <w:r>
              <w:rPr>
                <w:rFonts w:ascii="宋体" w:hAnsi="Arial" w:cs="宋体" w:hint="eastAsia"/>
                <w:b/>
                <w:kern w:val="0"/>
                <w:sz w:val="24"/>
                <w:szCs w:val="24"/>
                <w:lang w:val="zh-CN"/>
              </w:rPr>
              <w:t>组件利润率还是偏低一些的，特别是这两年的数据来看，往后看我们整个材料环节，比方说硅片或者电池片后面还有多大的降本空间？</w:t>
            </w:r>
            <w:r>
              <w:rPr>
                <w:rFonts w:ascii="宋体" w:hAnsi="Arial" w:cs="宋体"/>
                <w:b/>
                <w:kern w:val="0"/>
                <w:sz w:val="24"/>
                <w:szCs w:val="24"/>
                <w:lang w:val="zh-CN"/>
              </w:rPr>
              <w:t xml:space="preserve"> </w:t>
            </w:r>
            <w:r>
              <w:rPr>
                <w:rFonts w:ascii="宋体" w:hAnsi="Arial" w:cs="宋体" w:hint="eastAsia"/>
                <w:b/>
                <w:kern w:val="0"/>
                <w:sz w:val="24"/>
                <w:szCs w:val="24"/>
                <w:lang w:val="zh-CN"/>
              </w:rPr>
              <w:t>还有</w:t>
            </w:r>
            <w:r w:rsidR="00BB6F02">
              <w:rPr>
                <w:rFonts w:ascii="宋体" w:hAnsi="Arial" w:cs="宋体" w:hint="eastAsia"/>
                <w:b/>
                <w:kern w:val="0"/>
                <w:sz w:val="24"/>
                <w:szCs w:val="24"/>
                <w:lang w:val="zh-CN"/>
              </w:rPr>
              <w:t>预</w:t>
            </w:r>
            <w:r>
              <w:rPr>
                <w:rFonts w:ascii="宋体" w:hAnsi="Arial" w:cs="宋体" w:hint="eastAsia"/>
                <w:b/>
                <w:kern w:val="0"/>
                <w:sz w:val="24"/>
                <w:szCs w:val="24"/>
                <w:lang w:val="zh-CN"/>
              </w:rPr>
              <w:t>收</w:t>
            </w:r>
            <w:proofErr w:type="gramStart"/>
            <w:r>
              <w:rPr>
                <w:rFonts w:ascii="宋体" w:hAnsi="Arial" w:cs="宋体" w:hint="eastAsia"/>
                <w:b/>
                <w:kern w:val="0"/>
                <w:sz w:val="24"/>
                <w:szCs w:val="24"/>
                <w:lang w:val="zh-CN"/>
              </w:rPr>
              <w:t>帐款</w:t>
            </w:r>
            <w:proofErr w:type="gramEnd"/>
            <w:r>
              <w:rPr>
                <w:rFonts w:ascii="宋体" w:hAnsi="Arial" w:cs="宋体" w:hint="eastAsia"/>
                <w:b/>
                <w:kern w:val="0"/>
                <w:sz w:val="24"/>
                <w:szCs w:val="24"/>
                <w:lang w:val="zh-CN"/>
              </w:rPr>
              <w:t>今年</w:t>
            </w:r>
            <w:r>
              <w:rPr>
                <w:rFonts w:ascii="Arial" w:hAnsi="Arial" w:cs="Arial"/>
                <w:b/>
                <w:kern w:val="0"/>
                <w:sz w:val="24"/>
                <w:szCs w:val="24"/>
                <w:lang w:val="zh-CN"/>
              </w:rPr>
              <w:t>Q1</w:t>
            </w:r>
            <w:r>
              <w:rPr>
                <w:rFonts w:ascii="宋体" w:hAnsi="Arial" w:cs="宋体" w:hint="eastAsia"/>
                <w:b/>
                <w:kern w:val="0"/>
                <w:sz w:val="24"/>
                <w:szCs w:val="24"/>
                <w:lang w:val="zh-CN"/>
              </w:rPr>
              <w:t>相对于去年年底，应该说有所下降，不知道是什么原因。</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hint="eastAsia"/>
                <w:b/>
                <w:kern w:val="0"/>
                <w:sz w:val="24"/>
                <w:szCs w:val="24"/>
                <w:lang w:val="zh-CN"/>
              </w:rPr>
              <w:t>牛新伟：</w:t>
            </w:r>
            <w:r>
              <w:rPr>
                <w:rFonts w:ascii="宋体" w:hAnsi="Arial" w:cs="宋体" w:hint="eastAsia"/>
                <w:kern w:val="0"/>
                <w:sz w:val="24"/>
                <w:szCs w:val="24"/>
                <w:lang w:val="zh-CN"/>
              </w:rPr>
              <w:t>从公司的一体化模式及</w:t>
            </w:r>
            <w:r w:rsidR="00510D38">
              <w:rPr>
                <w:rFonts w:ascii="宋体" w:hAnsi="Arial" w:cs="宋体" w:hint="eastAsia"/>
                <w:kern w:val="0"/>
                <w:sz w:val="24"/>
                <w:szCs w:val="24"/>
                <w:lang w:val="zh-CN"/>
              </w:rPr>
              <w:t>未来</w:t>
            </w:r>
            <w:r>
              <w:rPr>
                <w:rFonts w:ascii="宋体" w:hAnsi="Arial" w:cs="宋体" w:hint="eastAsia"/>
                <w:kern w:val="0"/>
                <w:sz w:val="24"/>
                <w:szCs w:val="24"/>
                <w:lang w:val="zh-CN"/>
              </w:rPr>
              <w:t>规划来看，我们的组件产能是最大，上游的硅片和电池产能规划是占到组件产能的</w:t>
            </w:r>
            <w:r>
              <w:rPr>
                <w:rFonts w:ascii="宋体" w:hAnsi="Arial" w:cs="宋体"/>
                <w:kern w:val="0"/>
                <w:sz w:val="24"/>
                <w:szCs w:val="24"/>
                <w:lang w:val="zh-CN"/>
              </w:rPr>
              <w:t>80%</w:t>
            </w:r>
            <w:r>
              <w:rPr>
                <w:rFonts w:ascii="宋体" w:hAnsi="Arial" w:cs="宋体"/>
                <w:kern w:val="0"/>
                <w:sz w:val="24"/>
                <w:szCs w:val="24"/>
                <w:lang w:val="zh-CN"/>
              </w:rPr>
              <w:t>—</w:t>
            </w:r>
            <w:r>
              <w:rPr>
                <w:rFonts w:ascii="宋体" w:hAnsi="Arial" w:cs="宋体"/>
                <w:kern w:val="0"/>
                <w:sz w:val="24"/>
                <w:szCs w:val="24"/>
                <w:lang w:val="zh-CN"/>
              </w:rPr>
              <w:t>90%</w:t>
            </w:r>
            <w:r>
              <w:rPr>
                <w:rFonts w:ascii="宋体" w:hAnsi="Arial" w:cs="宋体" w:hint="eastAsia"/>
                <w:kern w:val="0"/>
                <w:sz w:val="24"/>
                <w:szCs w:val="24"/>
                <w:lang w:val="zh-CN"/>
              </w:rPr>
              <w:t>，今年上半年产线的技改包括升级也都因为疫情导致延期，因此</w:t>
            </w:r>
            <w:r w:rsidR="008D2ACE">
              <w:rPr>
                <w:rFonts w:ascii="宋体" w:hAnsi="Arial" w:cs="宋体" w:hint="eastAsia"/>
                <w:kern w:val="0"/>
                <w:sz w:val="24"/>
                <w:szCs w:val="24"/>
                <w:lang w:val="zh-CN"/>
              </w:rPr>
              <w:t>预计</w:t>
            </w:r>
            <w:r>
              <w:rPr>
                <w:rFonts w:ascii="宋体" w:hAnsi="Arial" w:cs="宋体" w:hint="eastAsia"/>
                <w:kern w:val="0"/>
                <w:sz w:val="24"/>
                <w:szCs w:val="24"/>
                <w:lang w:val="zh-CN"/>
              </w:rPr>
              <w:t>电池和硅片的外采量会</w:t>
            </w:r>
            <w:r>
              <w:rPr>
                <w:rFonts w:ascii="宋体" w:hAnsi="Arial" w:cs="宋体"/>
                <w:kern w:val="0"/>
                <w:sz w:val="24"/>
                <w:szCs w:val="24"/>
              </w:rPr>
              <w:t>略高于</w:t>
            </w:r>
            <w:r>
              <w:rPr>
                <w:rFonts w:ascii="宋体" w:hAnsi="Arial" w:cs="宋体"/>
                <w:kern w:val="0"/>
                <w:sz w:val="24"/>
                <w:szCs w:val="24"/>
                <w:lang w:val="zh-CN"/>
              </w:rPr>
              <w:t>20%</w:t>
            </w:r>
            <w:r>
              <w:rPr>
                <w:rFonts w:ascii="宋体" w:hAnsi="Arial" w:cs="宋体" w:hint="eastAsia"/>
                <w:kern w:val="0"/>
                <w:sz w:val="24"/>
                <w:szCs w:val="24"/>
                <w:lang w:val="zh-CN"/>
              </w:rPr>
              <w:t>。</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hint="eastAsia"/>
                <w:kern w:val="0"/>
                <w:sz w:val="24"/>
                <w:szCs w:val="24"/>
                <w:lang w:val="zh-CN"/>
              </w:rPr>
              <w:t>对于降本的空间，主要</w:t>
            </w:r>
            <w:proofErr w:type="gramStart"/>
            <w:r>
              <w:rPr>
                <w:rFonts w:ascii="宋体" w:hAnsi="Arial" w:cs="宋体" w:hint="eastAsia"/>
                <w:kern w:val="0"/>
                <w:sz w:val="24"/>
                <w:szCs w:val="24"/>
                <w:lang w:val="zh-CN"/>
              </w:rPr>
              <w:t>还是晶澳的</w:t>
            </w:r>
            <w:proofErr w:type="gramEnd"/>
            <w:r>
              <w:rPr>
                <w:rFonts w:ascii="宋体" w:hAnsi="Arial" w:cs="宋体" w:hint="eastAsia"/>
                <w:kern w:val="0"/>
                <w:sz w:val="24"/>
                <w:szCs w:val="24"/>
                <w:lang w:val="zh-CN"/>
              </w:rPr>
              <w:t>一体化模式。首先，通过集中采购，所有的生产环节涉及到</w:t>
            </w:r>
            <w:r>
              <w:rPr>
                <w:rFonts w:ascii="宋体" w:hAnsi="Arial" w:cs="宋体"/>
                <w:kern w:val="0"/>
                <w:sz w:val="24"/>
                <w:szCs w:val="24"/>
              </w:rPr>
              <w:t>主</w:t>
            </w:r>
            <w:r>
              <w:rPr>
                <w:rFonts w:ascii="宋体" w:hAnsi="Arial" w:cs="宋体" w:hint="eastAsia"/>
                <w:kern w:val="0"/>
                <w:sz w:val="24"/>
                <w:szCs w:val="24"/>
                <w:lang w:val="zh-CN"/>
              </w:rPr>
              <w:t>辅材，采购中心集中采购</w:t>
            </w:r>
            <w:r w:rsidR="00BB6F02">
              <w:rPr>
                <w:rFonts w:ascii="宋体" w:hAnsi="Arial" w:cs="宋体" w:hint="eastAsia"/>
                <w:kern w:val="0"/>
                <w:sz w:val="24"/>
                <w:szCs w:val="24"/>
                <w:lang w:val="zh-CN"/>
              </w:rPr>
              <w:t>，</w:t>
            </w:r>
            <w:proofErr w:type="gramStart"/>
            <w:r>
              <w:rPr>
                <w:rFonts w:ascii="宋体" w:hAnsi="Arial" w:cs="宋体" w:hint="eastAsia"/>
                <w:kern w:val="0"/>
                <w:sz w:val="24"/>
                <w:szCs w:val="24"/>
                <w:lang w:val="zh-CN"/>
              </w:rPr>
              <w:t>以量换价</w:t>
            </w:r>
            <w:proofErr w:type="gramEnd"/>
            <w:r>
              <w:rPr>
                <w:rFonts w:ascii="宋体" w:hAnsi="Arial" w:cs="宋体" w:hint="eastAsia"/>
                <w:kern w:val="0"/>
                <w:sz w:val="24"/>
                <w:szCs w:val="24"/>
                <w:lang w:val="zh-CN"/>
              </w:rPr>
              <w:t>的方式来降低我们采购成本。</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hint="eastAsia"/>
                <w:kern w:val="0"/>
                <w:sz w:val="24"/>
                <w:szCs w:val="24"/>
                <w:lang w:val="zh-CN"/>
              </w:rPr>
              <w:t>第二是生产技术和研发的贡献，我们通过工艺的提升、技术的改进，不断地提高我们产品的转换效率，组件功率，从而可以大幅降低生产</w:t>
            </w:r>
            <w:proofErr w:type="gramStart"/>
            <w:r>
              <w:rPr>
                <w:rFonts w:ascii="宋体" w:hAnsi="Arial" w:cs="宋体" w:hint="eastAsia"/>
                <w:kern w:val="0"/>
                <w:sz w:val="24"/>
                <w:szCs w:val="24"/>
                <w:lang w:val="zh-CN"/>
              </w:rPr>
              <w:t>的</w:t>
            </w:r>
            <w:r w:rsidR="00BB6F02">
              <w:rPr>
                <w:rFonts w:ascii="宋体" w:hAnsi="Arial" w:cs="宋体" w:hint="eastAsia"/>
                <w:kern w:val="0"/>
                <w:sz w:val="24"/>
                <w:szCs w:val="24"/>
                <w:lang w:val="zh-CN"/>
              </w:rPr>
              <w:t>单瓦</w:t>
            </w:r>
            <w:r>
              <w:rPr>
                <w:rFonts w:ascii="宋体" w:hAnsi="Arial" w:cs="宋体" w:hint="eastAsia"/>
                <w:kern w:val="0"/>
                <w:sz w:val="24"/>
                <w:szCs w:val="24"/>
                <w:lang w:val="zh-CN"/>
              </w:rPr>
              <w:t>成本</w:t>
            </w:r>
            <w:proofErr w:type="gramEnd"/>
            <w:r>
              <w:rPr>
                <w:rFonts w:ascii="宋体" w:hAnsi="Arial" w:cs="宋体" w:hint="eastAsia"/>
                <w:kern w:val="0"/>
                <w:sz w:val="24"/>
                <w:szCs w:val="24"/>
                <w:lang w:val="zh-CN"/>
              </w:rPr>
              <w:t>。转换效率的提升是降本最有效的一个手段。</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hint="eastAsia"/>
                <w:kern w:val="0"/>
                <w:sz w:val="24"/>
                <w:szCs w:val="24"/>
                <w:lang w:val="zh-CN"/>
              </w:rPr>
              <w:t>第三方面是我们在公司运营和管理层面，</w:t>
            </w:r>
            <w:proofErr w:type="gramStart"/>
            <w:r>
              <w:rPr>
                <w:rFonts w:ascii="宋体" w:hAnsi="Arial" w:cs="宋体" w:hint="eastAsia"/>
                <w:kern w:val="0"/>
                <w:sz w:val="24"/>
                <w:szCs w:val="24"/>
                <w:lang w:val="zh-CN"/>
              </w:rPr>
              <w:t>晶澳的</w:t>
            </w:r>
            <w:proofErr w:type="gramEnd"/>
            <w:r>
              <w:rPr>
                <w:rFonts w:ascii="宋体" w:hAnsi="Arial" w:cs="宋体" w:hint="eastAsia"/>
                <w:kern w:val="0"/>
                <w:sz w:val="24"/>
                <w:szCs w:val="24"/>
                <w:lang w:val="zh-CN"/>
              </w:rPr>
              <w:t>管理费用是同行里面管理费率可能是最低的，主要得益于我们各个生产环节包括总部运营相互之间的</w:t>
            </w:r>
            <w:r w:rsidR="00BB6F02">
              <w:rPr>
                <w:rFonts w:ascii="宋体" w:hAnsi="Arial" w:cs="宋体" w:hint="eastAsia"/>
                <w:kern w:val="0"/>
                <w:sz w:val="24"/>
                <w:szCs w:val="24"/>
                <w:lang w:val="zh-CN"/>
              </w:rPr>
              <w:t>协</w:t>
            </w:r>
            <w:r w:rsidR="00BB6F02">
              <w:rPr>
                <w:rFonts w:ascii="宋体" w:hAnsi="Arial" w:cs="宋体" w:hint="eastAsia"/>
                <w:kern w:val="0"/>
                <w:sz w:val="24"/>
                <w:szCs w:val="24"/>
                <w:lang w:val="zh-CN"/>
              </w:rPr>
              <w:lastRenderedPageBreak/>
              <w:t>调</w:t>
            </w:r>
            <w:r>
              <w:rPr>
                <w:rFonts w:ascii="宋体" w:hAnsi="Arial" w:cs="宋体" w:hint="eastAsia"/>
                <w:kern w:val="0"/>
                <w:sz w:val="24"/>
                <w:szCs w:val="24"/>
                <w:lang w:val="zh-CN"/>
              </w:rPr>
              <w:t>配合，提高生产</w:t>
            </w:r>
            <w:r w:rsidR="00BB6F02">
              <w:rPr>
                <w:rFonts w:ascii="宋体" w:hAnsi="Arial" w:cs="宋体" w:hint="eastAsia"/>
                <w:kern w:val="0"/>
                <w:sz w:val="24"/>
                <w:szCs w:val="24"/>
                <w:lang w:val="zh-CN"/>
              </w:rPr>
              <w:t>和</w:t>
            </w:r>
            <w:r>
              <w:rPr>
                <w:rFonts w:ascii="宋体" w:hAnsi="Arial" w:cs="宋体" w:hint="eastAsia"/>
                <w:kern w:val="0"/>
                <w:sz w:val="24"/>
                <w:szCs w:val="24"/>
                <w:lang w:val="zh-CN"/>
              </w:rPr>
              <w:t>运营效率，充分降低我们的</w:t>
            </w:r>
            <w:r>
              <w:rPr>
                <w:rFonts w:ascii="宋体" w:hAnsi="Arial" w:cs="宋体"/>
                <w:kern w:val="0"/>
                <w:sz w:val="24"/>
                <w:szCs w:val="24"/>
              </w:rPr>
              <w:t>费用</w:t>
            </w:r>
            <w:r>
              <w:rPr>
                <w:rFonts w:ascii="宋体" w:hAnsi="Arial" w:cs="宋体" w:hint="eastAsia"/>
                <w:kern w:val="0"/>
                <w:sz w:val="24"/>
                <w:szCs w:val="24"/>
                <w:lang w:val="zh-CN"/>
              </w:rPr>
              <w:t>成本。</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hint="eastAsia"/>
                <w:b/>
                <w:kern w:val="0"/>
                <w:sz w:val="24"/>
                <w:szCs w:val="24"/>
                <w:lang w:val="zh-CN"/>
              </w:rPr>
              <w:t>李少辉：</w:t>
            </w:r>
            <w:r w:rsidR="00BB6F02">
              <w:rPr>
                <w:rFonts w:ascii="宋体" w:hAnsi="Arial" w:cs="宋体" w:hint="eastAsia"/>
                <w:kern w:val="0"/>
                <w:sz w:val="24"/>
                <w:szCs w:val="24"/>
                <w:lang w:val="zh-CN"/>
              </w:rPr>
              <w:t>预</w:t>
            </w:r>
            <w:r>
              <w:rPr>
                <w:rFonts w:ascii="宋体" w:hAnsi="Arial" w:cs="宋体" w:hint="eastAsia"/>
                <w:kern w:val="0"/>
                <w:sz w:val="24"/>
                <w:szCs w:val="24"/>
                <w:lang w:val="zh-CN"/>
              </w:rPr>
              <w:t>收</w:t>
            </w:r>
            <w:proofErr w:type="gramStart"/>
            <w:r>
              <w:rPr>
                <w:rFonts w:ascii="宋体" w:hAnsi="Arial" w:cs="宋体" w:hint="eastAsia"/>
                <w:kern w:val="0"/>
                <w:sz w:val="24"/>
                <w:szCs w:val="24"/>
                <w:lang w:val="zh-CN"/>
              </w:rPr>
              <w:t>帐款</w:t>
            </w:r>
            <w:proofErr w:type="gramEnd"/>
            <w:r>
              <w:rPr>
                <w:rFonts w:ascii="宋体" w:hAnsi="Arial" w:cs="宋体" w:hint="eastAsia"/>
                <w:kern w:val="0"/>
                <w:sz w:val="24"/>
                <w:szCs w:val="24"/>
                <w:lang w:val="zh-CN"/>
              </w:rPr>
              <w:t>，我们本</w:t>
            </w:r>
            <w:proofErr w:type="gramStart"/>
            <w:r>
              <w:rPr>
                <w:rFonts w:ascii="宋体" w:hAnsi="Arial" w:cs="宋体" w:hint="eastAsia"/>
                <w:kern w:val="0"/>
                <w:sz w:val="24"/>
                <w:szCs w:val="24"/>
                <w:lang w:val="zh-CN"/>
              </w:rPr>
              <w:t>期末是</w:t>
            </w:r>
            <w:proofErr w:type="gramEnd"/>
            <w:r>
              <w:rPr>
                <w:rFonts w:ascii="宋体" w:hAnsi="Arial" w:cs="宋体"/>
                <w:kern w:val="0"/>
                <w:sz w:val="24"/>
                <w:szCs w:val="24"/>
                <w:lang w:val="zh-CN"/>
              </w:rPr>
              <w:t>10.5</w:t>
            </w:r>
            <w:r>
              <w:rPr>
                <w:rFonts w:ascii="宋体" w:hAnsi="Arial" w:cs="宋体" w:hint="eastAsia"/>
                <w:kern w:val="0"/>
                <w:sz w:val="24"/>
                <w:szCs w:val="24"/>
                <w:lang w:val="zh-CN"/>
              </w:rPr>
              <w:t>亿元，比</w:t>
            </w:r>
            <w:r>
              <w:rPr>
                <w:rFonts w:ascii="宋体" w:hAnsi="Arial" w:cs="宋体"/>
                <w:kern w:val="0"/>
                <w:sz w:val="24"/>
                <w:szCs w:val="24"/>
                <w:lang w:val="zh-CN"/>
              </w:rPr>
              <w:t>2019</w:t>
            </w:r>
            <w:r>
              <w:rPr>
                <w:rFonts w:ascii="宋体" w:hAnsi="Arial" w:cs="宋体" w:hint="eastAsia"/>
                <w:kern w:val="0"/>
                <w:sz w:val="24"/>
                <w:szCs w:val="24"/>
                <w:lang w:val="zh-CN"/>
              </w:rPr>
              <w:t>年</w:t>
            </w:r>
            <w:r>
              <w:rPr>
                <w:rFonts w:ascii="宋体" w:hAnsi="Arial" w:cs="宋体"/>
                <w:kern w:val="0"/>
                <w:sz w:val="24"/>
                <w:szCs w:val="24"/>
                <w:lang w:val="zh-CN"/>
              </w:rPr>
              <w:t>12</w:t>
            </w:r>
            <w:r>
              <w:rPr>
                <w:rFonts w:ascii="宋体" w:hAnsi="Arial" w:cs="宋体" w:hint="eastAsia"/>
                <w:kern w:val="0"/>
                <w:sz w:val="24"/>
                <w:szCs w:val="24"/>
                <w:lang w:val="zh-CN"/>
              </w:rPr>
              <w:t>月</w:t>
            </w:r>
            <w:r>
              <w:rPr>
                <w:rFonts w:ascii="宋体" w:hAnsi="Arial" w:cs="宋体"/>
                <w:kern w:val="0"/>
                <w:sz w:val="24"/>
                <w:szCs w:val="24"/>
                <w:lang w:val="zh-CN"/>
              </w:rPr>
              <w:t>31</w:t>
            </w:r>
            <w:r>
              <w:rPr>
                <w:rFonts w:ascii="宋体" w:hAnsi="Arial" w:cs="宋体" w:hint="eastAsia"/>
                <w:kern w:val="0"/>
                <w:sz w:val="24"/>
                <w:szCs w:val="24"/>
                <w:lang w:val="zh-CN"/>
              </w:rPr>
              <w:t>日</w:t>
            </w:r>
            <w:r>
              <w:rPr>
                <w:rFonts w:ascii="宋体" w:hAnsi="Arial" w:cs="宋体"/>
                <w:kern w:val="0"/>
                <w:sz w:val="24"/>
                <w:szCs w:val="24"/>
                <w:lang w:val="zh-CN"/>
              </w:rPr>
              <w:t>18</w:t>
            </w:r>
            <w:r>
              <w:rPr>
                <w:rFonts w:ascii="宋体" w:hAnsi="Arial" w:cs="宋体" w:hint="eastAsia"/>
                <w:kern w:val="0"/>
                <w:sz w:val="24"/>
                <w:szCs w:val="24"/>
                <w:lang w:val="zh-CN"/>
              </w:rPr>
              <w:t>亿确实有一个大幅的下降，但跟去年的同期相比，是大幅上升，去年同期是</w:t>
            </w:r>
            <w:r>
              <w:rPr>
                <w:rFonts w:ascii="宋体" w:hAnsi="Arial" w:cs="宋体"/>
                <w:kern w:val="0"/>
                <w:sz w:val="24"/>
                <w:szCs w:val="24"/>
                <w:lang w:val="zh-CN"/>
              </w:rPr>
              <w:t>6.9</w:t>
            </w:r>
            <w:r>
              <w:rPr>
                <w:rFonts w:ascii="宋体" w:hAnsi="Arial" w:cs="宋体" w:hint="eastAsia"/>
                <w:kern w:val="0"/>
                <w:sz w:val="24"/>
                <w:szCs w:val="24"/>
                <w:lang w:val="zh-CN"/>
              </w:rPr>
              <w:t>亿元，</w:t>
            </w:r>
            <w:r w:rsidR="00BB6F02">
              <w:rPr>
                <w:rFonts w:ascii="宋体" w:hAnsi="Arial" w:cs="宋体" w:hint="eastAsia"/>
                <w:kern w:val="0"/>
                <w:sz w:val="24"/>
                <w:szCs w:val="24"/>
                <w:lang w:val="zh-CN"/>
              </w:rPr>
              <w:t>预</w:t>
            </w:r>
            <w:r>
              <w:rPr>
                <w:rFonts w:ascii="宋体" w:hAnsi="Arial" w:cs="宋体" w:hint="eastAsia"/>
                <w:kern w:val="0"/>
                <w:sz w:val="24"/>
                <w:szCs w:val="24"/>
                <w:lang w:val="zh-CN"/>
              </w:rPr>
              <w:t>收</w:t>
            </w:r>
            <w:proofErr w:type="gramStart"/>
            <w:r>
              <w:rPr>
                <w:rFonts w:ascii="宋体" w:hAnsi="Arial" w:cs="宋体" w:hint="eastAsia"/>
                <w:kern w:val="0"/>
                <w:sz w:val="24"/>
                <w:szCs w:val="24"/>
                <w:lang w:val="zh-CN"/>
              </w:rPr>
              <w:t>帐款</w:t>
            </w:r>
            <w:proofErr w:type="gramEnd"/>
            <w:r>
              <w:rPr>
                <w:rFonts w:ascii="宋体" w:hAnsi="Arial" w:cs="宋体" w:hint="eastAsia"/>
                <w:kern w:val="0"/>
                <w:sz w:val="24"/>
                <w:szCs w:val="24"/>
                <w:lang w:val="zh-CN"/>
              </w:rPr>
              <w:t>的问题是波动的，主要原因可以分为</w:t>
            </w:r>
            <w:r w:rsidR="00BB6F02">
              <w:rPr>
                <w:rFonts w:ascii="宋体" w:hAnsi="Arial" w:cs="宋体" w:hint="eastAsia"/>
                <w:kern w:val="0"/>
                <w:sz w:val="24"/>
                <w:szCs w:val="24"/>
                <w:lang w:val="zh-CN"/>
              </w:rPr>
              <w:t>两</w:t>
            </w:r>
            <w:r>
              <w:rPr>
                <w:rFonts w:ascii="宋体" w:hAnsi="Arial" w:cs="宋体" w:hint="eastAsia"/>
                <w:kern w:val="0"/>
                <w:sz w:val="24"/>
                <w:szCs w:val="24"/>
                <w:lang w:val="zh-CN"/>
              </w:rPr>
              <w:t>个</w:t>
            </w:r>
            <w:r w:rsidR="00BB6F02">
              <w:rPr>
                <w:rFonts w:ascii="宋体" w:hAnsi="Arial" w:cs="宋体" w:hint="eastAsia"/>
                <w:kern w:val="0"/>
                <w:sz w:val="24"/>
                <w:szCs w:val="24"/>
                <w:lang w:val="zh-CN"/>
              </w:rPr>
              <w:t>方</w:t>
            </w:r>
            <w:r>
              <w:rPr>
                <w:rFonts w:ascii="宋体" w:hAnsi="Arial" w:cs="宋体" w:hint="eastAsia"/>
                <w:kern w:val="0"/>
                <w:sz w:val="24"/>
                <w:szCs w:val="24"/>
                <w:lang w:val="zh-CN"/>
              </w:rPr>
              <w:t>面：</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hint="eastAsia"/>
                <w:kern w:val="0"/>
                <w:sz w:val="24"/>
                <w:szCs w:val="24"/>
                <w:lang w:val="zh-CN"/>
              </w:rPr>
              <w:t>第一个，海外订单的客户特征的变化，我们海外订单的获取，一般是两种模式，第一种以</w:t>
            </w:r>
            <w:proofErr w:type="gramStart"/>
            <w:r>
              <w:rPr>
                <w:rFonts w:ascii="宋体" w:hAnsi="Arial" w:cs="宋体" w:hint="eastAsia"/>
                <w:kern w:val="0"/>
                <w:sz w:val="24"/>
                <w:szCs w:val="24"/>
                <w:lang w:val="zh-CN"/>
              </w:rPr>
              <w:t>中信保承保</w:t>
            </w:r>
            <w:proofErr w:type="gramEnd"/>
            <w:r>
              <w:rPr>
                <w:rFonts w:ascii="宋体" w:hAnsi="Arial" w:cs="宋体" w:hint="eastAsia"/>
                <w:kern w:val="0"/>
                <w:sz w:val="24"/>
                <w:szCs w:val="24"/>
                <w:lang w:val="zh-CN"/>
              </w:rPr>
              <w:t>为主的，我们是采取</w:t>
            </w:r>
            <w:proofErr w:type="gramStart"/>
            <w:r>
              <w:rPr>
                <w:rFonts w:ascii="宋体" w:hAnsi="Arial" w:cs="宋体" w:hint="eastAsia"/>
                <w:kern w:val="0"/>
                <w:sz w:val="24"/>
                <w:szCs w:val="24"/>
                <w:lang w:val="zh-CN"/>
              </w:rPr>
              <w:t>放帐</w:t>
            </w:r>
            <w:proofErr w:type="gramEnd"/>
            <w:r>
              <w:rPr>
                <w:rFonts w:ascii="宋体" w:hAnsi="Arial" w:cs="宋体" w:hint="eastAsia"/>
                <w:kern w:val="0"/>
                <w:sz w:val="24"/>
                <w:szCs w:val="24"/>
                <w:lang w:val="zh-CN"/>
              </w:rPr>
              <w:t>的模式；第二种，我们会向客户收取预收</w:t>
            </w:r>
            <w:proofErr w:type="gramStart"/>
            <w:r>
              <w:rPr>
                <w:rFonts w:ascii="宋体" w:hAnsi="Arial" w:cs="宋体" w:hint="eastAsia"/>
                <w:kern w:val="0"/>
                <w:sz w:val="24"/>
                <w:szCs w:val="24"/>
                <w:lang w:val="zh-CN"/>
              </w:rPr>
              <w:t>帐款</w:t>
            </w:r>
            <w:proofErr w:type="gramEnd"/>
            <w:r>
              <w:rPr>
                <w:rFonts w:ascii="宋体" w:hAnsi="Arial" w:cs="宋体" w:hint="eastAsia"/>
                <w:kern w:val="0"/>
                <w:sz w:val="24"/>
                <w:szCs w:val="24"/>
                <w:lang w:val="zh-CN"/>
              </w:rPr>
              <w:t>，保证我们应收</w:t>
            </w:r>
            <w:proofErr w:type="gramStart"/>
            <w:r>
              <w:rPr>
                <w:rFonts w:ascii="宋体" w:hAnsi="Arial" w:cs="宋体" w:hint="eastAsia"/>
                <w:kern w:val="0"/>
                <w:sz w:val="24"/>
                <w:szCs w:val="24"/>
                <w:lang w:val="zh-CN"/>
              </w:rPr>
              <w:t>帐款</w:t>
            </w:r>
            <w:proofErr w:type="gramEnd"/>
            <w:r>
              <w:rPr>
                <w:rFonts w:ascii="宋体" w:hAnsi="Arial" w:cs="宋体" w:hint="eastAsia"/>
                <w:kern w:val="0"/>
                <w:sz w:val="24"/>
                <w:szCs w:val="24"/>
                <w:lang w:val="zh-CN"/>
              </w:rPr>
              <w:t>的安全。</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hint="eastAsia"/>
                <w:kern w:val="0"/>
                <w:sz w:val="24"/>
                <w:szCs w:val="24"/>
                <w:lang w:val="zh-CN"/>
              </w:rPr>
              <w:t>第二个是国外补贴的退坡的影响，</w:t>
            </w:r>
            <w:r>
              <w:rPr>
                <w:rFonts w:ascii="宋体" w:hAnsi="Arial" w:cs="宋体"/>
                <w:kern w:val="0"/>
                <w:sz w:val="24"/>
                <w:szCs w:val="24"/>
                <w:lang w:val="zh-CN"/>
              </w:rPr>
              <w:t>2019</w:t>
            </w:r>
            <w:r>
              <w:rPr>
                <w:rFonts w:ascii="宋体" w:hAnsi="Arial" w:cs="宋体" w:hint="eastAsia"/>
                <w:kern w:val="0"/>
                <w:sz w:val="24"/>
                <w:szCs w:val="24"/>
                <w:lang w:val="zh-CN"/>
              </w:rPr>
              <w:t>年末美国</w:t>
            </w:r>
            <w:r w:rsidR="00BB6F02">
              <w:rPr>
                <w:rFonts w:ascii="宋体" w:hAnsi="Arial" w:cs="宋体" w:hint="eastAsia"/>
                <w:kern w:val="0"/>
                <w:sz w:val="24"/>
                <w:szCs w:val="24"/>
                <w:lang w:val="zh-CN"/>
              </w:rPr>
              <w:t>降低</w:t>
            </w:r>
            <w:r>
              <w:rPr>
                <w:rFonts w:ascii="Arial" w:hAnsi="Arial" w:cs="Arial"/>
                <w:kern w:val="0"/>
                <w:sz w:val="24"/>
                <w:szCs w:val="24"/>
                <w:lang w:val="zh-CN"/>
              </w:rPr>
              <w:t>ITC</w:t>
            </w:r>
            <w:r>
              <w:rPr>
                <w:rFonts w:ascii="宋体" w:hAnsi="Arial" w:cs="宋体" w:hint="eastAsia"/>
                <w:kern w:val="0"/>
                <w:sz w:val="24"/>
                <w:szCs w:val="24"/>
                <w:lang w:val="zh-CN"/>
              </w:rPr>
              <w:t>信用投资退税，</w:t>
            </w:r>
            <w:r>
              <w:rPr>
                <w:rFonts w:ascii="宋体" w:hAnsi="Arial" w:cs="宋体"/>
                <w:kern w:val="0"/>
                <w:sz w:val="24"/>
                <w:szCs w:val="24"/>
              </w:rPr>
              <w:t>吸引</w:t>
            </w:r>
            <w:r>
              <w:rPr>
                <w:rFonts w:ascii="宋体" w:hAnsi="Arial" w:cs="宋体" w:hint="eastAsia"/>
                <w:kern w:val="0"/>
                <w:sz w:val="24"/>
                <w:szCs w:val="24"/>
                <w:lang w:val="zh-CN"/>
              </w:rPr>
              <w:t>很多美国的客户通过预付的方式锁定补贴，所以说这两种原因下体现出来我们的</w:t>
            </w:r>
            <w:r w:rsidR="00BB6F02">
              <w:rPr>
                <w:rFonts w:ascii="宋体" w:hAnsi="Arial" w:cs="宋体" w:hint="eastAsia"/>
                <w:kern w:val="0"/>
                <w:sz w:val="24"/>
                <w:szCs w:val="24"/>
                <w:lang w:val="zh-CN"/>
              </w:rPr>
              <w:t>预</w:t>
            </w:r>
            <w:r>
              <w:rPr>
                <w:rFonts w:ascii="宋体" w:hAnsi="Arial" w:cs="宋体" w:hint="eastAsia"/>
                <w:kern w:val="0"/>
                <w:sz w:val="24"/>
                <w:szCs w:val="24"/>
                <w:lang w:val="zh-CN"/>
              </w:rPr>
              <w:t>收</w:t>
            </w:r>
            <w:proofErr w:type="gramStart"/>
            <w:r>
              <w:rPr>
                <w:rFonts w:ascii="宋体" w:hAnsi="Arial" w:cs="宋体" w:hint="eastAsia"/>
                <w:kern w:val="0"/>
                <w:sz w:val="24"/>
                <w:szCs w:val="24"/>
                <w:lang w:val="zh-CN"/>
              </w:rPr>
              <w:t>帐款</w:t>
            </w:r>
            <w:proofErr w:type="gramEnd"/>
            <w:r>
              <w:rPr>
                <w:rFonts w:ascii="宋体" w:hAnsi="Arial" w:cs="宋体" w:hint="eastAsia"/>
                <w:kern w:val="0"/>
                <w:sz w:val="24"/>
                <w:szCs w:val="24"/>
                <w:lang w:val="zh-CN"/>
              </w:rPr>
              <w:t>有一些波动。</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p>
          <w:p w:rsidR="00860416" w:rsidRDefault="00D26025">
            <w:pPr>
              <w:autoSpaceDE w:val="0"/>
              <w:autoSpaceDN w:val="0"/>
              <w:adjustRightInd w:val="0"/>
              <w:spacing w:line="360" w:lineRule="auto"/>
              <w:jc w:val="left"/>
              <w:rPr>
                <w:rFonts w:ascii="宋体" w:hAnsi="Arial" w:cs="宋体"/>
                <w:b/>
                <w:kern w:val="0"/>
                <w:sz w:val="24"/>
                <w:szCs w:val="24"/>
                <w:lang w:val="zh-CN"/>
              </w:rPr>
            </w:pPr>
            <w:r>
              <w:rPr>
                <w:rFonts w:ascii="宋体" w:hAnsi="Arial" w:cs="宋体"/>
                <w:kern w:val="0"/>
                <w:sz w:val="24"/>
                <w:szCs w:val="24"/>
                <w:lang w:val="zh-CN"/>
              </w:rPr>
              <w:t xml:space="preserve">    </w:t>
            </w:r>
            <w:r>
              <w:rPr>
                <w:rFonts w:ascii="宋体" w:hAnsi="Arial" w:cs="宋体" w:hint="eastAsia"/>
                <w:b/>
                <w:kern w:val="0"/>
                <w:sz w:val="24"/>
                <w:szCs w:val="24"/>
                <w:lang w:val="zh-CN"/>
              </w:rPr>
              <w:t>问：第一个是关于明年的需求和接单情况，前两周也有一些厂商表示明年一季度的订单基本上都已经快签满了，所以想问一下公司这边明年接单的情况，包括这个量和价的具体的情况。</w:t>
            </w:r>
          </w:p>
          <w:p w:rsidR="00860416" w:rsidRDefault="00D26025">
            <w:pPr>
              <w:autoSpaceDE w:val="0"/>
              <w:autoSpaceDN w:val="0"/>
              <w:adjustRightInd w:val="0"/>
              <w:spacing w:line="360" w:lineRule="auto"/>
              <w:jc w:val="left"/>
              <w:rPr>
                <w:rFonts w:ascii="宋体" w:hAnsi="Arial" w:cs="宋体"/>
                <w:b/>
                <w:kern w:val="0"/>
                <w:sz w:val="24"/>
                <w:szCs w:val="24"/>
                <w:lang w:val="zh-CN"/>
              </w:rPr>
            </w:pPr>
            <w:r>
              <w:rPr>
                <w:rFonts w:ascii="宋体" w:hAnsi="Arial" w:cs="宋体"/>
                <w:b/>
                <w:kern w:val="0"/>
                <w:sz w:val="24"/>
                <w:szCs w:val="24"/>
                <w:lang w:val="zh-CN"/>
              </w:rPr>
              <w:t xml:space="preserve">    </w:t>
            </w:r>
            <w:r>
              <w:rPr>
                <w:rFonts w:ascii="宋体" w:hAnsi="Arial" w:cs="宋体" w:hint="eastAsia"/>
                <w:b/>
                <w:kern w:val="0"/>
                <w:sz w:val="24"/>
                <w:szCs w:val="24"/>
                <w:lang w:val="zh-CN"/>
              </w:rPr>
              <w:t>第二个，关注到公司在硅片尺寸，公司有展出</w:t>
            </w:r>
            <w:r>
              <w:rPr>
                <w:rFonts w:ascii="宋体" w:hAnsi="Arial" w:cs="宋体"/>
                <w:b/>
                <w:kern w:val="0"/>
                <w:sz w:val="24"/>
                <w:szCs w:val="24"/>
                <w:lang w:val="zh-CN"/>
              </w:rPr>
              <w:t>210</w:t>
            </w:r>
            <w:r>
              <w:rPr>
                <w:rFonts w:ascii="宋体" w:hAnsi="Arial" w:cs="宋体" w:hint="eastAsia"/>
                <w:b/>
                <w:kern w:val="0"/>
                <w:sz w:val="24"/>
                <w:szCs w:val="24"/>
                <w:lang w:val="zh-CN"/>
              </w:rPr>
              <w:t>尺寸</w:t>
            </w:r>
            <w:r w:rsidR="00BB6F02">
              <w:rPr>
                <w:rFonts w:ascii="宋体" w:hAnsi="Arial" w:cs="宋体" w:hint="eastAsia"/>
                <w:b/>
                <w:kern w:val="0"/>
                <w:sz w:val="24"/>
                <w:szCs w:val="24"/>
                <w:lang w:val="zh-CN"/>
              </w:rPr>
              <w:t>产品</w:t>
            </w:r>
            <w:r>
              <w:rPr>
                <w:rFonts w:ascii="宋体" w:hAnsi="Arial" w:cs="宋体" w:hint="eastAsia"/>
                <w:b/>
                <w:kern w:val="0"/>
                <w:sz w:val="24"/>
                <w:szCs w:val="24"/>
                <w:lang w:val="zh-CN"/>
              </w:rPr>
              <w:t>，也有</w:t>
            </w:r>
            <w:r>
              <w:rPr>
                <w:rFonts w:ascii="宋体" w:hAnsi="Arial" w:cs="宋体"/>
                <w:b/>
                <w:kern w:val="0"/>
                <w:sz w:val="24"/>
                <w:szCs w:val="24"/>
                <w:lang w:val="zh-CN"/>
              </w:rPr>
              <w:t>182</w:t>
            </w:r>
            <w:r>
              <w:rPr>
                <w:rFonts w:ascii="宋体" w:hAnsi="Arial" w:cs="宋体" w:hint="eastAsia"/>
                <w:b/>
                <w:kern w:val="0"/>
                <w:sz w:val="24"/>
                <w:szCs w:val="24"/>
                <w:lang w:val="zh-CN"/>
              </w:rPr>
              <w:t>的尺寸，所以想问一下公司对于这两个尺寸的看法，以及目前了解下来终端对于哪个尺寸可能接受程度会更好一些，从生产制造的角度来看，哪一个尺寸的全产业链的生产成本会更低一些，包括明年公司的出货结构里面大概这两种尺寸它的占比结构是什么样的。</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b/>
                <w:kern w:val="0"/>
                <w:sz w:val="24"/>
                <w:szCs w:val="24"/>
                <w:lang w:val="zh-CN"/>
              </w:rPr>
              <w:t xml:space="preserve">    </w:t>
            </w:r>
            <w:r>
              <w:rPr>
                <w:rFonts w:ascii="宋体" w:hAnsi="Arial" w:cs="宋体" w:hint="eastAsia"/>
                <w:b/>
                <w:kern w:val="0"/>
                <w:sz w:val="24"/>
                <w:szCs w:val="24"/>
                <w:lang w:val="zh-CN"/>
              </w:rPr>
              <w:t>最后一个问题公司最近也公告了比较多的扩产的公告，麻烦公司梳理一下未来三年硅片、电池片和组件这三个环节对应的产能规划的最新的情况，谢谢！</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hint="eastAsia"/>
                <w:b/>
                <w:kern w:val="0"/>
                <w:sz w:val="24"/>
                <w:szCs w:val="24"/>
                <w:lang w:val="zh-CN"/>
              </w:rPr>
              <w:t>牛新伟：</w:t>
            </w:r>
            <w:r>
              <w:rPr>
                <w:rFonts w:ascii="宋体" w:hAnsi="Arial" w:cs="宋体" w:hint="eastAsia"/>
                <w:kern w:val="0"/>
                <w:sz w:val="24"/>
                <w:szCs w:val="24"/>
                <w:lang w:val="zh-CN"/>
              </w:rPr>
              <w:t>据我了解，明年需求从现在看确实</w:t>
            </w:r>
            <w:r>
              <w:rPr>
                <w:rFonts w:ascii="Arial" w:hAnsi="Arial" w:cs="Arial"/>
                <w:kern w:val="0"/>
                <w:sz w:val="24"/>
                <w:szCs w:val="24"/>
                <w:lang w:val="zh-CN"/>
              </w:rPr>
              <w:t>Q3</w:t>
            </w:r>
            <w:r>
              <w:rPr>
                <w:rFonts w:ascii="宋体" w:hAnsi="Arial" w:cs="宋体" w:hint="eastAsia"/>
                <w:kern w:val="0"/>
                <w:sz w:val="24"/>
                <w:szCs w:val="24"/>
                <w:lang w:val="zh-CN"/>
              </w:rPr>
              <w:t>已经开始接明年</w:t>
            </w:r>
            <w:r w:rsidR="008D2ACE">
              <w:rPr>
                <w:rFonts w:ascii="宋体" w:hAnsi="Arial" w:cs="宋体" w:hint="eastAsia"/>
                <w:kern w:val="0"/>
                <w:sz w:val="24"/>
                <w:szCs w:val="24"/>
                <w:lang w:val="zh-CN"/>
              </w:rPr>
              <w:t>订</w:t>
            </w:r>
            <w:r>
              <w:rPr>
                <w:rFonts w:ascii="宋体" w:hAnsi="Arial" w:cs="宋体" w:hint="eastAsia"/>
                <w:kern w:val="0"/>
                <w:sz w:val="24"/>
                <w:szCs w:val="24"/>
                <w:lang w:val="zh-CN"/>
              </w:rPr>
              <w:t>单，价格上还是相对来说比预期稍微好一些。</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sidR="008D2ACE">
              <w:rPr>
                <w:rFonts w:ascii="宋体" w:hAnsi="Arial" w:cs="宋体" w:hint="eastAsia"/>
                <w:kern w:val="0"/>
                <w:sz w:val="24"/>
                <w:szCs w:val="24"/>
                <w:lang w:val="zh-CN"/>
              </w:rPr>
              <w:t>关于</w:t>
            </w:r>
            <w:r>
              <w:rPr>
                <w:rFonts w:ascii="宋体" w:hAnsi="Arial" w:cs="宋体"/>
                <w:kern w:val="0"/>
                <w:sz w:val="24"/>
                <w:szCs w:val="24"/>
                <w:lang w:val="zh-CN"/>
              </w:rPr>
              <w:t>210</w:t>
            </w:r>
            <w:r>
              <w:rPr>
                <w:rFonts w:ascii="宋体" w:hAnsi="Arial" w:cs="宋体" w:hint="eastAsia"/>
                <w:kern w:val="0"/>
                <w:sz w:val="24"/>
                <w:szCs w:val="24"/>
                <w:lang w:val="zh-CN"/>
              </w:rPr>
              <w:t>和</w:t>
            </w:r>
            <w:r>
              <w:rPr>
                <w:rFonts w:ascii="宋体" w:hAnsi="Arial" w:cs="宋体"/>
                <w:kern w:val="0"/>
                <w:sz w:val="24"/>
                <w:szCs w:val="24"/>
                <w:lang w:val="zh-CN"/>
              </w:rPr>
              <w:t>182</w:t>
            </w:r>
            <w:r>
              <w:rPr>
                <w:rFonts w:ascii="宋体" w:hAnsi="Arial" w:cs="宋体" w:hint="eastAsia"/>
                <w:kern w:val="0"/>
                <w:sz w:val="24"/>
                <w:szCs w:val="24"/>
                <w:lang w:val="zh-CN"/>
              </w:rPr>
              <w:t>尺寸，我们是根据产品和技术最终在客户端的需求和接受程度来定，让客户来选择，我们是把</w:t>
            </w:r>
            <w:r>
              <w:rPr>
                <w:rFonts w:ascii="宋体" w:hAnsi="Arial" w:cs="宋体"/>
                <w:kern w:val="0"/>
                <w:sz w:val="24"/>
                <w:szCs w:val="24"/>
                <w:lang w:val="zh-CN"/>
              </w:rPr>
              <w:t>182</w:t>
            </w:r>
            <w:r>
              <w:rPr>
                <w:rFonts w:ascii="宋体" w:hAnsi="Arial" w:cs="宋体" w:hint="eastAsia"/>
                <w:kern w:val="0"/>
                <w:sz w:val="24"/>
                <w:szCs w:val="24"/>
                <w:lang w:val="zh-CN"/>
              </w:rPr>
              <w:t>作为主打产品，也是根据我们自己的产业链上下游的情况，现在做</w:t>
            </w:r>
            <w:r>
              <w:rPr>
                <w:rFonts w:ascii="宋体" w:hAnsi="Arial" w:cs="宋体"/>
                <w:kern w:val="0"/>
                <w:sz w:val="24"/>
                <w:szCs w:val="24"/>
                <w:lang w:val="zh-CN"/>
              </w:rPr>
              <w:t>182</w:t>
            </w:r>
            <w:r>
              <w:rPr>
                <w:rFonts w:ascii="宋体" w:hAnsi="Arial" w:cs="宋体" w:hint="eastAsia"/>
                <w:kern w:val="0"/>
                <w:sz w:val="24"/>
                <w:szCs w:val="24"/>
                <w:lang w:val="zh-CN"/>
              </w:rPr>
              <w:t>可以说是成本最低。</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hint="eastAsia"/>
                <w:kern w:val="0"/>
                <w:sz w:val="24"/>
                <w:szCs w:val="24"/>
                <w:lang w:val="zh-CN"/>
              </w:rPr>
              <w:t>明年出货主要就两个规格1</w:t>
            </w:r>
            <w:r>
              <w:rPr>
                <w:rFonts w:ascii="宋体" w:hAnsi="Arial" w:cs="宋体"/>
                <w:kern w:val="0"/>
                <w:sz w:val="24"/>
                <w:szCs w:val="24"/>
                <w:lang w:val="zh-CN"/>
              </w:rPr>
              <w:t>66</w:t>
            </w:r>
            <w:r>
              <w:rPr>
                <w:rFonts w:ascii="宋体" w:hAnsi="Arial" w:cs="宋体" w:hint="eastAsia"/>
                <w:kern w:val="0"/>
                <w:sz w:val="24"/>
                <w:szCs w:val="24"/>
                <w:lang w:val="zh-CN"/>
              </w:rPr>
              <w:t>尺寸和1</w:t>
            </w:r>
            <w:r>
              <w:rPr>
                <w:rFonts w:ascii="宋体" w:hAnsi="Arial" w:cs="宋体"/>
                <w:kern w:val="0"/>
                <w:sz w:val="24"/>
                <w:szCs w:val="24"/>
                <w:lang w:val="zh-CN"/>
              </w:rPr>
              <w:t>82</w:t>
            </w:r>
            <w:r>
              <w:rPr>
                <w:rFonts w:ascii="宋体" w:hAnsi="Arial" w:cs="宋体" w:hint="eastAsia"/>
                <w:kern w:val="0"/>
                <w:sz w:val="24"/>
                <w:szCs w:val="24"/>
                <w:lang w:val="zh-CN"/>
              </w:rPr>
              <w:t>尺寸的，现在</w:t>
            </w:r>
            <w:r w:rsidR="000C745A">
              <w:rPr>
                <w:rFonts w:ascii="宋体" w:hAnsi="Arial" w:cs="宋体" w:hint="eastAsia"/>
                <w:kern w:val="0"/>
                <w:sz w:val="24"/>
                <w:szCs w:val="24"/>
                <w:lang w:val="zh-CN"/>
              </w:rPr>
              <w:t>的</w:t>
            </w:r>
            <w:r>
              <w:rPr>
                <w:rFonts w:ascii="宋体" w:hAnsi="Arial" w:cs="宋体"/>
                <w:kern w:val="0"/>
                <w:sz w:val="24"/>
                <w:szCs w:val="24"/>
                <w:lang w:val="zh-CN"/>
              </w:rPr>
              <w:t>158</w:t>
            </w:r>
            <w:r>
              <w:rPr>
                <w:rFonts w:ascii="宋体" w:hAnsi="Arial" w:cs="宋体" w:hint="eastAsia"/>
                <w:kern w:val="0"/>
                <w:sz w:val="24"/>
                <w:szCs w:val="24"/>
                <w:lang w:val="zh-CN"/>
              </w:rPr>
              <w:t>尺寸会退出。</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hint="eastAsia"/>
                <w:kern w:val="0"/>
                <w:sz w:val="24"/>
                <w:szCs w:val="24"/>
                <w:lang w:val="zh-CN"/>
              </w:rPr>
              <w:t>未来扩产也</w:t>
            </w:r>
            <w:r w:rsidR="00327D7D">
              <w:rPr>
                <w:rFonts w:ascii="宋体" w:hAnsi="Arial" w:cs="宋体" w:hint="eastAsia"/>
                <w:kern w:val="0"/>
                <w:sz w:val="24"/>
                <w:szCs w:val="24"/>
                <w:lang w:val="zh-CN"/>
              </w:rPr>
              <w:t>在</w:t>
            </w:r>
            <w:r>
              <w:rPr>
                <w:rFonts w:ascii="宋体" w:hAnsi="Arial" w:cs="宋体" w:hint="eastAsia"/>
                <w:kern w:val="0"/>
                <w:sz w:val="24"/>
                <w:szCs w:val="24"/>
                <w:lang w:val="zh-CN"/>
              </w:rPr>
              <w:t>紧锣密鼓，到今年年底组件产能将超过</w:t>
            </w:r>
            <w:r>
              <w:rPr>
                <w:rFonts w:ascii="宋体" w:hAnsi="Arial" w:cs="宋体"/>
                <w:kern w:val="0"/>
                <w:sz w:val="24"/>
                <w:szCs w:val="24"/>
                <w:lang w:val="zh-CN"/>
              </w:rPr>
              <w:t>20</w:t>
            </w:r>
            <w:r>
              <w:rPr>
                <w:rFonts w:ascii="Arial" w:hAnsi="Arial" w:cs="Arial"/>
                <w:kern w:val="0"/>
                <w:sz w:val="24"/>
                <w:szCs w:val="24"/>
                <w:lang w:val="zh-CN"/>
              </w:rPr>
              <w:t>GW</w:t>
            </w:r>
            <w:r>
              <w:rPr>
                <w:rFonts w:ascii="宋体" w:hAnsi="Arial" w:cs="宋体" w:hint="eastAsia"/>
                <w:kern w:val="0"/>
                <w:sz w:val="24"/>
                <w:szCs w:val="24"/>
                <w:lang w:val="zh-CN"/>
              </w:rPr>
              <w:t>，拉晶、切片</w:t>
            </w:r>
            <w:r>
              <w:rPr>
                <w:rFonts w:ascii="宋体" w:hAnsi="Arial" w:cs="宋体" w:hint="eastAsia"/>
                <w:kern w:val="0"/>
                <w:sz w:val="24"/>
                <w:szCs w:val="24"/>
                <w:lang w:val="zh-CN"/>
              </w:rPr>
              <w:lastRenderedPageBreak/>
              <w:t>和电池基本上匹配组件产能</w:t>
            </w:r>
            <w:r>
              <w:rPr>
                <w:rFonts w:ascii="宋体" w:hAnsi="Arial" w:cs="宋体"/>
                <w:kern w:val="0"/>
                <w:sz w:val="24"/>
                <w:szCs w:val="24"/>
                <w:lang w:val="zh-CN"/>
              </w:rPr>
              <w:t>80%</w:t>
            </w:r>
            <w:r>
              <w:rPr>
                <w:rFonts w:ascii="宋体" w:hAnsi="Arial" w:cs="宋体"/>
                <w:kern w:val="0"/>
                <w:sz w:val="24"/>
                <w:szCs w:val="24"/>
              </w:rPr>
              <w:t>左右</w:t>
            </w:r>
            <w:r>
              <w:rPr>
                <w:rFonts w:ascii="宋体" w:hAnsi="Arial" w:cs="宋体" w:hint="eastAsia"/>
                <w:kern w:val="0"/>
                <w:sz w:val="24"/>
                <w:szCs w:val="24"/>
                <w:lang w:val="zh-CN"/>
              </w:rPr>
              <w:t>。未来几年还是会根据市场的需求，保持行业中的地位会适当扩张，以满足市场和客户的需求。</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p>
          <w:p w:rsidR="00860416" w:rsidRDefault="00D26025">
            <w:pPr>
              <w:autoSpaceDE w:val="0"/>
              <w:autoSpaceDN w:val="0"/>
              <w:adjustRightInd w:val="0"/>
              <w:spacing w:line="360" w:lineRule="auto"/>
              <w:jc w:val="left"/>
              <w:rPr>
                <w:rFonts w:ascii="宋体" w:hAnsi="Arial" w:cs="宋体"/>
                <w:b/>
                <w:kern w:val="0"/>
                <w:sz w:val="24"/>
                <w:szCs w:val="24"/>
                <w:lang w:val="zh-CN"/>
              </w:rPr>
            </w:pPr>
            <w:r>
              <w:rPr>
                <w:rFonts w:ascii="宋体" w:hAnsi="Arial" w:cs="宋体"/>
                <w:b/>
                <w:kern w:val="0"/>
                <w:sz w:val="24"/>
                <w:szCs w:val="24"/>
                <w:lang w:val="zh-CN"/>
              </w:rPr>
              <w:t xml:space="preserve">    </w:t>
            </w:r>
            <w:r>
              <w:rPr>
                <w:rFonts w:ascii="宋体" w:hAnsi="Arial" w:cs="宋体" w:hint="eastAsia"/>
                <w:b/>
                <w:kern w:val="0"/>
                <w:sz w:val="24"/>
                <w:szCs w:val="24"/>
                <w:lang w:val="zh-CN"/>
              </w:rPr>
              <w:t>问：我们最近整个产能的改造还是比较多的，以</w:t>
            </w:r>
            <w:r>
              <w:rPr>
                <w:rFonts w:ascii="宋体" w:hAnsi="Arial" w:cs="宋体"/>
                <w:b/>
                <w:kern w:val="0"/>
                <w:sz w:val="24"/>
                <w:szCs w:val="24"/>
                <w:lang w:val="zh-CN"/>
              </w:rPr>
              <w:t>11</w:t>
            </w:r>
            <w:r>
              <w:rPr>
                <w:rFonts w:ascii="Arial" w:hAnsi="Arial" w:cs="Arial"/>
                <w:b/>
                <w:kern w:val="0"/>
                <w:sz w:val="24"/>
                <w:szCs w:val="24"/>
                <w:lang w:val="zh-CN"/>
              </w:rPr>
              <w:t>GW</w:t>
            </w:r>
            <w:r>
              <w:rPr>
                <w:rFonts w:ascii="宋体" w:hAnsi="Arial" w:cs="宋体" w:hint="eastAsia"/>
                <w:b/>
                <w:kern w:val="0"/>
                <w:sz w:val="24"/>
                <w:szCs w:val="24"/>
                <w:lang w:val="zh-CN"/>
              </w:rPr>
              <w:t>产能为基数的话，那么如果能看得到明年改造的量，比如说</w:t>
            </w:r>
            <w:r>
              <w:rPr>
                <w:rFonts w:ascii="宋体" w:hAnsi="Arial" w:cs="宋体"/>
                <w:b/>
                <w:kern w:val="0"/>
                <w:sz w:val="24"/>
                <w:szCs w:val="24"/>
                <w:lang w:val="zh-CN"/>
              </w:rPr>
              <w:t>182</w:t>
            </w:r>
            <w:r>
              <w:rPr>
                <w:rFonts w:ascii="宋体" w:hAnsi="Arial" w:cs="宋体" w:hint="eastAsia"/>
                <w:b/>
                <w:kern w:val="0"/>
                <w:sz w:val="24"/>
                <w:szCs w:val="24"/>
                <w:lang w:val="zh-CN"/>
              </w:rPr>
              <w:t>，原来老产能，改造的每个</w:t>
            </w:r>
            <w:r>
              <w:rPr>
                <w:rFonts w:ascii="Arial" w:hAnsi="Arial" w:cs="Arial"/>
                <w:b/>
                <w:kern w:val="0"/>
                <w:sz w:val="24"/>
                <w:szCs w:val="24"/>
                <w:lang w:val="zh-CN"/>
              </w:rPr>
              <w:t>GW</w:t>
            </w:r>
            <w:r>
              <w:rPr>
                <w:rFonts w:ascii="宋体" w:hAnsi="Arial" w:cs="宋体" w:hint="eastAsia"/>
                <w:b/>
                <w:kern w:val="0"/>
                <w:sz w:val="24"/>
                <w:szCs w:val="24"/>
                <w:lang w:val="zh-CN"/>
              </w:rPr>
              <w:t>大概目前的成本的水平。</w:t>
            </w:r>
          </w:p>
          <w:p w:rsidR="00860416" w:rsidRDefault="00D26025">
            <w:pPr>
              <w:autoSpaceDE w:val="0"/>
              <w:autoSpaceDN w:val="0"/>
              <w:adjustRightInd w:val="0"/>
              <w:spacing w:line="360" w:lineRule="auto"/>
              <w:jc w:val="left"/>
              <w:rPr>
                <w:rFonts w:ascii="宋体" w:hAnsi="Arial" w:cs="宋体"/>
                <w:b/>
                <w:kern w:val="0"/>
                <w:sz w:val="24"/>
                <w:szCs w:val="24"/>
                <w:lang w:val="zh-CN"/>
              </w:rPr>
            </w:pPr>
            <w:r>
              <w:rPr>
                <w:rFonts w:ascii="宋体" w:hAnsi="Arial" w:cs="宋体"/>
                <w:b/>
                <w:kern w:val="0"/>
                <w:sz w:val="24"/>
                <w:szCs w:val="24"/>
                <w:lang w:val="zh-CN"/>
              </w:rPr>
              <w:t xml:space="preserve">    </w:t>
            </w:r>
            <w:r>
              <w:rPr>
                <w:rFonts w:ascii="宋体" w:hAnsi="Arial" w:cs="宋体" w:hint="eastAsia"/>
                <w:b/>
                <w:kern w:val="0"/>
                <w:sz w:val="24"/>
                <w:szCs w:val="24"/>
                <w:lang w:val="zh-CN"/>
              </w:rPr>
              <w:t>第二个问题，大家非常关心现在组件价格的水平，包括对于明年还有今年下半年行业趋势的影响。目前的组件价格的最新的状态，我们觉得可能短期里面，组件价格如果可以达到平衡价格的话，目前下游可以接收到的大概的水平，包括对于明年以及今年下半年的方向的判断。</w:t>
            </w:r>
          </w:p>
          <w:p w:rsidR="00860416" w:rsidRDefault="00D26025">
            <w:pPr>
              <w:autoSpaceDE w:val="0"/>
              <w:autoSpaceDN w:val="0"/>
              <w:adjustRightInd w:val="0"/>
              <w:spacing w:line="360" w:lineRule="auto"/>
              <w:jc w:val="left"/>
              <w:rPr>
                <w:rFonts w:ascii="宋体" w:hAnsi="Arial" w:cs="宋体"/>
                <w:b/>
                <w:kern w:val="0"/>
                <w:sz w:val="24"/>
                <w:szCs w:val="24"/>
                <w:lang w:val="zh-CN"/>
              </w:rPr>
            </w:pPr>
            <w:r>
              <w:rPr>
                <w:rFonts w:ascii="宋体" w:hAnsi="Arial" w:cs="宋体"/>
                <w:b/>
                <w:kern w:val="0"/>
                <w:sz w:val="24"/>
                <w:szCs w:val="24"/>
                <w:lang w:val="zh-CN"/>
              </w:rPr>
              <w:t xml:space="preserve">    </w:t>
            </w:r>
            <w:r>
              <w:rPr>
                <w:rFonts w:ascii="宋体" w:hAnsi="Arial" w:cs="宋体" w:hint="eastAsia"/>
                <w:b/>
                <w:kern w:val="0"/>
                <w:sz w:val="24"/>
                <w:szCs w:val="24"/>
                <w:lang w:val="zh-CN"/>
              </w:rPr>
              <w:t>第三个问题，我们一直走一体化路线还是比较明晰的，上游的电池还有硅片，目前规划可能是</w:t>
            </w:r>
            <w:r>
              <w:rPr>
                <w:rFonts w:ascii="宋体" w:hAnsi="Arial" w:cs="宋体"/>
                <w:b/>
                <w:kern w:val="0"/>
                <w:sz w:val="24"/>
                <w:szCs w:val="24"/>
                <w:lang w:val="zh-CN"/>
              </w:rPr>
              <w:t>80%</w:t>
            </w:r>
            <w:r>
              <w:rPr>
                <w:rFonts w:ascii="宋体" w:hAnsi="Arial" w:cs="宋体" w:hint="eastAsia"/>
                <w:b/>
                <w:kern w:val="0"/>
                <w:sz w:val="24"/>
                <w:szCs w:val="24"/>
                <w:lang w:val="zh-CN"/>
              </w:rPr>
              <w:t>左右的配套，从现在的行业发展趋势来看，未来是不是坚定走百分之百完全的配套，您对于行业一体化还有专业化趋势的一些看法。</w:t>
            </w:r>
          </w:p>
          <w:p w:rsidR="008D2ACE" w:rsidRDefault="00D26025" w:rsidP="00DC39EE">
            <w:pPr>
              <w:autoSpaceDE w:val="0"/>
              <w:autoSpaceDN w:val="0"/>
              <w:adjustRightInd w:val="0"/>
              <w:spacing w:line="360" w:lineRule="auto"/>
              <w:ind w:firstLine="480"/>
              <w:jc w:val="left"/>
              <w:rPr>
                <w:rFonts w:ascii="宋体" w:hAnsi="Arial" w:cs="宋体"/>
                <w:kern w:val="0"/>
                <w:sz w:val="24"/>
                <w:szCs w:val="24"/>
              </w:rPr>
            </w:pPr>
            <w:r>
              <w:rPr>
                <w:rFonts w:ascii="宋体" w:hAnsi="Arial" w:cs="宋体" w:hint="eastAsia"/>
                <w:b/>
                <w:kern w:val="0"/>
                <w:sz w:val="24"/>
                <w:szCs w:val="24"/>
                <w:lang w:val="zh-CN"/>
              </w:rPr>
              <w:t>武廷栋：</w:t>
            </w:r>
            <w:r>
              <w:rPr>
                <w:rFonts w:ascii="宋体" w:hAnsi="Arial" w:cs="宋体"/>
                <w:b/>
                <w:kern w:val="0"/>
                <w:sz w:val="24"/>
                <w:szCs w:val="24"/>
              </w:rPr>
              <w:t>关于</w:t>
            </w:r>
            <w:r>
              <w:rPr>
                <w:rFonts w:ascii="宋体" w:hAnsi="Arial" w:cs="宋体" w:hint="eastAsia"/>
                <w:kern w:val="0"/>
                <w:sz w:val="24"/>
                <w:szCs w:val="24"/>
                <w:lang w:val="zh-CN"/>
              </w:rPr>
              <w:t>老旧产能的问题，</w:t>
            </w:r>
            <w:proofErr w:type="gramStart"/>
            <w:r>
              <w:rPr>
                <w:rFonts w:ascii="宋体" w:hAnsi="Arial" w:cs="宋体" w:hint="eastAsia"/>
                <w:kern w:val="0"/>
                <w:sz w:val="24"/>
                <w:szCs w:val="24"/>
                <w:lang w:val="zh-CN"/>
              </w:rPr>
              <w:t>晶澳有</w:t>
            </w:r>
            <w:proofErr w:type="gramEnd"/>
            <w:r>
              <w:rPr>
                <w:rFonts w:ascii="宋体" w:hAnsi="Arial" w:cs="宋体" w:hint="eastAsia"/>
                <w:kern w:val="0"/>
                <w:sz w:val="24"/>
                <w:szCs w:val="24"/>
                <w:lang w:val="zh-CN"/>
              </w:rPr>
              <w:t>一部分老产能，老的产能</w:t>
            </w:r>
            <w:r w:rsidR="000C745A">
              <w:rPr>
                <w:rFonts w:ascii="宋体" w:hAnsi="Arial" w:cs="宋体" w:hint="eastAsia"/>
                <w:kern w:val="0"/>
                <w:sz w:val="24"/>
                <w:szCs w:val="24"/>
                <w:lang w:val="zh-CN"/>
              </w:rPr>
              <w:t>占比</w:t>
            </w:r>
            <w:r>
              <w:rPr>
                <w:rFonts w:ascii="宋体" w:hAnsi="Arial" w:cs="宋体" w:hint="eastAsia"/>
                <w:kern w:val="0"/>
                <w:sz w:val="24"/>
                <w:szCs w:val="24"/>
                <w:lang w:val="zh-CN"/>
              </w:rPr>
              <w:t>在</w:t>
            </w:r>
            <w:r>
              <w:rPr>
                <w:rFonts w:ascii="宋体" w:hAnsi="Arial" w:cs="宋体"/>
                <w:kern w:val="0"/>
                <w:sz w:val="24"/>
                <w:szCs w:val="24"/>
                <w:lang w:val="zh-CN"/>
              </w:rPr>
              <w:t>10%</w:t>
            </w:r>
            <w:r>
              <w:rPr>
                <w:rFonts w:ascii="宋体" w:hAnsi="Arial" w:cs="宋体" w:hint="eastAsia"/>
                <w:kern w:val="0"/>
                <w:sz w:val="24"/>
                <w:szCs w:val="24"/>
                <w:lang w:val="zh-CN"/>
              </w:rPr>
              <w:t>左右，老产能主要是一些小炉子</w:t>
            </w:r>
            <w:r w:rsidR="000C745A">
              <w:rPr>
                <w:rFonts w:ascii="宋体" w:hAnsi="Arial" w:cs="宋体" w:hint="eastAsia"/>
                <w:kern w:val="0"/>
                <w:sz w:val="24"/>
                <w:szCs w:val="24"/>
                <w:lang w:val="zh-CN"/>
              </w:rPr>
              <w:t>、</w:t>
            </w:r>
            <w:r>
              <w:rPr>
                <w:rFonts w:ascii="宋体" w:hAnsi="Arial" w:cs="宋体"/>
                <w:kern w:val="0"/>
                <w:sz w:val="24"/>
                <w:szCs w:val="24"/>
                <w:lang w:val="zh-CN"/>
              </w:rPr>
              <w:t>158</w:t>
            </w:r>
            <w:r>
              <w:rPr>
                <w:rFonts w:ascii="宋体" w:hAnsi="Arial" w:cs="宋体" w:hint="eastAsia"/>
                <w:kern w:val="0"/>
                <w:sz w:val="24"/>
                <w:szCs w:val="24"/>
                <w:lang w:val="zh-CN"/>
              </w:rPr>
              <w:t>的电池线，以及做</w:t>
            </w:r>
            <w:r>
              <w:rPr>
                <w:rFonts w:ascii="宋体" w:hAnsi="Arial" w:cs="宋体"/>
                <w:kern w:val="0"/>
                <w:sz w:val="24"/>
                <w:szCs w:val="24"/>
                <w:lang w:val="zh-CN"/>
              </w:rPr>
              <w:t>158</w:t>
            </w:r>
            <w:r>
              <w:rPr>
                <w:rFonts w:ascii="宋体" w:hAnsi="Arial" w:cs="宋体" w:hint="eastAsia"/>
                <w:kern w:val="0"/>
                <w:sz w:val="24"/>
                <w:szCs w:val="24"/>
                <w:lang w:val="zh-CN"/>
              </w:rPr>
              <w:t>组件设备。这些</w:t>
            </w:r>
            <w:r>
              <w:rPr>
                <w:rFonts w:ascii="宋体" w:hAnsi="Arial" w:cs="宋体"/>
                <w:kern w:val="0"/>
                <w:sz w:val="24"/>
                <w:szCs w:val="24"/>
              </w:rPr>
              <w:t>基本不会进行设备</w:t>
            </w:r>
            <w:r>
              <w:rPr>
                <w:rFonts w:ascii="宋体" w:hAnsi="Arial" w:cs="宋体" w:hint="eastAsia"/>
                <w:kern w:val="0"/>
                <w:sz w:val="24"/>
                <w:szCs w:val="24"/>
                <w:lang w:val="zh-CN"/>
              </w:rPr>
              <w:t>升级</w:t>
            </w:r>
            <w:r w:rsidR="000C745A">
              <w:rPr>
                <w:rFonts w:ascii="宋体" w:hAnsi="Arial" w:cs="宋体" w:hint="eastAsia"/>
                <w:kern w:val="0"/>
                <w:sz w:val="24"/>
                <w:szCs w:val="24"/>
              </w:rPr>
              <w:t>。</w:t>
            </w:r>
          </w:p>
          <w:p w:rsidR="00860416" w:rsidRDefault="00D26025" w:rsidP="00DC39EE">
            <w:pPr>
              <w:autoSpaceDE w:val="0"/>
              <w:autoSpaceDN w:val="0"/>
              <w:adjustRightInd w:val="0"/>
              <w:spacing w:line="360" w:lineRule="auto"/>
              <w:ind w:firstLine="480"/>
              <w:jc w:val="left"/>
              <w:rPr>
                <w:rFonts w:ascii="宋体" w:hAnsi="Arial" w:cs="宋体"/>
                <w:kern w:val="0"/>
                <w:sz w:val="24"/>
                <w:szCs w:val="24"/>
                <w:lang w:val="zh-CN"/>
              </w:rPr>
            </w:pPr>
            <w:r>
              <w:rPr>
                <w:rFonts w:ascii="宋体" w:hAnsi="Arial" w:cs="宋体" w:hint="eastAsia"/>
                <w:kern w:val="0"/>
                <w:sz w:val="24"/>
                <w:szCs w:val="24"/>
                <w:lang w:val="zh-CN"/>
              </w:rPr>
              <w:t>硅片的环节，小炉子从</w:t>
            </w:r>
            <w:r>
              <w:rPr>
                <w:rFonts w:ascii="Arial" w:hAnsi="Arial" w:cs="Arial"/>
                <w:kern w:val="0"/>
                <w:sz w:val="24"/>
                <w:szCs w:val="24"/>
                <w:lang w:val="zh-CN"/>
              </w:rPr>
              <w:t>M6</w:t>
            </w:r>
            <w:r>
              <w:rPr>
                <w:rFonts w:ascii="宋体" w:hAnsi="Arial" w:cs="宋体" w:hint="eastAsia"/>
                <w:kern w:val="0"/>
                <w:sz w:val="24"/>
                <w:szCs w:val="24"/>
                <w:lang w:val="zh-CN"/>
              </w:rPr>
              <w:t>到</w:t>
            </w:r>
            <w:r>
              <w:rPr>
                <w:rFonts w:ascii="Arial" w:hAnsi="Arial" w:cs="Arial"/>
                <w:kern w:val="0"/>
                <w:sz w:val="24"/>
                <w:szCs w:val="24"/>
                <w:lang w:val="zh-CN"/>
              </w:rPr>
              <w:t>M10</w:t>
            </w:r>
            <w:r>
              <w:rPr>
                <w:rFonts w:ascii="宋体" w:hAnsi="Arial" w:cs="宋体" w:hint="eastAsia"/>
                <w:kern w:val="0"/>
                <w:sz w:val="24"/>
                <w:szCs w:val="24"/>
                <w:lang w:val="zh-CN"/>
              </w:rPr>
              <w:t>可以做，但电力消耗或者成本考虑不具有优势，并且小的炉型基本上已经折旧都折完了，未来要做到</w:t>
            </w:r>
            <w:r>
              <w:rPr>
                <w:rFonts w:ascii="Arial" w:hAnsi="Arial" w:cs="Arial"/>
                <w:kern w:val="0"/>
                <w:sz w:val="24"/>
                <w:szCs w:val="24"/>
                <w:lang w:val="zh-CN"/>
              </w:rPr>
              <w:t>M10</w:t>
            </w:r>
            <w:r>
              <w:rPr>
                <w:rFonts w:ascii="Arial" w:hAnsi="Arial" w:cs="Arial"/>
                <w:kern w:val="0"/>
                <w:sz w:val="24"/>
                <w:szCs w:val="24"/>
              </w:rPr>
              <w:t>、</w:t>
            </w:r>
            <w:r>
              <w:rPr>
                <w:rFonts w:ascii="Arial" w:hAnsi="Arial" w:cs="Arial"/>
                <w:kern w:val="0"/>
                <w:sz w:val="24"/>
                <w:szCs w:val="24"/>
              </w:rPr>
              <w:t>M12</w:t>
            </w:r>
            <w:r>
              <w:rPr>
                <w:rFonts w:ascii="Arial" w:hAnsi="Arial" w:cs="Arial"/>
                <w:kern w:val="0"/>
                <w:sz w:val="24"/>
                <w:szCs w:val="24"/>
              </w:rPr>
              <w:t>在</w:t>
            </w:r>
            <w:r>
              <w:rPr>
                <w:rFonts w:ascii="宋体" w:hAnsi="Arial" w:cs="宋体" w:hint="eastAsia"/>
                <w:kern w:val="0"/>
                <w:sz w:val="24"/>
                <w:szCs w:val="24"/>
                <w:lang w:val="zh-CN"/>
              </w:rPr>
              <w:t>成本上没有优势，直接退出，通过</w:t>
            </w:r>
            <w:r w:rsidR="008D2ACE">
              <w:rPr>
                <w:rFonts w:ascii="宋体" w:hAnsi="Arial" w:cs="宋体" w:hint="eastAsia"/>
                <w:kern w:val="0"/>
                <w:sz w:val="24"/>
                <w:szCs w:val="24"/>
                <w:lang w:val="zh-CN"/>
              </w:rPr>
              <w:t>利用</w:t>
            </w:r>
            <w:r>
              <w:rPr>
                <w:rFonts w:ascii="宋体" w:hAnsi="Arial" w:cs="宋体" w:hint="eastAsia"/>
                <w:kern w:val="0"/>
                <w:sz w:val="24"/>
                <w:szCs w:val="24"/>
                <w:lang w:val="zh-CN"/>
              </w:rPr>
              <w:t>新产能来替换。</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hint="eastAsia"/>
                <w:kern w:val="0"/>
                <w:sz w:val="24"/>
                <w:szCs w:val="24"/>
                <w:lang w:val="zh-CN"/>
              </w:rPr>
              <w:t>电池</w:t>
            </w:r>
            <w:r w:rsidR="000C745A">
              <w:rPr>
                <w:rFonts w:ascii="宋体" w:hAnsi="Arial" w:cs="宋体" w:hint="eastAsia"/>
                <w:kern w:val="0"/>
                <w:sz w:val="24"/>
                <w:szCs w:val="24"/>
                <w:lang w:val="zh-CN"/>
              </w:rPr>
              <w:t>环节</w:t>
            </w:r>
            <w:r>
              <w:rPr>
                <w:rFonts w:ascii="宋体" w:hAnsi="Arial" w:cs="宋体"/>
                <w:kern w:val="0"/>
                <w:sz w:val="24"/>
                <w:szCs w:val="24"/>
              </w:rPr>
              <w:t>，对于</w:t>
            </w:r>
            <w:r>
              <w:rPr>
                <w:rFonts w:ascii="宋体" w:hAnsi="Arial" w:cs="宋体"/>
                <w:kern w:val="0"/>
                <w:sz w:val="24"/>
                <w:szCs w:val="24"/>
                <w:lang w:val="zh-CN"/>
              </w:rPr>
              <w:t>2015</w:t>
            </w:r>
            <w:r>
              <w:rPr>
                <w:rFonts w:ascii="宋体" w:hAnsi="Arial" w:cs="宋体" w:hint="eastAsia"/>
                <w:kern w:val="0"/>
                <w:sz w:val="24"/>
                <w:szCs w:val="24"/>
                <w:lang w:val="zh-CN"/>
              </w:rPr>
              <w:t>年或者更早上的这一批产能，可以改到</w:t>
            </w:r>
            <w:r>
              <w:rPr>
                <w:rFonts w:ascii="宋体" w:hAnsi="Arial" w:cs="宋体"/>
                <w:kern w:val="0"/>
                <w:sz w:val="24"/>
                <w:szCs w:val="24"/>
                <w:lang w:val="zh-CN"/>
              </w:rPr>
              <w:t>166</w:t>
            </w:r>
            <w:r w:rsidR="008D2ACE">
              <w:rPr>
                <w:rFonts w:ascii="宋体" w:hAnsi="Arial" w:cs="宋体" w:hint="eastAsia"/>
                <w:kern w:val="0"/>
                <w:sz w:val="24"/>
                <w:szCs w:val="24"/>
                <w:lang w:val="zh-CN"/>
              </w:rPr>
              <w:t>的就升级</w:t>
            </w:r>
            <w:r>
              <w:rPr>
                <w:rFonts w:ascii="宋体" w:hAnsi="Arial" w:cs="宋体" w:hint="eastAsia"/>
                <w:kern w:val="0"/>
                <w:sz w:val="24"/>
                <w:szCs w:val="24"/>
                <w:lang w:val="zh-CN"/>
              </w:rPr>
              <w:t>，更老</w:t>
            </w:r>
            <w:proofErr w:type="gramStart"/>
            <w:r>
              <w:rPr>
                <w:rFonts w:ascii="宋体" w:hAnsi="Arial" w:cs="宋体" w:hint="eastAsia"/>
                <w:kern w:val="0"/>
                <w:sz w:val="24"/>
                <w:szCs w:val="24"/>
                <w:lang w:val="zh-CN"/>
              </w:rPr>
              <w:t>的产线就</w:t>
            </w:r>
            <w:proofErr w:type="gramEnd"/>
            <w:r>
              <w:rPr>
                <w:rFonts w:ascii="宋体" w:hAnsi="Arial" w:cs="宋体" w:hint="eastAsia"/>
                <w:kern w:val="0"/>
                <w:sz w:val="24"/>
                <w:szCs w:val="24"/>
                <w:lang w:val="zh-CN"/>
              </w:rPr>
              <w:t>不再改了。比如说上半年宁晋</w:t>
            </w:r>
            <w:r>
              <w:rPr>
                <w:rFonts w:ascii="宋体" w:hAnsi="Arial" w:cs="宋体"/>
                <w:kern w:val="0"/>
                <w:sz w:val="24"/>
                <w:szCs w:val="24"/>
                <w:lang w:val="zh-CN"/>
              </w:rPr>
              <w:t>3.6</w:t>
            </w:r>
            <w:r>
              <w:rPr>
                <w:rFonts w:ascii="Arial" w:hAnsi="Arial" w:cs="Arial"/>
                <w:kern w:val="0"/>
                <w:sz w:val="24"/>
                <w:szCs w:val="24"/>
                <w:lang w:val="zh-CN"/>
              </w:rPr>
              <w:t>GW</w:t>
            </w:r>
            <w:r>
              <w:rPr>
                <w:rFonts w:ascii="Arial" w:hAnsi="Arial" w:cs="Arial" w:hint="eastAsia"/>
                <w:kern w:val="0"/>
                <w:sz w:val="24"/>
                <w:szCs w:val="24"/>
                <w:lang w:val="zh-CN"/>
              </w:rPr>
              <w:t>电池改造项目</w:t>
            </w:r>
            <w:r>
              <w:rPr>
                <w:rFonts w:ascii="宋体" w:hAnsi="Arial" w:cs="宋体" w:hint="eastAsia"/>
                <w:kern w:val="0"/>
                <w:sz w:val="24"/>
                <w:szCs w:val="24"/>
                <w:lang w:val="zh-CN"/>
              </w:rPr>
              <w:t>，老电池线</w:t>
            </w:r>
            <w:r>
              <w:rPr>
                <w:rFonts w:ascii="宋体" w:hAnsi="Arial" w:cs="宋体"/>
                <w:kern w:val="0"/>
                <w:sz w:val="24"/>
                <w:szCs w:val="24"/>
              </w:rPr>
              <w:t>退出，</w:t>
            </w:r>
            <w:r>
              <w:rPr>
                <w:rFonts w:ascii="宋体" w:hAnsi="Arial" w:cs="宋体" w:hint="eastAsia"/>
                <w:kern w:val="0"/>
                <w:sz w:val="24"/>
                <w:szCs w:val="24"/>
                <w:lang w:val="zh-CN"/>
              </w:rPr>
              <w:t>直接</w:t>
            </w:r>
            <w:r w:rsidR="000C745A">
              <w:rPr>
                <w:rFonts w:ascii="宋体" w:hAnsi="Arial" w:cs="宋体" w:hint="eastAsia"/>
                <w:kern w:val="0"/>
                <w:sz w:val="24"/>
                <w:szCs w:val="24"/>
                <w:lang w:val="zh-CN"/>
              </w:rPr>
              <w:t>换</w:t>
            </w:r>
            <w:r>
              <w:rPr>
                <w:rFonts w:ascii="宋体" w:hAnsi="Arial" w:cs="宋体" w:hint="eastAsia"/>
                <w:kern w:val="0"/>
                <w:sz w:val="24"/>
                <w:szCs w:val="24"/>
                <w:lang w:val="zh-CN"/>
              </w:rPr>
              <w:t>到</w:t>
            </w:r>
            <w:r>
              <w:rPr>
                <w:rFonts w:ascii="宋体" w:hAnsi="Arial" w:cs="宋体"/>
                <w:kern w:val="0"/>
                <w:sz w:val="24"/>
                <w:szCs w:val="24"/>
                <w:lang w:val="zh-CN"/>
              </w:rPr>
              <w:t>210</w:t>
            </w:r>
            <w:r>
              <w:rPr>
                <w:rFonts w:ascii="宋体" w:hAnsi="Arial" w:cs="宋体" w:hint="eastAsia"/>
                <w:kern w:val="0"/>
                <w:sz w:val="24"/>
                <w:szCs w:val="24"/>
                <w:lang w:val="zh-CN"/>
              </w:rPr>
              <w:t>兼容的</w:t>
            </w:r>
            <w:r>
              <w:rPr>
                <w:rFonts w:ascii="宋体" w:hAnsi="Arial" w:cs="宋体"/>
                <w:kern w:val="0"/>
                <w:sz w:val="24"/>
                <w:szCs w:val="24"/>
                <w:lang w:val="zh-CN"/>
              </w:rPr>
              <w:t>182</w:t>
            </w:r>
            <w:proofErr w:type="gramStart"/>
            <w:r>
              <w:rPr>
                <w:rFonts w:ascii="宋体" w:hAnsi="Arial" w:cs="宋体" w:hint="eastAsia"/>
                <w:kern w:val="0"/>
                <w:sz w:val="24"/>
                <w:szCs w:val="24"/>
                <w:lang w:val="zh-CN"/>
              </w:rPr>
              <w:t>的产线了</w:t>
            </w:r>
            <w:proofErr w:type="gramEnd"/>
            <w:r>
              <w:rPr>
                <w:rFonts w:ascii="宋体" w:hAnsi="Arial" w:cs="宋体" w:hint="eastAsia"/>
                <w:kern w:val="0"/>
                <w:sz w:val="24"/>
                <w:szCs w:val="24"/>
                <w:lang w:val="zh-CN"/>
              </w:rPr>
              <w:t>。</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hint="eastAsia"/>
                <w:kern w:val="0"/>
                <w:sz w:val="24"/>
                <w:szCs w:val="24"/>
                <w:lang w:val="zh-CN"/>
              </w:rPr>
              <w:t>组件环节，资本开支低，老产线能改到</w:t>
            </w:r>
            <w:r>
              <w:rPr>
                <w:rFonts w:ascii="宋体" w:hAnsi="Arial" w:cs="宋体"/>
                <w:kern w:val="0"/>
                <w:sz w:val="24"/>
                <w:szCs w:val="24"/>
                <w:lang w:val="zh-CN"/>
              </w:rPr>
              <w:t>166</w:t>
            </w:r>
            <w:r>
              <w:rPr>
                <w:rFonts w:ascii="宋体" w:hAnsi="Arial" w:cs="宋体" w:hint="eastAsia"/>
                <w:kern w:val="0"/>
                <w:sz w:val="24"/>
                <w:szCs w:val="24"/>
                <w:lang w:val="zh-CN"/>
              </w:rPr>
              <w:t>的，就改到</w:t>
            </w:r>
            <w:r>
              <w:rPr>
                <w:rFonts w:ascii="宋体" w:hAnsi="Arial" w:cs="宋体"/>
                <w:kern w:val="0"/>
                <w:sz w:val="24"/>
                <w:szCs w:val="24"/>
                <w:lang w:val="zh-CN"/>
              </w:rPr>
              <w:t>166</w:t>
            </w:r>
            <w:r>
              <w:rPr>
                <w:rFonts w:ascii="宋体" w:hAnsi="Arial" w:cs="宋体" w:hint="eastAsia"/>
                <w:kern w:val="0"/>
                <w:sz w:val="24"/>
                <w:szCs w:val="24"/>
                <w:lang w:val="zh-CN"/>
              </w:rPr>
              <w:t>，</w:t>
            </w:r>
            <w:r w:rsidR="000C745A">
              <w:rPr>
                <w:rFonts w:ascii="宋体" w:hAnsi="Arial" w:cs="宋体" w:hint="eastAsia"/>
                <w:kern w:val="0"/>
                <w:sz w:val="24"/>
                <w:szCs w:val="24"/>
                <w:lang w:val="zh-CN"/>
              </w:rPr>
              <w:t>不再改18</w:t>
            </w:r>
            <w:r w:rsidR="000C745A">
              <w:rPr>
                <w:rFonts w:ascii="宋体" w:hAnsi="Arial" w:cs="宋体"/>
                <w:kern w:val="0"/>
                <w:sz w:val="24"/>
                <w:szCs w:val="24"/>
                <w:lang w:val="zh-CN"/>
              </w:rPr>
              <w:t>2.</w:t>
            </w:r>
            <w:r>
              <w:rPr>
                <w:rFonts w:ascii="宋体" w:hAnsi="Arial" w:cs="宋体" w:hint="eastAsia"/>
                <w:kern w:val="0"/>
                <w:sz w:val="24"/>
                <w:szCs w:val="24"/>
                <w:lang w:val="zh-CN"/>
              </w:rPr>
              <w:t>明年我们持续会有</w:t>
            </w:r>
            <w:r w:rsidR="008D2ACE">
              <w:rPr>
                <w:rFonts w:ascii="宋体" w:hAnsi="Arial" w:cs="宋体" w:hint="eastAsia"/>
                <w:kern w:val="0"/>
                <w:sz w:val="24"/>
                <w:szCs w:val="24"/>
                <w:lang w:val="zh-CN"/>
              </w:rPr>
              <w:t>2</w:t>
            </w:r>
            <w:r w:rsidR="008D2ACE">
              <w:rPr>
                <w:rFonts w:ascii="宋体" w:hAnsi="Arial" w:cs="宋体"/>
                <w:kern w:val="0"/>
                <w:sz w:val="24"/>
                <w:szCs w:val="24"/>
                <w:lang w:val="zh-CN"/>
              </w:rPr>
              <w:t>10</w:t>
            </w:r>
            <w:r w:rsidR="008D2ACE">
              <w:rPr>
                <w:rFonts w:ascii="宋体" w:hAnsi="Arial" w:cs="宋体" w:hint="eastAsia"/>
                <w:kern w:val="0"/>
                <w:sz w:val="24"/>
                <w:szCs w:val="24"/>
                <w:lang w:val="zh-CN"/>
              </w:rPr>
              <w:t>兼容</w:t>
            </w:r>
            <w:r>
              <w:rPr>
                <w:rFonts w:ascii="宋体" w:hAnsi="Arial" w:cs="宋体"/>
                <w:kern w:val="0"/>
                <w:sz w:val="24"/>
                <w:szCs w:val="24"/>
                <w:lang w:val="zh-CN"/>
              </w:rPr>
              <w:t>182</w:t>
            </w:r>
            <w:r w:rsidR="008D2ACE">
              <w:rPr>
                <w:rFonts w:ascii="宋体" w:hAnsi="Arial" w:cs="宋体" w:hint="eastAsia"/>
                <w:kern w:val="0"/>
                <w:sz w:val="24"/>
                <w:szCs w:val="24"/>
                <w:lang w:val="zh-CN"/>
              </w:rPr>
              <w:t>的</w:t>
            </w:r>
            <w:r>
              <w:rPr>
                <w:rFonts w:ascii="宋体" w:hAnsi="Arial" w:cs="宋体" w:hint="eastAsia"/>
                <w:kern w:val="0"/>
                <w:sz w:val="24"/>
                <w:szCs w:val="24"/>
                <w:lang w:val="zh-CN"/>
              </w:rPr>
              <w:t>新上产线。</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sidR="000C745A">
              <w:rPr>
                <w:rFonts w:ascii="宋体" w:hAnsi="Arial" w:cs="宋体" w:hint="eastAsia"/>
                <w:kern w:val="0"/>
                <w:sz w:val="24"/>
                <w:szCs w:val="24"/>
                <w:lang w:val="zh-CN"/>
              </w:rPr>
              <w:t>原有的拉晶</w:t>
            </w:r>
            <w:proofErr w:type="gramStart"/>
            <w:r w:rsidR="000C745A">
              <w:rPr>
                <w:rFonts w:ascii="宋体" w:hAnsi="Arial" w:cs="宋体" w:hint="eastAsia"/>
                <w:kern w:val="0"/>
                <w:sz w:val="24"/>
                <w:szCs w:val="24"/>
                <w:lang w:val="zh-CN"/>
              </w:rPr>
              <w:t>炉除了</w:t>
            </w:r>
            <w:proofErr w:type="gramEnd"/>
            <w:r w:rsidR="000C745A">
              <w:rPr>
                <w:rFonts w:ascii="宋体" w:hAnsi="Arial" w:cs="宋体" w:hint="eastAsia"/>
                <w:kern w:val="0"/>
                <w:sz w:val="24"/>
                <w:szCs w:val="24"/>
                <w:lang w:val="zh-CN"/>
              </w:rPr>
              <w:t>小炉型退出之外，20</w:t>
            </w:r>
            <w:r w:rsidR="000C745A">
              <w:rPr>
                <w:rFonts w:ascii="宋体" w:hAnsi="Arial" w:cs="宋体"/>
                <w:kern w:val="0"/>
                <w:sz w:val="24"/>
                <w:szCs w:val="24"/>
                <w:lang w:val="zh-CN"/>
              </w:rPr>
              <w:t>18</w:t>
            </w:r>
            <w:r w:rsidR="000C745A">
              <w:rPr>
                <w:rFonts w:ascii="宋体" w:hAnsi="Arial" w:cs="宋体" w:hint="eastAsia"/>
                <w:kern w:val="0"/>
                <w:sz w:val="24"/>
                <w:szCs w:val="24"/>
                <w:lang w:val="zh-CN"/>
              </w:rPr>
              <w:t>年以来新上的拉</w:t>
            </w:r>
            <w:proofErr w:type="gramStart"/>
            <w:r w:rsidR="000C745A">
              <w:rPr>
                <w:rFonts w:ascii="宋体" w:hAnsi="Arial" w:cs="宋体" w:hint="eastAsia"/>
                <w:kern w:val="0"/>
                <w:sz w:val="24"/>
                <w:szCs w:val="24"/>
                <w:lang w:val="zh-CN"/>
              </w:rPr>
              <w:t>晶炉都可以</w:t>
            </w:r>
            <w:proofErr w:type="gramEnd"/>
            <w:r w:rsidR="000C745A">
              <w:rPr>
                <w:rFonts w:ascii="宋体" w:hAnsi="Arial" w:cs="宋体" w:hint="eastAsia"/>
                <w:kern w:val="0"/>
                <w:sz w:val="24"/>
                <w:szCs w:val="24"/>
                <w:lang w:val="zh-CN"/>
              </w:rPr>
              <w:t>兼容M</w:t>
            </w:r>
            <w:r w:rsidR="000C745A">
              <w:rPr>
                <w:rFonts w:ascii="宋体" w:hAnsi="Arial" w:cs="宋体"/>
                <w:kern w:val="0"/>
                <w:sz w:val="24"/>
                <w:szCs w:val="24"/>
                <w:lang w:val="zh-CN"/>
              </w:rPr>
              <w:t>10</w:t>
            </w:r>
            <w:r w:rsidR="000C745A">
              <w:rPr>
                <w:rFonts w:ascii="宋体" w:hAnsi="Arial" w:cs="宋体" w:hint="eastAsia"/>
                <w:kern w:val="0"/>
                <w:sz w:val="24"/>
                <w:szCs w:val="24"/>
                <w:lang w:val="zh-CN"/>
              </w:rPr>
              <w:t>及以上。电池和组件1</w:t>
            </w:r>
            <w:r w:rsidR="000C745A">
              <w:rPr>
                <w:rFonts w:ascii="宋体" w:hAnsi="Arial" w:cs="宋体"/>
                <w:kern w:val="0"/>
                <w:sz w:val="24"/>
                <w:szCs w:val="24"/>
                <w:lang w:val="zh-CN"/>
              </w:rPr>
              <w:t>82</w:t>
            </w:r>
            <w:proofErr w:type="gramStart"/>
            <w:r w:rsidR="000C745A">
              <w:rPr>
                <w:rFonts w:ascii="宋体" w:hAnsi="Arial" w:cs="宋体" w:hint="eastAsia"/>
                <w:kern w:val="0"/>
                <w:sz w:val="24"/>
                <w:szCs w:val="24"/>
                <w:lang w:val="zh-CN"/>
              </w:rPr>
              <w:t>产线</w:t>
            </w:r>
            <w:r>
              <w:rPr>
                <w:rFonts w:ascii="宋体" w:hAnsi="Arial" w:cs="宋体" w:hint="eastAsia"/>
                <w:kern w:val="0"/>
                <w:sz w:val="24"/>
                <w:szCs w:val="24"/>
                <w:lang w:val="zh-CN"/>
              </w:rPr>
              <w:t>都是</w:t>
            </w:r>
            <w:proofErr w:type="gramEnd"/>
            <w:r>
              <w:rPr>
                <w:rFonts w:ascii="宋体" w:hAnsi="Arial" w:cs="宋体" w:hint="eastAsia"/>
                <w:kern w:val="0"/>
                <w:sz w:val="24"/>
                <w:szCs w:val="24"/>
                <w:lang w:val="zh-CN"/>
              </w:rPr>
              <w:t>新上。</w:t>
            </w:r>
          </w:p>
          <w:p w:rsidR="008D2ACE" w:rsidRDefault="008D2ACE">
            <w:pPr>
              <w:autoSpaceDE w:val="0"/>
              <w:autoSpaceDN w:val="0"/>
              <w:adjustRightInd w:val="0"/>
              <w:spacing w:line="360" w:lineRule="auto"/>
              <w:ind w:firstLine="480"/>
              <w:jc w:val="left"/>
              <w:rPr>
                <w:rFonts w:ascii="宋体" w:hAnsi="Arial" w:cs="宋体"/>
                <w:kern w:val="0"/>
                <w:sz w:val="24"/>
                <w:szCs w:val="24"/>
                <w:lang w:val="zh-CN"/>
              </w:rPr>
            </w:pPr>
            <w:r>
              <w:rPr>
                <w:rFonts w:ascii="宋体" w:hAnsi="Arial" w:cs="宋体" w:hint="eastAsia"/>
                <w:kern w:val="0"/>
                <w:sz w:val="24"/>
                <w:szCs w:val="24"/>
                <w:lang w:val="zh-CN"/>
              </w:rPr>
              <w:t>按照目前，特别这一轮涨价来看，一体化的企业抗冲击能力还是</w:t>
            </w:r>
            <w:r>
              <w:rPr>
                <w:rFonts w:ascii="宋体" w:hAnsi="Arial" w:cs="宋体"/>
                <w:kern w:val="0"/>
                <w:sz w:val="24"/>
                <w:szCs w:val="24"/>
              </w:rPr>
              <w:t>有优势</w:t>
            </w:r>
            <w:r>
              <w:rPr>
                <w:rFonts w:ascii="宋体" w:hAnsi="Arial" w:cs="宋体" w:hint="eastAsia"/>
                <w:kern w:val="0"/>
                <w:sz w:val="24"/>
                <w:szCs w:val="24"/>
                <w:lang w:val="zh-CN"/>
              </w:rPr>
              <w:t>。电池片组件的成本是非常透明的，目前公司组件维持在比较大的客户拿的价格</w:t>
            </w:r>
            <w:r>
              <w:rPr>
                <w:rFonts w:ascii="宋体" w:hAnsi="Arial" w:cs="宋体" w:hint="eastAsia"/>
                <w:kern w:val="0"/>
                <w:sz w:val="24"/>
                <w:szCs w:val="24"/>
                <w:lang w:val="zh-CN"/>
              </w:rPr>
              <w:lastRenderedPageBreak/>
              <w:t>大概在</w:t>
            </w:r>
            <w:r>
              <w:rPr>
                <w:rFonts w:ascii="宋体" w:hAnsi="Arial" w:cs="宋体"/>
                <w:kern w:val="0"/>
                <w:sz w:val="24"/>
                <w:szCs w:val="24"/>
                <w:lang w:val="zh-CN"/>
              </w:rPr>
              <w:t>1.5</w:t>
            </w:r>
            <w:r>
              <w:rPr>
                <w:rFonts w:ascii="宋体" w:hAnsi="Arial" w:cs="宋体" w:hint="eastAsia"/>
                <w:kern w:val="0"/>
                <w:sz w:val="24"/>
                <w:szCs w:val="24"/>
                <w:lang w:val="zh-CN"/>
              </w:rPr>
              <w:t>到</w:t>
            </w:r>
            <w:r>
              <w:rPr>
                <w:rFonts w:ascii="宋体" w:hAnsi="Arial" w:cs="宋体"/>
                <w:kern w:val="0"/>
                <w:sz w:val="24"/>
                <w:szCs w:val="24"/>
                <w:lang w:val="zh-CN"/>
              </w:rPr>
              <w:t>1.</w:t>
            </w:r>
            <w:r>
              <w:rPr>
                <w:rFonts w:ascii="宋体" w:hAnsi="Arial" w:cs="宋体"/>
                <w:kern w:val="0"/>
                <w:sz w:val="24"/>
                <w:szCs w:val="24"/>
              </w:rPr>
              <w:t>7</w:t>
            </w:r>
            <w:r>
              <w:rPr>
                <w:rFonts w:ascii="宋体" w:hAnsi="Arial" w:cs="宋体" w:hint="eastAsia"/>
                <w:kern w:val="0"/>
                <w:sz w:val="24"/>
                <w:szCs w:val="24"/>
                <w:lang w:val="zh-CN"/>
              </w:rPr>
              <w:t>之间，基本上也就是按现在的水平有一定的毛利，各个环节基本上还能有空间。未来价格还会持续一段时间。但是长远看整个行业还是供大于求，所以未来长远看组件下降也是必然趋势，更多地区达到平价上网，光伏产品的降价趋势。</w:t>
            </w:r>
          </w:p>
          <w:p w:rsidR="008D2ACE" w:rsidRDefault="00D26025">
            <w:pPr>
              <w:autoSpaceDE w:val="0"/>
              <w:autoSpaceDN w:val="0"/>
              <w:adjustRightInd w:val="0"/>
              <w:spacing w:line="360" w:lineRule="auto"/>
              <w:ind w:firstLine="480"/>
              <w:jc w:val="left"/>
              <w:rPr>
                <w:rFonts w:ascii="宋体" w:hAnsi="Arial" w:cs="宋体"/>
                <w:kern w:val="0"/>
                <w:sz w:val="24"/>
                <w:szCs w:val="24"/>
                <w:lang w:val="zh-CN"/>
              </w:rPr>
            </w:pPr>
            <w:r>
              <w:rPr>
                <w:rFonts w:ascii="宋体" w:hAnsi="Arial" w:cs="宋体" w:hint="eastAsia"/>
                <w:kern w:val="0"/>
                <w:sz w:val="24"/>
                <w:szCs w:val="24"/>
                <w:lang w:val="zh-CN"/>
              </w:rPr>
              <w:t>关于专业化和一体化两个模式差异</w:t>
            </w:r>
            <w:r w:rsidR="000C745A">
              <w:rPr>
                <w:rFonts w:ascii="宋体" w:hAnsi="Arial" w:cs="宋体" w:hint="eastAsia"/>
                <w:kern w:val="0"/>
                <w:sz w:val="24"/>
                <w:szCs w:val="24"/>
                <w:lang w:val="zh-CN"/>
              </w:rPr>
              <w:t>的问题</w:t>
            </w:r>
            <w:r>
              <w:rPr>
                <w:rFonts w:ascii="宋体" w:hAnsi="Arial" w:cs="宋体" w:hint="eastAsia"/>
                <w:kern w:val="0"/>
                <w:sz w:val="24"/>
                <w:szCs w:val="24"/>
                <w:lang w:val="zh-CN"/>
              </w:rPr>
              <w:t>，</w:t>
            </w:r>
            <w:proofErr w:type="gramStart"/>
            <w:r>
              <w:rPr>
                <w:rFonts w:ascii="宋体" w:hAnsi="Arial" w:cs="宋体" w:hint="eastAsia"/>
                <w:kern w:val="0"/>
                <w:sz w:val="24"/>
                <w:szCs w:val="24"/>
                <w:lang w:val="zh-CN"/>
              </w:rPr>
              <w:t>晶澳</w:t>
            </w:r>
            <w:r>
              <w:rPr>
                <w:rFonts w:ascii="宋体" w:hAnsi="Arial" w:cs="宋体"/>
                <w:kern w:val="0"/>
                <w:sz w:val="24"/>
                <w:szCs w:val="24"/>
                <w:lang w:val="zh-CN"/>
              </w:rPr>
              <w:t>2010</w:t>
            </w:r>
            <w:r>
              <w:rPr>
                <w:rFonts w:ascii="宋体" w:hAnsi="Arial" w:cs="宋体" w:hint="eastAsia"/>
                <w:kern w:val="0"/>
                <w:sz w:val="24"/>
                <w:szCs w:val="24"/>
                <w:lang w:val="zh-CN"/>
              </w:rPr>
              <w:t>年</w:t>
            </w:r>
            <w:proofErr w:type="gramEnd"/>
            <w:r>
              <w:rPr>
                <w:rFonts w:ascii="宋体" w:hAnsi="Arial" w:cs="宋体" w:hint="eastAsia"/>
                <w:kern w:val="0"/>
                <w:sz w:val="24"/>
                <w:szCs w:val="24"/>
                <w:lang w:val="zh-CN"/>
              </w:rPr>
              <w:t>就</w:t>
            </w:r>
            <w:proofErr w:type="gramStart"/>
            <w:r>
              <w:rPr>
                <w:rFonts w:ascii="宋体" w:hAnsi="Arial" w:cs="宋体" w:hint="eastAsia"/>
                <w:kern w:val="0"/>
                <w:sz w:val="24"/>
                <w:szCs w:val="24"/>
                <w:lang w:val="zh-CN"/>
              </w:rPr>
              <w:t>开始做从专业化</w:t>
            </w:r>
            <w:proofErr w:type="gramEnd"/>
            <w:r>
              <w:rPr>
                <w:rFonts w:ascii="宋体" w:hAnsi="Arial" w:cs="宋体" w:hint="eastAsia"/>
                <w:kern w:val="0"/>
                <w:sz w:val="24"/>
                <w:szCs w:val="24"/>
                <w:lang w:val="zh-CN"/>
              </w:rPr>
              <w:t>的电池厂商往一体化组件供应商模式的转变，并且经过</w:t>
            </w:r>
            <w:r>
              <w:rPr>
                <w:rFonts w:ascii="宋体" w:hAnsi="Arial" w:cs="宋体"/>
                <w:kern w:val="0"/>
                <w:sz w:val="24"/>
                <w:szCs w:val="24"/>
                <w:lang w:val="zh-CN"/>
              </w:rPr>
              <w:t>10</w:t>
            </w:r>
            <w:r>
              <w:rPr>
                <w:rFonts w:ascii="宋体" w:hAnsi="Arial" w:cs="宋体" w:hint="eastAsia"/>
                <w:kern w:val="0"/>
                <w:sz w:val="24"/>
                <w:szCs w:val="24"/>
                <w:lang w:val="zh-CN"/>
              </w:rPr>
              <w:t>年的时间，</w:t>
            </w:r>
            <w:proofErr w:type="gramStart"/>
            <w:r>
              <w:rPr>
                <w:rFonts w:ascii="宋体" w:hAnsi="Arial" w:cs="宋体" w:hint="eastAsia"/>
                <w:kern w:val="0"/>
                <w:sz w:val="24"/>
                <w:szCs w:val="24"/>
                <w:lang w:val="zh-CN"/>
              </w:rPr>
              <w:t>晶澳应该</w:t>
            </w:r>
            <w:proofErr w:type="gramEnd"/>
            <w:r>
              <w:rPr>
                <w:rFonts w:ascii="宋体" w:hAnsi="Arial" w:cs="宋体" w:hint="eastAsia"/>
                <w:kern w:val="0"/>
                <w:sz w:val="24"/>
                <w:szCs w:val="24"/>
                <w:lang w:val="zh-CN"/>
              </w:rPr>
              <w:t>来说转型比较成功的，现在不管是组件的出货量还是组件的功率，以及在全球的销售和服务网络体系，在行业里面做得还是非常</w:t>
            </w:r>
            <w:r>
              <w:rPr>
                <w:rFonts w:ascii="宋体" w:hAnsi="Arial" w:cs="宋体"/>
                <w:kern w:val="0"/>
                <w:sz w:val="24"/>
                <w:szCs w:val="24"/>
              </w:rPr>
              <w:t>优秀</w:t>
            </w:r>
            <w:r>
              <w:rPr>
                <w:rFonts w:ascii="宋体" w:hAnsi="Arial" w:cs="宋体" w:hint="eastAsia"/>
                <w:kern w:val="0"/>
                <w:sz w:val="24"/>
                <w:szCs w:val="24"/>
                <w:lang w:val="zh-CN"/>
              </w:rPr>
              <w:t>。</w:t>
            </w:r>
          </w:p>
          <w:p w:rsidR="00860416" w:rsidRDefault="008D2ACE">
            <w:pPr>
              <w:autoSpaceDE w:val="0"/>
              <w:autoSpaceDN w:val="0"/>
              <w:adjustRightInd w:val="0"/>
              <w:spacing w:line="360" w:lineRule="auto"/>
              <w:jc w:val="left"/>
              <w:rPr>
                <w:rFonts w:ascii="宋体" w:hAnsi="Arial" w:cs="宋体"/>
                <w:kern w:val="0"/>
                <w:sz w:val="24"/>
                <w:szCs w:val="24"/>
                <w:lang w:val="zh-CN"/>
              </w:rPr>
            </w:pPr>
            <w:proofErr w:type="gramStart"/>
            <w:r>
              <w:rPr>
                <w:rFonts w:ascii="宋体" w:hAnsi="Arial" w:cs="宋体" w:hint="eastAsia"/>
                <w:kern w:val="0"/>
                <w:sz w:val="24"/>
                <w:szCs w:val="24"/>
                <w:lang w:val="zh-CN"/>
              </w:rPr>
              <w:t>晶澳</w:t>
            </w:r>
            <w:r w:rsidR="00D26025">
              <w:rPr>
                <w:rFonts w:ascii="宋体" w:hAnsi="Arial" w:cs="宋体" w:hint="eastAsia"/>
                <w:kern w:val="0"/>
                <w:sz w:val="24"/>
                <w:szCs w:val="24"/>
                <w:lang w:val="zh-CN"/>
              </w:rPr>
              <w:t>会</w:t>
            </w:r>
            <w:proofErr w:type="gramEnd"/>
            <w:r w:rsidR="00D26025">
              <w:rPr>
                <w:rFonts w:ascii="宋体" w:hAnsi="Arial" w:cs="宋体" w:hint="eastAsia"/>
                <w:kern w:val="0"/>
                <w:sz w:val="24"/>
                <w:szCs w:val="24"/>
                <w:lang w:val="zh-CN"/>
              </w:rPr>
              <w:t>坚持一体化的模式，组件产能最大，上游的硅片和电池</w:t>
            </w:r>
            <w:r>
              <w:rPr>
                <w:rFonts w:ascii="宋体" w:hAnsi="Arial" w:cs="宋体" w:hint="eastAsia"/>
                <w:kern w:val="0"/>
                <w:sz w:val="24"/>
                <w:szCs w:val="24"/>
                <w:lang w:val="zh-CN"/>
              </w:rPr>
              <w:t>产能达到组件产能的80~</w:t>
            </w:r>
            <w:r>
              <w:rPr>
                <w:rFonts w:ascii="宋体" w:hAnsi="Arial" w:cs="宋体"/>
                <w:kern w:val="0"/>
                <w:sz w:val="24"/>
                <w:szCs w:val="24"/>
                <w:lang w:val="zh-CN"/>
              </w:rPr>
              <w:t>90</w:t>
            </w:r>
            <w:r>
              <w:rPr>
                <w:rFonts w:ascii="宋体" w:hAnsi="Arial" w:cs="宋体" w:hint="eastAsia"/>
                <w:kern w:val="0"/>
                <w:sz w:val="24"/>
                <w:szCs w:val="24"/>
                <w:lang w:val="zh-CN"/>
              </w:rPr>
              <w:t>%</w:t>
            </w:r>
            <w:r w:rsidR="00D26025">
              <w:rPr>
                <w:rFonts w:ascii="宋体" w:hAnsi="Arial" w:cs="宋体" w:hint="eastAsia"/>
                <w:kern w:val="0"/>
                <w:sz w:val="24"/>
                <w:szCs w:val="24"/>
                <w:lang w:val="zh-CN"/>
              </w:rPr>
              <w:t>，从市场上外采</w:t>
            </w:r>
            <w:r>
              <w:rPr>
                <w:rFonts w:ascii="宋体" w:hAnsi="Arial" w:cs="宋体" w:hint="eastAsia"/>
                <w:kern w:val="0"/>
                <w:sz w:val="24"/>
                <w:szCs w:val="24"/>
                <w:lang w:val="zh-CN"/>
              </w:rPr>
              <w:t>10~</w:t>
            </w:r>
            <w:r>
              <w:rPr>
                <w:rFonts w:ascii="宋体" w:hAnsi="Arial" w:cs="宋体"/>
                <w:kern w:val="0"/>
                <w:sz w:val="24"/>
                <w:szCs w:val="24"/>
                <w:lang w:val="zh-CN"/>
              </w:rPr>
              <w:t>20</w:t>
            </w:r>
            <w:r>
              <w:rPr>
                <w:rFonts w:ascii="宋体" w:hAnsi="Arial" w:cs="宋体" w:hint="eastAsia"/>
                <w:kern w:val="0"/>
                <w:sz w:val="24"/>
                <w:szCs w:val="24"/>
                <w:lang w:val="zh-CN"/>
              </w:rPr>
              <w:t>%的</w:t>
            </w:r>
            <w:r w:rsidR="00D26025">
              <w:rPr>
                <w:rFonts w:ascii="宋体" w:hAnsi="Arial" w:cs="宋体" w:hint="eastAsia"/>
                <w:kern w:val="0"/>
                <w:sz w:val="24"/>
                <w:szCs w:val="24"/>
                <w:lang w:val="zh-CN"/>
              </w:rPr>
              <w:t>硅片和电池，同时也会有少量的硅片和电池外销，主要是为了让我们上游的各个环节能够和市场同行对标，并且通过外销硅片和电池，让我们客户来给到我们上游产品的效率、成本做到一个</w:t>
            </w:r>
            <w:r w:rsidR="000C745A">
              <w:rPr>
                <w:rFonts w:ascii="宋体" w:hAnsi="Arial" w:cs="宋体" w:hint="eastAsia"/>
                <w:kern w:val="0"/>
                <w:sz w:val="24"/>
                <w:szCs w:val="24"/>
                <w:lang w:val="zh-CN"/>
              </w:rPr>
              <w:t>良</w:t>
            </w:r>
            <w:r w:rsidR="00D26025">
              <w:rPr>
                <w:rFonts w:ascii="宋体" w:hAnsi="Arial" w:cs="宋体" w:hint="eastAsia"/>
                <w:kern w:val="0"/>
                <w:sz w:val="24"/>
                <w:szCs w:val="24"/>
                <w:lang w:val="zh-CN"/>
              </w:rPr>
              <w:t>好的互动和反馈，保证我们一体化模式下硅片</w:t>
            </w:r>
            <w:r w:rsidR="000C745A">
              <w:rPr>
                <w:rFonts w:ascii="宋体" w:hAnsi="Arial" w:cs="宋体" w:hint="eastAsia"/>
                <w:kern w:val="0"/>
                <w:sz w:val="24"/>
                <w:szCs w:val="24"/>
                <w:lang w:val="zh-CN"/>
              </w:rPr>
              <w:t>、</w:t>
            </w:r>
            <w:r w:rsidR="00D26025">
              <w:rPr>
                <w:rFonts w:ascii="宋体" w:hAnsi="Arial" w:cs="宋体" w:hint="eastAsia"/>
                <w:kern w:val="0"/>
                <w:sz w:val="24"/>
                <w:szCs w:val="24"/>
                <w:lang w:val="zh-CN"/>
              </w:rPr>
              <w:t>电池和组件三个环节在行业中</w:t>
            </w:r>
            <w:r>
              <w:rPr>
                <w:rFonts w:ascii="宋体" w:hAnsi="Arial" w:cs="宋体" w:hint="eastAsia"/>
                <w:kern w:val="0"/>
                <w:sz w:val="24"/>
                <w:szCs w:val="24"/>
                <w:lang w:val="zh-CN"/>
              </w:rPr>
              <w:t>持续</w:t>
            </w:r>
            <w:r w:rsidR="00D26025">
              <w:rPr>
                <w:rFonts w:ascii="宋体" w:hAnsi="Arial" w:cs="宋体" w:hint="eastAsia"/>
                <w:kern w:val="0"/>
                <w:sz w:val="24"/>
                <w:szCs w:val="24"/>
                <w:lang w:val="zh-CN"/>
              </w:rPr>
              <w:t>保持足够的竞争力，这样才能够把我们一体化模式做</w:t>
            </w:r>
            <w:r w:rsidR="000C745A">
              <w:rPr>
                <w:rFonts w:ascii="宋体" w:hAnsi="Arial" w:cs="宋体" w:hint="eastAsia"/>
                <w:kern w:val="0"/>
                <w:sz w:val="24"/>
                <w:szCs w:val="24"/>
                <w:lang w:val="zh-CN"/>
              </w:rPr>
              <w:t>到</w:t>
            </w:r>
            <w:r w:rsidR="00D26025">
              <w:rPr>
                <w:rFonts w:ascii="宋体" w:hAnsi="Arial" w:cs="宋体"/>
                <w:kern w:val="0"/>
                <w:sz w:val="24"/>
                <w:szCs w:val="24"/>
              </w:rPr>
              <w:t>最</w:t>
            </w:r>
            <w:r w:rsidR="00D26025">
              <w:rPr>
                <w:rFonts w:ascii="宋体" w:hAnsi="Arial" w:cs="宋体" w:hint="eastAsia"/>
                <w:kern w:val="0"/>
                <w:sz w:val="24"/>
                <w:szCs w:val="24"/>
                <w:lang w:val="zh-CN"/>
              </w:rPr>
              <w:t>优。</w:t>
            </w:r>
            <w:r w:rsidR="00D26025">
              <w:rPr>
                <w:rFonts w:ascii="宋体" w:hAnsi="Arial" w:cs="宋体"/>
                <w:kern w:val="0"/>
                <w:sz w:val="24"/>
                <w:szCs w:val="24"/>
                <w:lang w:val="zh-CN"/>
              </w:rPr>
              <w:t xml:space="preserve">    </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p>
          <w:p w:rsidR="00860416" w:rsidRDefault="00D26025">
            <w:pPr>
              <w:autoSpaceDE w:val="0"/>
              <w:autoSpaceDN w:val="0"/>
              <w:adjustRightInd w:val="0"/>
              <w:spacing w:line="360" w:lineRule="auto"/>
              <w:jc w:val="left"/>
              <w:rPr>
                <w:rFonts w:ascii="宋体" w:hAnsi="Arial" w:cs="宋体"/>
                <w:b/>
                <w:kern w:val="0"/>
                <w:sz w:val="24"/>
                <w:szCs w:val="24"/>
                <w:lang w:val="zh-CN"/>
              </w:rPr>
            </w:pPr>
            <w:r>
              <w:rPr>
                <w:rFonts w:ascii="宋体" w:hAnsi="Arial" w:cs="宋体"/>
                <w:b/>
                <w:kern w:val="0"/>
                <w:sz w:val="24"/>
                <w:szCs w:val="24"/>
                <w:lang w:val="zh-CN"/>
              </w:rPr>
              <w:t xml:space="preserve">   </w:t>
            </w:r>
            <w:r>
              <w:rPr>
                <w:rFonts w:ascii="宋体" w:hAnsi="Arial" w:cs="宋体" w:hint="eastAsia"/>
                <w:b/>
                <w:kern w:val="0"/>
                <w:sz w:val="24"/>
                <w:szCs w:val="24"/>
                <w:lang w:val="zh-CN"/>
              </w:rPr>
              <w:t>问：今年三季度，行业成本有上升，价格相比二季度可能会下降一些，同时后续看，如果看到三四季度盈利能力，特别三季度会有一点担忧，对于我们而言，从我们这种订单的价格水平，因为我看到中报上半年内部的一些成本管控措施是非常强的，成本下降的能力速度也是非常快，如果这两个来看，综合来看三季度，我们的这些大概的组件环节盈利的水平，您是大概怎么一个预判的呢？</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hint="eastAsia"/>
                <w:b/>
                <w:kern w:val="0"/>
                <w:sz w:val="24"/>
                <w:szCs w:val="24"/>
                <w:lang w:val="zh-CN"/>
              </w:rPr>
              <w:t>李少辉：</w:t>
            </w:r>
            <w:r>
              <w:rPr>
                <w:rFonts w:ascii="Arial" w:hAnsi="Arial" w:cs="Arial"/>
                <w:kern w:val="0"/>
                <w:sz w:val="24"/>
                <w:szCs w:val="24"/>
                <w:lang w:val="zh-CN"/>
              </w:rPr>
              <w:t>Q3</w:t>
            </w:r>
            <w:r>
              <w:rPr>
                <w:rFonts w:ascii="宋体" w:hAnsi="Arial" w:cs="宋体" w:hint="eastAsia"/>
                <w:kern w:val="0"/>
                <w:sz w:val="24"/>
                <w:szCs w:val="24"/>
                <w:lang w:val="zh-CN"/>
              </w:rPr>
              <w:t>由于原材料价格的上涨，</w:t>
            </w:r>
            <w:r w:rsidDel="00D26025">
              <w:rPr>
                <w:rFonts w:ascii="宋体" w:hAnsi="Arial" w:cs="宋体" w:hint="eastAsia"/>
                <w:kern w:val="0"/>
                <w:sz w:val="24"/>
                <w:szCs w:val="24"/>
                <w:lang w:val="zh-CN"/>
              </w:rPr>
              <w:t xml:space="preserve"> </w:t>
            </w:r>
            <w:r>
              <w:rPr>
                <w:rFonts w:ascii="Arial" w:hAnsi="Arial" w:cs="Arial"/>
                <w:kern w:val="0"/>
                <w:sz w:val="24"/>
                <w:szCs w:val="24"/>
                <w:lang w:val="zh-CN"/>
              </w:rPr>
              <w:t>Q3</w:t>
            </w:r>
            <w:r>
              <w:rPr>
                <w:rFonts w:ascii="宋体" w:hAnsi="Arial" w:cs="宋体" w:hint="eastAsia"/>
                <w:kern w:val="0"/>
                <w:sz w:val="24"/>
                <w:szCs w:val="24"/>
                <w:lang w:val="zh-CN"/>
              </w:rPr>
              <w:t>的盈利会承受一</w:t>
            </w:r>
            <w:r>
              <w:rPr>
                <w:rFonts w:ascii="宋体" w:hAnsi="Arial" w:cs="宋体"/>
                <w:kern w:val="0"/>
                <w:sz w:val="24"/>
                <w:szCs w:val="24"/>
              </w:rPr>
              <w:t>定</w:t>
            </w:r>
            <w:r>
              <w:rPr>
                <w:rFonts w:ascii="宋体" w:hAnsi="Arial" w:cs="宋体" w:hint="eastAsia"/>
                <w:kern w:val="0"/>
                <w:sz w:val="24"/>
                <w:szCs w:val="24"/>
                <w:lang w:val="zh-CN"/>
              </w:rPr>
              <w:t>压力。</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kern w:val="0"/>
                <w:sz w:val="24"/>
                <w:szCs w:val="24"/>
              </w:rPr>
              <w:t>公司</w:t>
            </w:r>
            <w:r>
              <w:rPr>
                <w:rFonts w:ascii="宋体" w:hAnsi="Arial" w:cs="宋体" w:hint="eastAsia"/>
                <w:kern w:val="0"/>
                <w:sz w:val="24"/>
                <w:szCs w:val="24"/>
                <w:lang w:val="zh-CN"/>
              </w:rPr>
              <w:t>管理层有紧急事项的反应和应对机制，包括对疫情，供应</w:t>
            </w:r>
            <w:proofErr w:type="gramStart"/>
            <w:r>
              <w:rPr>
                <w:rFonts w:ascii="宋体" w:hAnsi="Arial" w:cs="宋体" w:hint="eastAsia"/>
                <w:kern w:val="0"/>
                <w:sz w:val="24"/>
                <w:szCs w:val="24"/>
                <w:lang w:val="zh-CN"/>
              </w:rPr>
              <w:t>链价格</w:t>
            </w:r>
            <w:proofErr w:type="gramEnd"/>
            <w:r>
              <w:rPr>
                <w:rFonts w:ascii="宋体" w:hAnsi="Arial" w:cs="宋体" w:hint="eastAsia"/>
                <w:kern w:val="0"/>
                <w:sz w:val="24"/>
                <w:szCs w:val="24"/>
                <w:lang w:val="zh-CN"/>
              </w:rPr>
              <w:t>波动，都有预测模型，有预案。对于供应链上涨，首先我们梳理在手订单，测算订单的盈利水平，还没有签约的，我们是推迟签约，或者是议价；已经签约的或者是有价格个别低的，我们采取延期或者是在遵守契约精神的前提下，跟客户进行谈判，很多客户都是长期的战略合作客户，本着长期合作共赢的态度做好沟通，我们消纳一部分涨价，客户接受一部分，从而实现</w:t>
            </w:r>
            <w:r w:rsidR="008D2ACE">
              <w:rPr>
                <w:rFonts w:ascii="宋体" w:hAnsi="Arial" w:cs="宋体" w:hint="eastAsia"/>
                <w:kern w:val="0"/>
                <w:sz w:val="24"/>
                <w:szCs w:val="24"/>
                <w:lang w:val="zh-CN"/>
              </w:rPr>
              <w:t>双方</w:t>
            </w:r>
            <w:r>
              <w:rPr>
                <w:rFonts w:ascii="宋体" w:hAnsi="Arial" w:cs="宋体" w:hint="eastAsia"/>
                <w:kern w:val="0"/>
                <w:sz w:val="24"/>
                <w:szCs w:val="24"/>
                <w:lang w:val="zh-CN"/>
              </w:rPr>
              <w:t>共赢。</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hint="eastAsia"/>
                <w:kern w:val="0"/>
                <w:sz w:val="24"/>
                <w:szCs w:val="24"/>
                <w:lang w:val="zh-CN"/>
              </w:rPr>
              <w:t>第二</w:t>
            </w:r>
            <w:r>
              <w:rPr>
                <w:rFonts w:ascii="宋体" w:hAnsi="Arial" w:cs="宋体"/>
                <w:kern w:val="0"/>
                <w:sz w:val="24"/>
                <w:szCs w:val="24"/>
              </w:rPr>
              <w:t>，</w:t>
            </w:r>
            <w:r>
              <w:rPr>
                <w:rFonts w:ascii="宋体" w:hAnsi="Arial" w:cs="宋体" w:hint="eastAsia"/>
                <w:kern w:val="0"/>
                <w:sz w:val="24"/>
                <w:szCs w:val="24"/>
                <w:lang w:val="zh-CN"/>
              </w:rPr>
              <w:t>我们加大研发的力度，我们继续加强研发，通过研发提升产品的转</w:t>
            </w:r>
            <w:r>
              <w:rPr>
                <w:rFonts w:ascii="宋体" w:hAnsi="Arial" w:cs="宋体" w:hint="eastAsia"/>
                <w:kern w:val="0"/>
                <w:sz w:val="24"/>
                <w:szCs w:val="24"/>
                <w:lang w:val="zh-CN"/>
              </w:rPr>
              <w:lastRenderedPageBreak/>
              <w:t>换效率、降低原材料量来降低成本。</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hint="eastAsia"/>
                <w:kern w:val="0"/>
                <w:sz w:val="24"/>
                <w:szCs w:val="24"/>
                <w:lang w:val="zh-CN"/>
              </w:rPr>
              <w:t>第三</w:t>
            </w:r>
            <w:r>
              <w:rPr>
                <w:rFonts w:ascii="宋体" w:hAnsi="Arial" w:cs="宋体"/>
                <w:kern w:val="0"/>
                <w:sz w:val="24"/>
                <w:szCs w:val="24"/>
              </w:rPr>
              <w:t>，</w:t>
            </w:r>
            <w:r>
              <w:rPr>
                <w:rFonts w:ascii="宋体" w:hAnsi="Arial" w:cs="宋体" w:hint="eastAsia"/>
                <w:kern w:val="0"/>
                <w:sz w:val="24"/>
                <w:szCs w:val="24"/>
                <w:lang w:val="zh-CN"/>
              </w:rPr>
              <w:t>继续加强成本和费用的管控，我们</w:t>
            </w:r>
            <w:r w:rsidR="003726E8">
              <w:rPr>
                <w:rFonts w:ascii="宋体" w:hAnsi="Arial" w:cs="宋体" w:hint="eastAsia"/>
                <w:kern w:val="0"/>
                <w:sz w:val="24"/>
                <w:szCs w:val="24"/>
                <w:lang w:val="zh-CN"/>
              </w:rPr>
              <w:t>的</w:t>
            </w:r>
            <w:r>
              <w:rPr>
                <w:rFonts w:ascii="宋体" w:hAnsi="Arial" w:cs="宋体" w:hint="eastAsia"/>
                <w:kern w:val="0"/>
                <w:sz w:val="24"/>
                <w:szCs w:val="24"/>
                <w:lang w:val="zh-CN"/>
              </w:rPr>
              <w:t>成本管理委员会，每个月都要对各基地进行对标，包括每项成本、费用，从量差到价差，我们订立了考核机制，把这种成本的压力传递到公司的每一个人，传递到公司的每一个生产工艺环节，每一个经营活动，我们都会树立起这种成本意识，承受成本的压力。</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hint="eastAsia"/>
                <w:kern w:val="0"/>
                <w:sz w:val="24"/>
                <w:szCs w:val="24"/>
                <w:lang w:val="zh-CN"/>
              </w:rPr>
              <w:t>第四</w:t>
            </w:r>
            <w:r>
              <w:rPr>
                <w:rFonts w:ascii="宋体" w:hAnsi="Arial" w:cs="宋体"/>
                <w:kern w:val="0"/>
                <w:sz w:val="24"/>
                <w:szCs w:val="24"/>
              </w:rPr>
              <w:t>，</w:t>
            </w:r>
            <w:r>
              <w:rPr>
                <w:rFonts w:ascii="宋体" w:hAnsi="Arial" w:cs="宋体" w:hint="eastAsia"/>
                <w:kern w:val="0"/>
                <w:sz w:val="24"/>
                <w:szCs w:val="24"/>
                <w:lang w:val="zh-CN"/>
              </w:rPr>
              <w:t>我们在有步骤扩产，新产能的释放可以提升获利能力。充分利用全球市场化网络，全球市场化网络是</w:t>
            </w:r>
            <w:proofErr w:type="gramStart"/>
            <w:r>
              <w:rPr>
                <w:rFonts w:ascii="宋体" w:hAnsi="Arial" w:cs="宋体" w:hint="eastAsia"/>
                <w:kern w:val="0"/>
                <w:sz w:val="24"/>
                <w:szCs w:val="24"/>
                <w:lang w:val="zh-CN"/>
              </w:rPr>
              <w:t>我们晶澳非常</w:t>
            </w:r>
            <w:proofErr w:type="gramEnd"/>
            <w:r>
              <w:rPr>
                <w:rFonts w:ascii="宋体" w:hAnsi="Arial" w:cs="宋体" w:hint="eastAsia"/>
                <w:kern w:val="0"/>
                <w:sz w:val="24"/>
                <w:szCs w:val="24"/>
                <w:lang w:val="zh-CN"/>
              </w:rPr>
              <w:t>明显的优势，</w:t>
            </w:r>
            <w:r w:rsidR="003726E8">
              <w:rPr>
                <w:rFonts w:ascii="宋体" w:hAnsi="Arial" w:cs="宋体" w:hint="eastAsia"/>
                <w:kern w:val="0"/>
                <w:sz w:val="24"/>
                <w:szCs w:val="24"/>
                <w:lang w:val="zh-CN"/>
              </w:rPr>
              <w:t>从</w:t>
            </w:r>
            <w:r>
              <w:rPr>
                <w:rFonts w:ascii="宋体" w:hAnsi="Arial" w:cs="宋体" w:hint="eastAsia"/>
                <w:kern w:val="0"/>
                <w:sz w:val="24"/>
                <w:szCs w:val="24"/>
                <w:lang w:val="zh-CN"/>
              </w:rPr>
              <w:t>订单中筛选出更多优质的订单。通过以上几个方面</w:t>
            </w:r>
            <w:r w:rsidR="003726E8">
              <w:rPr>
                <w:rFonts w:ascii="宋体" w:hAnsi="Arial" w:cs="宋体" w:hint="eastAsia"/>
                <w:kern w:val="0"/>
                <w:sz w:val="24"/>
                <w:szCs w:val="24"/>
                <w:lang w:val="zh-CN"/>
              </w:rPr>
              <w:t>努力</w:t>
            </w:r>
            <w:r>
              <w:rPr>
                <w:rFonts w:ascii="宋体" w:hAnsi="Arial" w:cs="宋体" w:hint="eastAsia"/>
                <w:kern w:val="0"/>
                <w:sz w:val="24"/>
                <w:szCs w:val="24"/>
                <w:lang w:val="zh-CN"/>
              </w:rPr>
              <w:t>，我们</w:t>
            </w:r>
            <w:r>
              <w:rPr>
                <w:rFonts w:ascii="Arial" w:hAnsi="Arial" w:cs="Arial"/>
                <w:kern w:val="0"/>
                <w:sz w:val="24"/>
                <w:szCs w:val="24"/>
                <w:lang w:val="zh-CN"/>
              </w:rPr>
              <w:t>Q3</w:t>
            </w:r>
            <w:r>
              <w:rPr>
                <w:rFonts w:ascii="宋体" w:hAnsi="Arial" w:cs="宋体" w:hint="eastAsia"/>
                <w:kern w:val="0"/>
                <w:sz w:val="24"/>
                <w:szCs w:val="24"/>
                <w:lang w:val="zh-CN"/>
              </w:rPr>
              <w:t>的盈利包括下半年的盈利，应该是有保障的，我们相信我们在竞争当中会取得优异的成绩的。</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p>
          <w:p w:rsidR="00860416" w:rsidRDefault="00D26025">
            <w:pPr>
              <w:autoSpaceDE w:val="0"/>
              <w:autoSpaceDN w:val="0"/>
              <w:adjustRightInd w:val="0"/>
              <w:spacing w:line="360" w:lineRule="auto"/>
              <w:jc w:val="left"/>
              <w:rPr>
                <w:rFonts w:ascii="宋体" w:hAnsi="Arial" w:cs="宋体"/>
                <w:b/>
                <w:kern w:val="0"/>
                <w:sz w:val="24"/>
                <w:szCs w:val="24"/>
                <w:lang w:val="zh-CN"/>
              </w:rPr>
            </w:pPr>
            <w:r>
              <w:rPr>
                <w:rFonts w:ascii="宋体" w:hAnsi="Arial" w:cs="宋体"/>
                <w:b/>
                <w:kern w:val="0"/>
                <w:sz w:val="24"/>
                <w:szCs w:val="24"/>
                <w:lang w:val="zh-CN"/>
              </w:rPr>
              <w:t xml:space="preserve">    </w:t>
            </w:r>
            <w:r>
              <w:rPr>
                <w:rFonts w:ascii="宋体" w:hAnsi="Arial" w:cs="宋体" w:hint="eastAsia"/>
                <w:b/>
                <w:kern w:val="0"/>
                <w:sz w:val="24"/>
                <w:szCs w:val="24"/>
                <w:lang w:val="zh-CN"/>
              </w:rPr>
              <w:t>问：第一个问题，我们现在也看到硅</w:t>
            </w:r>
            <w:proofErr w:type="gramStart"/>
            <w:r>
              <w:rPr>
                <w:rFonts w:ascii="宋体" w:hAnsi="Arial" w:cs="宋体" w:hint="eastAsia"/>
                <w:b/>
                <w:kern w:val="0"/>
                <w:sz w:val="24"/>
                <w:szCs w:val="24"/>
                <w:lang w:val="zh-CN"/>
              </w:rPr>
              <w:t>料行业</w:t>
            </w:r>
            <w:proofErr w:type="gramEnd"/>
            <w:r>
              <w:rPr>
                <w:rFonts w:ascii="宋体" w:hAnsi="Arial" w:cs="宋体" w:hint="eastAsia"/>
                <w:b/>
                <w:kern w:val="0"/>
                <w:sz w:val="24"/>
                <w:szCs w:val="24"/>
                <w:lang w:val="zh-CN"/>
              </w:rPr>
              <w:t>的一个供给是比较紧张的，想请问一下目前我们的原材料的供应商，他们的供应情况以及我们是否有长单或者</w:t>
            </w:r>
            <w:proofErr w:type="gramStart"/>
            <w:r>
              <w:rPr>
                <w:rFonts w:ascii="宋体" w:hAnsi="Arial" w:cs="宋体" w:hint="eastAsia"/>
                <w:b/>
                <w:kern w:val="0"/>
                <w:sz w:val="24"/>
                <w:szCs w:val="24"/>
                <w:lang w:val="zh-CN"/>
              </w:rPr>
              <w:t>有没有锁价来</w:t>
            </w:r>
            <w:proofErr w:type="gramEnd"/>
            <w:r>
              <w:rPr>
                <w:rFonts w:ascii="宋体" w:hAnsi="Arial" w:cs="宋体" w:hint="eastAsia"/>
                <w:b/>
                <w:kern w:val="0"/>
                <w:sz w:val="24"/>
                <w:szCs w:val="24"/>
                <w:lang w:val="zh-CN"/>
              </w:rPr>
              <w:t>保证这样的供应？</w:t>
            </w:r>
          </w:p>
          <w:p w:rsidR="00860416" w:rsidRDefault="00D26025">
            <w:pPr>
              <w:autoSpaceDE w:val="0"/>
              <w:autoSpaceDN w:val="0"/>
              <w:adjustRightInd w:val="0"/>
              <w:spacing w:line="360" w:lineRule="auto"/>
              <w:jc w:val="left"/>
              <w:rPr>
                <w:rFonts w:ascii="宋体" w:hAnsi="Arial" w:cs="宋体"/>
                <w:b/>
                <w:kern w:val="0"/>
                <w:sz w:val="24"/>
                <w:szCs w:val="24"/>
                <w:lang w:val="zh-CN"/>
              </w:rPr>
            </w:pPr>
            <w:r>
              <w:rPr>
                <w:rFonts w:ascii="宋体" w:hAnsi="Arial" w:cs="宋体"/>
                <w:b/>
                <w:kern w:val="0"/>
                <w:sz w:val="24"/>
                <w:szCs w:val="24"/>
                <w:lang w:val="zh-CN"/>
              </w:rPr>
              <w:t xml:space="preserve">    </w:t>
            </w:r>
            <w:r>
              <w:rPr>
                <w:rFonts w:ascii="宋体" w:hAnsi="Arial" w:cs="宋体" w:hint="eastAsia"/>
                <w:b/>
                <w:kern w:val="0"/>
                <w:sz w:val="24"/>
                <w:szCs w:val="24"/>
                <w:lang w:val="zh-CN"/>
              </w:rPr>
              <w:t>第二个问题，关于电池转换效率的问题，是在哪个区间内。</w:t>
            </w:r>
          </w:p>
          <w:p w:rsidR="00860416" w:rsidRDefault="00D26025">
            <w:pPr>
              <w:autoSpaceDE w:val="0"/>
              <w:autoSpaceDN w:val="0"/>
              <w:adjustRightInd w:val="0"/>
              <w:spacing w:line="360" w:lineRule="auto"/>
              <w:jc w:val="left"/>
              <w:rPr>
                <w:rFonts w:ascii="宋体" w:hAnsi="Arial" w:cs="宋体"/>
                <w:b/>
                <w:kern w:val="0"/>
                <w:sz w:val="24"/>
                <w:szCs w:val="24"/>
                <w:lang w:val="zh-CN"/>
              </w:rPr>
            </w:pPr>
            <w:r>
              <w:rPr>
                <w:rFonts w:ascii="宋体" w:hAnsi="Arial" w:cs="宋体"/>
                <w:b/>
                <w:kern w:val="0"/>
                <w:sz w:val="24"/>
                <w:szCs w:val="24"/>
                <w:lang w:val="zh-CN"/>
              </w:rPr>
              <w:t xml:space="preserve">    </w:t>
            </w:r>
            <w:r>
              <w:rPr>
                <w:rFonts w:ascii="宋体" w:hAnsi="Arial" w:cs="宋体" w:hint="eastAsia"/>
                <w:b/>
                <w:kern w:val="0"/>
                <w:sz w:val="24"/>
                <w:szCs w:val="24"/>
                <w:lang w:val="zh-CN"/>
              </w:rPr>
              <w:t>第三个，关于我们的研发。我们研发投入和研发费用之间，有一个比较大的差异，请问这个差异是什么原因？主要这三个问题，谢谢各位领导。</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b/>
                <w:kern w:val="0"/>
                <w:sz w:val="24"/>
                <w:szCs w:val="24"/>
                <w:lang w:val="zh-CN"/>
              </w:rPr>
              <w:t xml:space="preserve"> </w:t>
            </w:r>
            <w:r>
              <w:rPr>
                <w:rFonts w:ascii="宋体" w:hAnsi="Arial" w:cs="宋体" w:hint="eastAsia"/>
                <w:b/>
                <w:kern w:val="0"/>
                <w:sz w:val="24"/>
                <w:szCs w:val="24"/>
                <w:lang w:val="zh-CN"/>
              </w:rPr>
              <w:t>牛新伟：</w:t>
            </w:r>
            <w:r>
              <w:rPr>
                <w:rFonts w:ascii="宋体" w:hAnsi="Arial" w:cs="宋体"/>
                <w:b/>
                <w:kern w:val="0"/>
                <w:sz w:val="24"/>
                <w:szCs w:val="24"/>
              </w:rPr>
              <w:t>近期，</w:t>
            </w:r>
            <w:r>
              <w:rPr>
                <w:rFonts w:ascii="宋体" w:hAnsi="Arial" w:cs="宋体" w:hint="eastAsia"/>
                <w:kern w:val="0"/>
                <w:sz w:val="24"/>
                <w:szCs w:val="24"/>
                <w:lang w:val="zh-CN"/>
              </w:rPr>
              <w:t>硅料供应紧张，我们主要供应商有永</w:t>
            </w:r>
            <w:proofErr w:type="gramStart"/>
            <w:r>
              <w:rPr>
                <w:rFonts w:ascii="宋体" w:hAnsi="Arial" w:cs="宋体" w:hint="eastAsia"/>
                <w:kern w:val="0"/>
                <w:sz w:val="24"/>
                <w:szCs w:val="24"/>
                <w:lang w:val="zh-CN"/>
              </w:rPr>
              <w:t>祥</w:t>
            </w:r>
            <w:proofErr w:type="gramEnd"/>
            <w:r>
              <w:rPr>
                <w:rFonts w:ascii="宋体" w:hAnsi="Arial" w:cs="宋体" w:hint="eastAsia"/>
                <w:kern w:val="0"/>
                <w:sz w:val="24"/>
                <w:szCs w:val="24"/>
                <w:lang w:val="zh-CN"/>
              </w:rPr>
              <w:t>、大全</w:t>
            </w:r>
            <w:r>
              <w:rPr>
                <w:rFonts w:ascii="宋体" w:hAnsi="Arial" w:cs="宋体"/>
                <w:kern w:val="0"/>
                <w:sz w:val="24"/>
                <w:szCs w:val="24"/>
              </w:rPr>
              <w:t>、新特</w:t>
            </w:r>
            <w:r>
              <w:rPr>
                <w:rFonts w:ascii="宋体" w:hAnsi="Arial" w:cs="宋体" w:hint="eastAsia"/>
                <w:kern w:val="0"/>
                <w:sz w:val="24"/>
                <w:szCs w:val="24"/>
              </w:rPr>
              <w:t>、东方希望</w:t>
            </w:r>
            <w:r>
              <w:rPr>
                <w:rFonts w:ascii="宋体" w:hAnsi="Arial" w:cs="宋体"/>
                <w:kern w:val="0"/>
                <w:sz w:val="24"/>
                <w:szCs w:val="24"/>
              </w:rPr>
              <w:t>等</w:t>
            </w:r>
            <w:r>
              <w:rPr>
                <w:rFonts w:ascii="宋体" w:hAnsi="Arial" w:cs="宋体" w:hint="eastAsia"/>
                <w:kern w:val="0"/>
                <w:sz w:val="24"/>
                <w:szCs w:val="24"/>
              </w:rPr>
              <w:t>长期合作</w:t>
            </w:r>
            <w:r>
              <w:rPr>
                <w:rFonts w:ascii="宋体" w:hAnsi="Arial" w:cs="宋体"/>
                <w:kern w:val="0"/>
                <w:sz w:val="24"/>
                <w:szCs w:val="24"/>
              </w:rPr>
              <w:t>公司</w:t>
            </w:r>
            <w:r>
              <w:rPr>
                <w:rFonts w:ascii="宋体" w:hAnsi="Arial" w:cs="宋体" w:hint="eastAsia"/>
                <w:kern w:val="0"/>
                <w:sz w:val="24"/>
                <w:szCs w:val="24"/>
                <w:lang w:val="zh-CN"/>
              </w:rPr>
              <w:t>，也都有长单，价格比较合理的。</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kern w:val="0"/>
                <w:sz w:val="24"/>
                <w:szCs w:val="24"/>
              </w:rPr>
              <w:t>电池</w:t>
            </w:r>
            <w:r>
              <w:rPr>
                <w:rFonts w:ascii="宋体" w:hAnsi="Arial" w:cs="宋体" w:hint="eastAsia"/>
                <w:kern w:val="0"/>
                <w:sz w:val="24"/>
                <w:szCs w:val="24"/>
                <w:lang w:val="zh-CN"/>
              </w:rPr>
              <w:t>转换效率，量产的</w:t>
            </w:r>
            <w:r>
              <w:rPr>
                <w:rFonts w:ascii="宋体" w:hAnsi="Arial" w:cs="宋体"/>
                <w:kern w:val="0"/>
                <w:sz w:val="24"/>
                <w:szCs w:val="24"/>
                <w:lang w:val="zh-CN"/>
              </w:rPr>
              <w:t>PERC电池平均转换效率为22.90%，95%以上效率分布为22.60-23.20%</w:t>
            </w:r>
            <w:r>
              <w:rPr>
                <w:rFonts w:ascii="宋体" w:hAnsi="Arial" w:cs="宋体" w:hint="eastAsia"/>
                <w:kern w:val="0"/>
                <w:sz w:val="24"/>
                <w:szCs w:val="24"/>
                <w:lang w:val="zh-CN"/>
              </w:rPr>
              <w:t>。</w:t>
            </w:r>
          </w:p>
          <w:p w:rsidR="00860416" w:rsidRPr="00DC39EE" w:rsidRDefault="00D26025">
            <w:pPr>
              <w:autoSpaceDE w:val="0"/>
              <w:autoSpaceDN w:val="0"/>
              <w:adjustRightInd w:val="0"/>
              <w:spacing w:line="360" w:lineRule="auto"/>
              <w:jc w:val="left"/>
              <w:rPr>
                <w:rFonts w:ascii="宋体" w:hAnsi="Arial" w:cs="宋体"/>
                <w:b/>
                <w:kern w:val="0"/>
                <w:sz w:val="24"/>
                <w:szCs w:val="24"/>
                <w:lang w:val="zh-CN"/>
              </w:rPr>
            </w:pPr>
            <w:r>
              <w:rPr>
                <w:rFonts w:ascii="宋体" w:hAnsi="Arial" w:cs="宋体"/>
                <w:kern w:val="0"/>
                <w:sz w:val="24"/>
                <w:szCs w:val="24"/>
                <w:lang w:val="zh-CN"/>
              </w:rPr>
              <w:t xml:space="preserve">   </w:t>
            </w:r>
            <w:r w:rsidRPr="00DC39EE">
              <w:rPr>
                <w:rFonts w:ascii="宋体" w:hAnsi="Arial" w:cs="宋体"/>
                <w:b/>
                <w:kern w:val="0"/>
                <w:sz w:val="24"/>
                <w:szCs w:val="24"/>
                <w:lang w:val="zh-CN"/>
              </w:rPr>
              <w:t xml:space="preserve"> </w:t>
            </w:r>
            <w:r w:rsidRPr="00DC39EE">
              <w:rPr>
                <w:rFonts w:ascii="宋体" w:hAnsi="Arial" w:cs="宋体" w:hint="eastAsia"/>
                <w:b/>
                <w:kern w:val="0"/>
                <w:sz w:val="24"/>
                <w:szCs w:val="24"/>
                <w:lang w:val="zh-CN"/>
              </w:rPr>
              <w:t>追问：刚刚看到隆</w:t>
            </w:r>
            <w:proofErr w:type="gramStart"/>
            <w:r w:rsidRPr="00DC39EE">
              <w:rPr>
                <w:rFonts w:ascii="宋体" w:hAnsi="Arial" w:cs="宋体" w:hint="eastAsia"/>
                <w:b/>
                <w:kern w:val="0"/>
                <w:sz w:val="24"/>
                <w:szCs w:val="24"/>
                <w:lang w:val="zh-CN"/>
              </w:rPr>
              <w:t>基跟亚洲硅业签</w:t>
            </w:r>
            <w:proofErr w:type="gramEnd"/>
            <w:r w:rsidRPr="00DC39EE">
              <w:rPr>
                <w:rFonts w:ascii="宋体" w:hAnsi="Arial" w:cs="宋体" w:hint="eastAsia"/>
                <w:b/>
                <w:kern w:val="0"/>
                <w:sz w:val="24"/>
                <w:szCs w:val="24"/>
                <w:lang w:val="zh-CN"/>
              </w:rPr>
              <w:t>了一个长单，好像已经把</w:t>
            </w:r>
            <w:proofErr w:type="gramStart"/>
            <w:r w:rsidRPr="00DC39EE">
              <w:rPr>
                <w:rFonts w:ascii="宋体" w:hAnsi="Arial" w:cs="宋体" w:hint="eastAsia"/>
                <w:b/>
                <w:kern w:val="0"/>
                <w:sz w:val="24"/>
                <w:szCs w:val="24"/>
                <w:lang w:val="zh-CN"/>
              </w:rPr>
              <w:t>亚洲硅业现有</w:t>
            </w:r>
            <w:proofErr w:type="gramEnd"/>
            <w:r w:rsidRPr="00DC39EE">
              <w:rPr>
                <w:rFonts w:ascii="宋体" w:hAnsi="Arial" w:cs="宋体" w:hint="eastAsia"/>
                <w:b/>
                <w:kern w:val="0"/>
                <w:sz w:val="24"/>
                <w:szCs w:val="24"/>
                <w:lang w:val="zh-CN"/>
              </w:rPr>
              <w:t>产能包圆了，后面会影响到我们的供应吗？</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hint="eastAsia"/>
                <w:kern w:val="0"/>
                <w:sz w:val="24"/>
                <w:szCs w:val="24"/>
                <w:lang w:val="zh-CN"/>
              </w:rPr>
              <w:t>牛新伟：</w:t>
            </w:r>
            <w:proofErr w:type="gramStart"/>
            <w:r>
              <w:rPr>
                <w:rFonts w:ascii="宋体" w:hAnsi="Arial" w:cs="宋体" w:hint="eastAsia"/>
                <w:kern w:val="0"/>
                <w:sz w:val="24"/>
                <w:szCs w:val="24"/>
                <w:lang w:val="zh-CN"/>
              </w:rPr>
              <w:t>亚洲硅业每个月</w:t>
            </w:r>
            <w:proofErr w:type="gramEnd"/>
            <w:r>
              <w:rPr>
                <w:rFonts w:ascii="宋体" w:hAnsi="Arial" w:cs="宋体" w:hint="eastAsia"/>
                <w:kern w:val="0"/>
                <w:sz w:val="24"/>
                <w:szCs w:val="24"/>
                <w:lang w:val="zh-CN"/>
              </w:rPr>
              <w:t>有</w:t>
            </w:r>
            <w:r>
              <w:rPr>
                <w:rFonts w:ascii="宋体" w:hAnsi="Arial" w:cs="宋体"/>
                <w:kern w:val="0"/>
                <w:sz w:val="24"/>
                <w:szCs w:val="24"/>
              </w:rPr>
              <w:t>少量的合作。</w:t>
            </w:r>
          </w:p>
          <w:p w:rsidR="00860416" w:rsidRPr="00DC39EE" w:rsidRDefault="00D26025">
            <w:pPr>
              <w:autoSpaceDE w:val="0"/>
              <w:autoSpaceDN w:val="0"/>
              <w:adjustRightInd w:val="0"/>
              <w:spacing w:line="360" w:lineRule="auto"/>
              <w:jc w:val="left"/>
              <w:rPr>
                <w:rFonts w:ascii="宋体" w:hAnsi="Arial" w:cs="宋体"/>
                <w:b/>
                <w:kern w:val="0"/>
                <w:sz w:val="24"/>
                <w:szCs w:val="24"/>
                <w:lang w:val="zh-CN"/>
              </w:rPr>
            </w:pPr>
            <w:r>
              <w:rPr>
                <w:rFonts w:ascii="宋体" w:hAnsi="Arial" w:cs="宋体"/>
                <w:kern w:val="0"/>
                <w:sz w:val="24"/>
                <w:szCs w:val="24"/>
                <w:lang w:val="zh-CN"/>
              </w:rPr>
              <w:t xml:space="preserve">   </w:t>
            </w:r>
            <w:r w:rsidRPr="00DC39EE">
              <w:rPr>
                <w:rFonts w:ascii="宋体" w:hAnsi="Arial" w:cs="宋体"/>
                <w:b/>
                <w:kern w:val="0"/>
                <w:sz w:val="24"/>
                <w:szCs w:val="24"/>
                <w:lang w:val="zh-CN"/>
              </w:rPr>
              <w:t xml:space="preserve"> </w:t>
            </w:r>
            <w:r w:rsidRPr="00DC39EE">
              <w:rPr>
                <w:rFonts w:ascii="宋体" w:hAnsi="Arial" w:cs="宋体" w:hint="eastAsia"/>
                <w:b/>
                <w:kern w:val="0"/>
                <w:sz w:val="24"/>
                <w:szCs w:val="24"/>
                <w:lang w:val="zh-CN"/>
              </w:rPr>
              <w:t>追问：我们是不锁量的吗？</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hint="eastAsia"/>
                <w:kern w:val="0"/>
                <w:sz w:val="24"/>
                <w:szCs w:val="24"/>
                <w:lang w:val="zh-CN"/>
              </w:rPr>
              <w:t>牛新伟：锁量，价格根据市场上下来浮动的。</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hint="eastAsia"/>
                <w:b/>
                <w:kern w:val="0"/>
                <w:sz w:val="24"/>
                <w:szCs w:val="24"/>
                <w:lang w:val="zh-CN"/>
              </w:rPr>
              <w:t>李少辉：</w:t>
            </w:r>
            <w:r>
              <w:rPr>
                <w:rFonts w:ascii="宋体" w:hAnsi="Arial" w:cs="宋体" w:hint="eastAsia"/>
                <w:kern w:val="0"/>
                <w:sz w:val="24"/>
                <w:szCs w:val="24"/>
                <w:lang w:val="zh-CN"/>
              </w:rPr>
              <w:t>第三个问题。研发费用是基于研发活动所产生的，研发活动一般情况下分为研究活动和开发活动，公司的研发活动主要是在三个领域：研发中心活动，在实验室里面有专门大型的研究，以研究为主的研发活动。第二个就是我们在各工厂设有工艺部和技术部，也就是说根据生产一些指标的表现，然</w:t>
            </w:r>
            <w:r>
              <w:rPr>
                <w:rFonts w:ascii="宋体" w:hAnsi="Arial" w:cs="宋体" w:hint="eastAsia"/>
                <w:kern w:val="0"/>
                <w:sz w:val="24"/>
                <w:szCs w:val="24"/>
                <w:lang w:val="zh-CN"/>
              </w:rPr>
              <w:lastRenderedPageBreak/>
              <w:t>后进行深度的一些应用领域的研发活动。第三个是生产现场的，生产现场活动主要是研发成果初期落地的活动。</w:t>
            </w:r>
          </w:p>
          <w:p w:rsidR="00860416" w:rsidRDefault="00D26025" w:rsidP="00D13807">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hint="eastAsia"/>
                <w:kern w:val="0"/>
                <w:sz w:val="24"/>
                <w:szCs w:val="24"/>
                <w:lang w:val="zh-CN"/>
              </w:rPr>
              <w:t>我们就按照我们相关的会计准则，以及我们公司内部管理制度，我们把这种因为研发而产生的投入进行了分类。因为研发而产生所有的资金的占用，我们把它列为研发投入。符合会计准则和税法规定的可以达到</w:t>
            </w:r>
            <w:r w:rsidR="00D13807">
              <w:rPr>
                <w:rFonts w:ascii="宋体" w:hAnsi="Arial" w:cs="宋体" w:hint="eastAsia"/>
                <w:kern w:val="0"/>
                <w:sz w:val="24"/>
                <w:szCs w:val="24"/>
                <w:lang w:val="zh-CN"/>
              </w:rPr>
              <w:t>研发</w:t>
            </w:r>
            <w:r>
              <w:rPr>
                <w:rFonts w:ascii="宋体" w:hAnsi="Arial" w:cs="宋体" w:hint="eastAsia"/>
                <w:kern w:val="0"/>
                <w:sz w:val="24"/>
                <w:szCs w:val="24"/>
                <w:lang w:val="zh-CN"/>
              </w:rPr>
              <w:t>费用规定的标准我们计入研发费用，就有了您说的披露费用上就有研发投入和研发费用之分。</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p>
          <w:p w:rsidR="00860416" w:rsidRDefault="00D26025">
            <w:pPr>
              <w:autoSpaceDE w:val="0"/>
              <w:autoSpaceDN w:val="0"/>
              <w:adjustRightInd w:val="0"/>
              <w:spacing w:line="360" w:lineRule="auto"/>
              <w:ind w:firstLineChars="200" w:firstLine="482"/>
              <w:jc w:val="left"/>
              <w:rPr>
                <w:rFonts w:ascii="宋体" w:hAnsi="Arial" w:cs="宋体"/>
                <w:b/>
                <w:kern w:val="0"/>
                <w:sz w:val="24"/>
                <w:szCs w:val="24"/>
                <w:lang w:val="zh-CN"/>
              </w:rPr>
            </w:pPr>
            <w:r>
              <w:rPr>
                <w:rFonts w:ascii="宋体" w:hAnsi="Arial" w:cs="宋体" w:hint="eastAsia"/>
                <w:b/>
                <w:kern w:val="0"/>
                <w:sz w:val="24"/>
                <w:szCs w:val="24"/>
                <w:lang w:val="zh-CN"/>
              </w:rPr>
              <w:t>问：按照我们目前研发费用率的情况，是否满足类似于高新技术企业要求，可以享受所得税优惠的条件呢？</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hint="eastAsia"/>
                <w:b/>
                <w:kern w:val="0"/>
                <w:sz w:val="24"/>
                <w:szCs w:val="24"/>
                <w:lang w:val="zh-CN"/>
              </w:rPr>
              <w:t>李少辉：</w:t>
            </w:r>
            <w:r>
              <w:rPr>
                <w:rFonts w:ascii="宋体" w:hAnsi="Arial" w:cs="宋体" w:hint="eastAsia"/>
                <w:kern w:val="0"/>
                <w:sz w:val="24"/>
                <w:szCs w:val="24"/>
                <w:lang w:val="zh-CN"/>
              </w:rPr>
              <w:t>现在</w:t>
            </w:r>
            <w:r w:rsidR="00D13807">
              <w:rPr>
                <w:rFonts w:ascii="宋体" w:hAnsi="Arial" w:cs="宋体" w:hint="eastAsia"/>
                <w:kern w:val="0"/>
                <w:sz w:val="24"/>
                <w:szCs w:val="24"/>
                <w:lang w:val="zh-CN"/>
              </w:rPr>
              <w:t>所有</w:t>
            </w:r>
            <w:r>
              <w:rPr>
                <w:rFonts w:ascii="宋体" w:hAnsi="Arial" w:cs="宋体" w:hint="eastAsia"/>
                <w:kern w:val="0"/>
                <w:sz w:val="24"/>
                <w:szCs w:val="24"/>
                <w:lang w:val="zh-CN"/>
              </w:rPr>
              <w:t>生产基地</w:t>
            </w:r>
            <w:r w:rsidR="00D13807">
              <w:rPr>
                <w:rFonts w:ascii="宋体" w:hAnsi="Arial" w:cs="宋体" w:hint="eastAsia"/>
                <w:kern w:val="0"/>
                <w:sz w:val="24"/>
                <w:szCs w:val="24"/>
                <w:lang w:val="zh-CN"/>
              </w:rPr>
              <w:t>和</w:t>
            </w:r>
            <w:r>
              <w:rPr>
                <w:rFonts w:ascii="宋体" w:hAnsi="Arial" w:cs="宋体" w:hint="eastAsia"/>
                <w:kern w:val="0"/>
                <w:sz w:val="24"/>
                <w:szCs w:val="24"/>
                <w:lang w:val="zh-CN"/>
              </w:rPr>
              <w:t>子公司，绝大多数满足高新技术企业要求，个别目前还不满足，也正在进行比较规范的管理，陆续准备申请。</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p>
          <w:p w:rsidR="00860416" w:rsidRDefault="00D26025">
            <w:pPr>
              <w:autoSpaceDE w:val="0"/>
              <w:autoSpaceDN w:val="0"/>
              <w:adjustRightInd w:val="0"/>
              <w:spacing w:line="360" w:lineRule="auto"/>
              <w:jc w:val="left"/>
              <w:rPr>
                <w:rFonts w:ascii="宋体" w:hAnsi="Arial" w:cs="宋体"/>
                <w:b/>
                <w:kern w:val="0"/>
                <w:sz w:val="24"/>
                <w:szCs w:val="24"/>
                <w:lang w:val="zh-CN"/>
              </w:rPr>
            </w:pPr>
            <w:r>
              <w:rPr>
                <w:rFonts w:ascii="宋体" w:hAnsi="Arial" w:cs="宋体"/>
                <w:b/>
                <w:kern w:val="0"/>
                <w:sz w:val="24"/>
                <w:szCs w:val="24"/>
                <w:lang w:val="zh-CN"/>
              </w:rPr>
              <w:t xml:space="preserve">    </w:t>
            </w:r>
            <w:r>
              <w:rPr>
                <w:rFonts w:ascii="宋体" w:hAnsi="Arial" w:cs="宋体" w:hint="eastAsia"/>
                <w:b/>
                <w:kern w:val="0"/>
                <w:sz w:val="24"/>
                <w:szCs w:val="24"/>
                <w:lang w:val="zh-CN"/>
              </w:rPr>
              <w:t>问：</w:t>
            </w:r>
            <w:r w:rsidR="00D13807">
              <w:rPr>
                <w:rFonts w:ascii="宋体" w:hAnsi="Arial" w:cs="宋体" w:hint="eastAsia"/>
                <w:b/>
                <w:kern w:val="0"/>
                <w:sz w:val="24"/>
                <w:szCs w:val="24"/>
                <w:lang w:val="zh-CN"/>
              </w:rPr>
              <w:t>关于</w:t>
            </w:r>
            <w:r>
              <w:rPr>
                <w:rFonts w:ascii="宋体" w:hAnsi="Arial" w:cs="宋体" w:hint="eastAsia"/>
                <w:b/>
                <w:kern w:val="0"/>
                <w:sz w:val="24"/>
                <w:szCs w:val="24"/>
                <w:lang w:val="zh-CN"/>
              </w:rPr>
              <w:t>涨价的预期，电站反馈情况什么样的，已经签的让他们往后</w:t>
            </w:r>
            <w:proofErr w:type="gramStart"/>
            <w:r>
              <w:rPr>
                <w:rFonts w:ascii="宋体" w:hAnsi="Arial" w:cs="宋体" w:hint="eastAsia"/>
                <w:b/>
                <w:kern w:val="0"/>
                <w:sz w:val="24"/>
                <w:szCs w:val="24"/>
                <w:lang w:val="zh-CN"/>
              </w:rPr>
              <w:t>延或者</w:t>
            </w:r>
            <w:proofErr w:type="gramEnd"/>
            <w:r>
              <w:rPr>
                <w:rFonts w:ascii="宋体" w:hAnsi="Arial" w:cs="宋体" w:hint="eastAsia"/>
                <w:b/>
                <w:kern w:val="0"/>
                <w:sz w:val="24"/>
                <w:szCs w:val="24"/>
                <w:lang w:val="zh-CN"/>
              </w:rPr>
              <w:t>重新签，目前情况大概是什么样的，占的比例大概是多少？</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b/>
                <w:kern w:val="0"/>
                <w:sz w:val="24"/>
                <w:szCs w:val="24"/>
                <w:lang w:val="zh-CN"/>
              </w:rPr>
              <w:t xml:space="preserve"> </w:t>
            </w:r>
            <w:r>
              <w:rPr>
                <w:rFonts w:ascii="宋体" w:hAnsi="Arial" w:cs="宋体" w:hint="eastAsia"/>
                <w:b/>
                <w:kern w:val="0"/>
                <w:sz w:val="24"/>
                <w:szCs w:val="24"/>
                <w:lang w:val="zh-CN"/>
              </w:rPr>
              <w:t>李少辉：</w:t>
            </w:r>
            <w:r>
              <w:rPr>
                <w:rFonts w:ascii="宋体" w:hAnsi="Arial" w:cs="宋体" w:hint="eastAsia"/>
                <w:kern w:val="0"/>
                <w:sz w:val="24"/>
                <w:szCs w:val="24"/>
                <w:lang w:val="zh-CN"/>
              </w:rPr>
              <w:t>关于涨价的预期，首先我们现在正在梳理订单，也有一些应对机制</w:t>
            </w:r>
            <w:r w:rsidR="00D13807">
              <w:rPr>
                <w:rFonts w:ascii="宋体" w:hAnsi="Arial" w:cs="宋体" w:hint="eastAsia"/>
                <w:kern w:val="0"/>
                <w:sz w:val="24"/>
                <w:szCs w:val="24"/>
                <w:lang w:val="zh-CN"/>
              </w:rPr>
              <w:t>。</w:t>
            </w:r>
            <w:r>
              <w:rPr>
                <w:rFonts w:ascii="宋体" w:hAnsi="Arial" w:cs="宋体" w:hint="eastAsia"/>
                <w:kern w:val="0"/>
                <w:sz w:val="24"/>
                <w:szCs w:val="24"/>
                <w:lang w:val="zh-CN"/>
              </w:rPr>
              <w:t>竞价电站反馈是比较强烈的，并网时点相对来说会更刚性，平价电站并网时点可以后延，它的反馈就会稍微弱一些，不那么激烈。</w:t>
            </w:r>
            <w:r w:rsidR="00D13807">
              <w:rPr>
                <w:rFonts w:ascii="宋体" w:hAnsi="Arial" w:cs="宋体" w:hint="eastAsia"/>
                <w:kern w:val="0"/>
                <w:sz w:val="24"/>
                <w:szCs w:val="24"/>
                <w:lang w:val="zh-CN"/>
              </w:rPr>
              <w:t>目前还</w:t>
            </w:r>
            <w:r>
              <w:rPr>
                <w:rFonts w:ascii="宋体" w:hAnsi="Arial" w:cs="宋体" w:hint="eastAsia"/>
                <w:kern w:val="0"/>
                <w:sz w:val="24"/>
                <w:szCs w:val="24"/>
                <w:lang w:val="zh-CN"/>
              </w:rPr>
              <w:t>在</w:t>
            </w:r>
            <w:r w:rsidR="00D13807">
              <w:rPr>
                <w:rFonts w:ascii="宋体" w:hAnsi="Arial" w:cs="宋体" w:hint="eastAsia"/>
                <w:kern w:val="0"/>
                <w:sz w:val="24"/>
                <w:szCs w:val="24"/>
                <w:lang w:val="zh-CN"/>
              </w:rPr>
              <w:t>沟通</w:t>
            </w:r>
            <w:r>
              <w:rPr>
                <w:rFonts w:ascii="宋体" w:hAnsi="Arial" w:cs="宋体" w:hint="eastAsia"/>
                <w:kern w:val="0"/>
                <w:sz w:val="24"/>
                <w:szCs w:val="24"/>
                <w:lang w:val="zh-CN"/>
              </w:rPr>
              <w:t>谈判过程中。有部分客户已经接受了涨价的请求，有部分也在谈判过程当中。</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p>
          <w:p w:rsidR="00860416" w:rsidRDefault="00D26025">
            <w:pPr>
              <w:autoSpaceDE w:val="0"/>
              <w:autoSpaceDN w:val="0"/>
              <w:adjustRightInd w:val="0"/>
              <w:spacing w:line="360" w:lineRule="auto"/>
              <w:ind w:firstLineChars="200" w:firstLine="482"/>
              <w:jc w:val="left"/>
              <w:rPr>
                <w:rFonts w:ascii="宋体" w:hAnsi="Arial" w:cs="宋体"/>
                <w:b/>
                <w:kern w:val="0"/>
                <w:sz w:val="24"/>
                <w:szCs w:val="24"/>
                <w:lang w:val="zh-CN"/>
              </w:rPr>
            </w:pPr>
            <w:r>
              <w:rPr>
                <w:rFonts w:ascii="宋体" w:hAnsi="Arial" w:cs="宋体" w:hint="eastAsia"/>
                <w:b/>
                <w:kern w:val="0"/>
                <w:sz w:val="24"/>
                <w:szCs w:val="24"/>
                <w:lang w:val="zh-CN"/>
              </w:rPr>
              <w:t>问：我们计划的后延会是多少，多还是少，我了解一些的信息，</w:t>
            </w:r>
            <w:proofErr w:type="gramStart"/>
            <w:r w:rsidR="003726E8">
              <w:rPr>
                <w:rFonts w:ascii="宋体" w:hAnsi="Arial" w:cs="宋体" w:hint="eastAsia"/>
                <w:b/>
                <w:kern w:val="0"/>
                <w:sz w:val="24"/>
                <w:szCs w:val="24"/>
                <w:lang w:val="zh-CN"/>
              </w:rPr>
              <w:t>央企</w:t>
            </w:r>
            <w:r>
              <w:rPr>
                <w:rFonts w:ascii="宋体" w:hAnsi="Arial" w:cs="宋体" w:hint="eastAsia"/>
                <w:b/>
                <w:kern w:val="0"/>
                <w:sz w:val="24"/>
                <w:szCs w:val="24"/>
                <w:lang w:val="zh-CN"/>
              </w:rPr>
              <w:t>不太</w:t>
            </w:r>
            <w:proofErr w:type="gramEnd"/>
            <w:r>
              <w:rPr>
                <w:rFonts w:ascii="宋体" w:hAnsi="Arial" w:cs="宋体" w:hint="eastAsia"/>
                <w:b/>
                <w:kern w:val="0"/>
                <w:sz w:val="24"/>
                <w:szCs w:val="24"/>
                <w:lang w:val="zh-CN"/>
              </w:rPr>
              <w:t>接受去</w:t>
            </w:r>
            <w:proofErr w:type="gramStart"/>
            <w:r>
              <w:rPr>
                <w:rFonts w:ascii="宋体" w:hAnsi="Arial" w:cs="宋体" w:hint="eastAsia"/>
                <w:b/>
                <w:kern w:val="0"/>
                <w:sz w:val="24"/>
                <w:szCs w:val="24"/>
                <w:lang w:val="zh-CN"/>
              </w:rPr>
              <w:t>改价格</w:t>
            </w:r>
            <w:proofErr w:type="gramEnd"/>
            <w:r>
              <w:rPr>
                <w:rFonts w:ascii="宋体" w:hAnsi="Arial" w:cs="宋体" w:hint="eastAsia"/>
                <w:b/>
                <w:kern w:val="0"/>
                <w:sz w:val="24"/>
                <w:szCs w:val="24"/>
                <w:lang w:val="zh-CN"/>
              </w:rPr>
              <w:t>的，因为我们之前合同</w:t>
            </w:r>
            <w:proofErr w:type="gramStart"/>
            <w:r>
              <w:rPr>
                <w:rFonts w:ascii="宋体" w:hAnsi="Arial" w:cs="宋体" w:hint="eastAsia"/>
                <w:b/>
                <w:kern w:val="0"/>
                <w:sz w:val="24"/>
                <w:szCs w:val="24"/>
                <w:lang w:val="zh-CN"/>
              </w:rPr>
              <w:t>也是锁价的</w:t>
            </w:r>
            <w:proofErr w:type="gramEnd"/>
            <w:r>
              <w:rPr>
                <w:rFonts w:ascii="宋体" w:hAnsi="Arial" w:cs="宋体" w:hint="eastAsia"/>
                <w:b/>
                <w:kern w:val="0"/>
                <w:sz w:val="24"/>
                <w:szCs w:val="24"/>
                <w:lang w:val="zh-CN"/>
              </w:rPr>
              <w:t>，大概我们往后延的多不多，对于我们今年整个的装机量会不会有什么比较大的影响？</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hint="eastAsia"/>
                <w:b/>
                <w:kern w:val="0"/>
                <w:sz w:val="24"/>
                <w:szCs w:val="24"/>
                <w:lang w:val="zh-CN"/>
              </w:rPr>
              <w:t>李少辉：</w:t>
            </w:r>
            <w:r w:rsidR="00D13807">
              <w:rPr>
                <w:rFonts w:ascii="宋体" w:hAnsi="Arial" w:cs="宋体" w:hint="eastAsia"/>
                <w:kern w:val="0"/>
                <w:sz w:val="24"/>
                <w:szCs w:val="24"/>
                <w:lang w:val="zh-CN"/>
              </w:rPr>
              <w:t>相关供应</w:t>
            </w:r>
            <w:r>
              <w:rPr>
                <w:rFonts w:ascii="宋体" w:hAnsi="Arial" w:cs="宋体" w:hint="eastAsia"/>
                <w:kern w:val="0"/>
                <w:sz w:val="24"/>
                <w:szCs w:val="24"/>
                <w:lang w:val="zh-CN"/>
              </w:rPr>
              <w:t>合同的谈判</w:t>
            </w:r>
            <w:r>
              <w:rPr>
                <w:rFonts w:ascii="宋体" w:hAnsi="Arial" w:cs="宋体"/>
                <w:kern w:val="0"/>
                <w:sz w:val="24"/>
                <w:szCs w:val="24"/>
              </w:rPr>
              <w:t>还在进行中，</w:t>
            </w:r>
            <w:r>
              <w:rPr>
                <w:rFonts w:ascii="宋体" w:hAnsi="Arial" w:cs="宋体" w:hint="eastAsia"/>
                <w:kern w:val="0"/>
                <w:sz w:val="24"/>
                <w:szCs w:val="24"/>
                <w:lang w:val="zh-CN"/>
              </w:rPr>
              <w:t>目前还没有具体的比例。</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sidR="003726E8">
              <w:rPr>
                <w:rFonts w:ascii="宋体" w:hAnsi="Arial" w:cs="宋体" w:hint="eastAsia"/>
                <w:kern w:val="0"/>
                <w:sz w:val="24"/>
                <w:szCs w:val="24"/>
                <w:lang w:val="zh-CN"/>
              </w:rPr>
              <w:t>大家</w:t>
            </w:r>
            <w:r>
              <w:rPr>
                <w:rFonts w:ascii="宋体" w:hAnsi="Arial" w:cs="宋体" w:hint="eastAsia"/>
                <w:kern w:val="0"/>
                <w:sz w:val="24"/>
                <w:szCs w:val="24"/>
                <w:lang w:val="zh-CN"/>
              </w:rPr>
              <w:t>对于</w:t>
            </w:r>
            <w:r>
              <w:rPr>
                <w:rFonts w:ascii="宋体" w:hAnsi="Arial" w:cs="宋体"/>
                <w:kern w:val="0"/>
                <w:sz w:val="24"/>
                <w:szCs w:val="24"/>
              </w:rPr>
              <w:t>供应链</w:t>
            </w:r>
            <w:r>
              <w:rPr>
                <w:rFonts w:ascii="宋体" w:hAnsi="Arial" w:cs="宋体" w:hint="eastAsia"/>
                <w:kern w:val="0"/>
                <w:sz w:val="24"/>
                <w:szCs w:val="24"/>
                <w:lang w:val="zh-CN"/>
              </w:rPr>
              <w:t>涨价</w:t>
            </w:r>
            <w:r>
              <w:rPr>
                <w:rFonts w:ascii="宋体" w:hAnsi="Arial" w:cs="宋体"/>
                <w:kern w:val="0"/>
                <w:sz w:val="24"/>
                <w:szCs w:val="24"/>
              </w:rPr>
              <w:t>以及</w:t>
            </w:r>
            <w:r>
              <w:rPr>
                <w:rFonts w:ascii="宋体" w:hAnsi="Arial" w:cs="宋体" w:hint="eastAsia"/>
                <w:kern w:val="0"/>
                <w:sz w:val="24"/>
                <w:szCs w:val="24"/>
                <w:lang w:val="zh-CN"/>
              </w:rPr>
              <w:t>对于未来</w:t>
            </w:r>
            <w:r w:rsidR="003726E8">
              <w:rPr>
                <w:rFonts w:ascii="宋体" w:hAnsi="Arial" w:cs="宋体" w:hint="eastAsia"/>
                <w:kern w:val="0"/>
                <w:sz w:val="24"/>
                <w:szCs w:val="24"/>
                <w:lang w:val="zh-CN"/>
              </w:rPr>
              <w:t>公司</w:t>
            </w:r>
            <w:r>
              <w:rPr>
                <w:rFonts w:ascii="宋体" w:hAnsi="Arial" w:cs="宋体" w:hint="eastAsia"/>
                <w:kern w:val="0"/>
                <w:sz w:val="24"/>
                <w:szCs w:val="24"/>
                <w:lang w:val="zh-CN"/>
              </w:rPr>
              <w:t>业绩的担忧</w:t>
            </w:r>
            <w:r w:rsidR="00D13807">
              <w:rPr>
                <w:rFonts w:ascii="宋体" w:hAnsi="Arial" w:cs="宋体" w:hint="eastAsia"/>
                <w:kern w:val="0"/>
                <w:sz w:val="24"/>
                <w:szCs w:val="24"/>
                <w:lang w:val="zh-CN"/>
              </w:rPr>
              <w:t>是</w:t>
            </w:r>
            <w:r>
              <w:rPr>
                <w:rFonts w:ascii="宋体" w:hAnsi="Arial" w:cs="宋体"/>
                <w:kern w:val="0"/>
                <w:sz w:val="24"/>
                <w:szCs w:val="24"/>
              </w:rPr>
              <w:t>正常</w:t>
            </w:r>
            <w:r>
              <w:rPr>
                <w:rFonts w:ascii="宋体" w:hAnsi="Arial" w:cs="宋体" w:hint="eastAsia"/>
                <w:kern w:val="0"/>
                <w:sz w:val="24"/>
                <w:szCs w:val="24"/>
                <w:lang w:val="zh-CN"/>
              </w:rPr>
              <w:t>。目前一些意外事故造成硅料的涨价短缺，</w:t>
            </w:r>
            <w:r w:rsidR="00D13807">
              <w:rPr>
                <w:rFonts w:ascii="宋体" w:hAnsi="Arial" w:cs="宋体" w:hint="eastAsia"/>
                <w:kern w:val="0"/>
                <w:sz w:val="24"/>
                <w:szCs w:val="24"/>
                <w:lang w:val="zh-CN"/>
              </w:rPr>
              <w:t>我们认为属于</w:t>
            </w:r>
            <w:r>
              <w:rPr>
                <w:rFonts w:ascii="宋体" w:hAnsi="Arial" w:cs="宋体" w:hint="eastAsia"/>
                <w:kern w:val="0"/>
                <w:sz w:val="24"/>
                <w:szCs w:val="24"/>
                <w:lang w:val="zh-CN"/>
              </w:rPr>
              <w:t>突发事件，包括硅料</w:t>
            </w:r>
            <w:r>
              <w:rPr>
                <w:rFonts w:ascii="宋体" w:hAnsi="Arial" w:cs="宋体"/>
                <w:kern w:val="0"/>
                <w:sz w:val="24"/>
                <w:szCs w:val="24"/>
              </w:rPr>
              <w:t>和</w:t>
            </w:r>
            <w:r>
              <w:rPr>
                <w:rFonts w:ascii="宋体" w:hAnsi="Arial" w:cs="宋体" w:hint="eastAsia"/>
                <w:kern w:val="0"/>
                <w:sz w:val="24"/>
                <w:szCs w:val="24"/>
                <w:lang w:val="zh-CN"/>
              </w:rPr>
              <w:t>其他</w:t>
            </w:r>
            <w:r>
              <w:rPr>
                <w:rFonts w:ascii="宋体" w:hAnsi="Arial" w:cs="宋体"/>
                <w:kern w:val="0"/>
                <w:sz w:val="24"/>
                <w:szCs w:val="24"/>
              </w:rPr>
              <w:t>辅材</w:t>
            </w:r>
            <w:r>
              <w:rPr>
                <w:rFonts w:ascii="宋体" w:hAnsi="Arial" w:cs="宋体" w:hint="eastAsia"/>
                <w:kern w:val="0"/>
                <w:sz w:val="24"/>
                <w:szCs w:val="24"/>
                <w:lang w:val="zh-CN"/>
              </w:rPr>
              <w:t>，我们相信</w:t>
            </w:r>
            <w:r w:rsidR="00D13807">
              <w:rPr>
                <w:rFonts w:ascii="宋体" w:hAnsi="Arial" w:cs="宋体" w:hint="eastAsia"/>
                <w:kern w:val="0"/>
                <w:sz w:val="24"/>
                <w:szCs w:val="24"/>
                <w:lang w:val="zh-CN"/>
              </w:rPr>
              <w:t>四季度</w:t>
            </w:r>
            <w:r>
              <w:rPr>
                <w:rFonts w:ascii="宋体" w:hAnsi="Arial" w:cs="宋体" w:hint="eastAsia"/>
                <w:kern w:val="0"/>
                <w:sz w:val="24"/>
                <w:szCs w:val="24"/>
                <w:lang w:val="zh-CN"/>
              </w:rPr>
              <w:t>价格会回归理性。平价上网的目标和趋势不会变的，未来低价上网</w:t>
            </w:r>
            <w:r w:rsidR="00D13807">
              <w:rPr>
                <w:rFonts w:ascii="宋体" w:hAnsi="Arial" w:cs="宋体" w:hint="eastAsia"/>
                <w:kern w:val="0"/>
                <w:sz w:val="24"/>
                <w:szCs w:val="24"/>
                <w:lang w:val="zh-CN"/>
              </w:rPr>
              <w:t>可以</w:t>
            </w:r>
            <w:r>
              <w:rPr>
                <w:rFonts w:ascii="宋体" w:hAnsi="Arial" w:cs="宋体" w:hint="eastAsia"/>
                <w:kern w:val="0"/>
                <w:sz w:val="24"/>
                <w:szCs w:val="24"/>
                <w:lang w:val="zh-CN"/>
              </w:rPr>
              <w:t>实现。</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p>
          <w:p w:rsidR="00860416" w:rsidRDefault="00D26025">
            <w:pPr>
              <w:autoSpaceDE w:val="0"/>
              <w:autoSpaceDN w:val="0"/>
              <w:adjustRightInd w:val="0"/>
              <w:spacing w:line="360" w:lineRule="auto"/>
              <w:ind w:firstLineChars="200" w:firstLine="482"/>
              <w:jc w:val="left"/>
              <w:rPr>
                <w:rFonts w:ascii="宋体" w:hAnsi="Arial" w:cs="宋体"/>
                <w:b/>
                <w:kern w:val="0"/>
                <w:sz w:val="24"/>
                <w:szCs w:val="24"/>
                <w:lang w:val="zh-CN"/>
              </w:rPr>
            </w:pPr>
            <w:r>
              <w:rPr>
                <w:rFonts w:ascii="宋体" w:hAnsi="Arial" w:cs="宋体" w:hint="eastAsia"/>
                <w:b/>
                <w:kern w:val="0"/>
                <w:sz w:val="24"/>
                <w:szCs w:val="24"/>
                <w:lang w:val="zh-CN"/>
              </w:rPr>
              <w:lastRenderedPageBreak/>
              <w:t>问：单</w:t>
            </w:r>
            <w:proofErr w:type="gramStart"/>
            <w:r>
              <w:rPr>
                <w:rFonts w:ascii="宋体" w:hAnsi="Arial" w:cs="宋体" w:hint="eastAsia"/>
                <w:b/>
                <w:kern w:val="0"/>
                <w:sz w:val="24"/>
                <w:szCs w:val="24"/>
                <w:lang w:val="zh-CN"/>
              </w:rPr>
              <w:t>玻</w:t>
            </w:r>
            <w:proofErr w:type="gramEnd"/>
            <w:r>
              <w:rPr>
                <w:rFonts w:ascii="宋体" w:hAnsi="Arial" w:cs="宋体" w:hint="eastAsia"/>
                <w:b/>
                <w:kern w:val="0"/>
                <w:sz w:val="24"/>
                <w:szCs w:val="24"/>
                <w:lang w:val="zh-CN"/>
              </w:rPr>
              <w:t>跟双</w:t>
            </w:r>
            <w:proofErr w:type="gramStart"/>
            <w:r>
              <w:rPr>
                <w:rFonts w:ascii="宋体" w:hAnsi="Arial" w:cs="宋体" w:hint="eastAsia"/>
                <w:b/>
                <w:kern w:val="0"/>
                <w:sz w:val="24"/>
                <w:szCs w:val="24"/>
                <w:lang w:val="zh-CN"/>
              </w:rPr>
              <w:t>玻</w:t>
            </w:r>
            <w:proofErr w:type="gramEnd"/>
            <w:r>
              <w:rPr>
                <w:rFonts w:ascii="宋体" w:hAnsi="Arial" w:cs="宋体" w:hint="eastAsia"/>
                <w:b/>
                <w:kern w:val="0"/>
                <w:sz w:val="24"/>
                <w:szCs w:val="24"/>
                <w:lang w:val="zh-CN"/>
              </w:rPr>
              <w:t>目前是什么样的结构？我了解到我们可能有一些因为压延玻璃供应不上用了一些浮法玻璃，</w:t>
            </w:r>
            <w:proofErr w:type="gramStart"/>
            <w:r>
              <w:rPr>
                <w:rFonts w:ascii="宋体" w:hAnsi="Arial" w:cs="宋体" w:hint="eastAsia"/>
                <w:b/>
                <w:kern w:val="0"/>
                <w:sz w:val="24"/>
                <w:szCs w:val="24"/>
                <w:lang w:val="zh-CN"/>
              </w:rPr>
              <w:t>下游对</w:t>
            </w:r>
            <w:proofErr w:type="gramEnd"/>
            <w:r>
              <w:rPr>
                <w:rFonts w:ascii="宋体" w:hAnsi="Arial" w:cs="宋体" w:hint="eastAsia"/>
                <w:b/>
                <w:kern w:val="0"/>
                <w:sz w:val="24"/>
                <w:szCs w:val="24"/>
                <w:lang w:val="zh-CN"/>
              </w:rPr>
              <w:t>这个玻璃有什么反馈或者说偏好吗？</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hint="eastAsia"/>
                <w:b/>
                <w:kern w:val="0"/>
                <w:sz w:val="24"/>
                <w:szCs w:val="24"/>
                <w:lang w:val="zh-CN"/>
              </w:rPr>
              <w:t>武廷栋：</w:t>
            </w:r>
            <w:r>
              <w:rPr>
                <w:rFonts w:ascii="宋体" w:hAnsi="Arial" w:cs="宋体"/>
                <w:kern w:val="0"/>
                <w:sz w:val="24"/>
                <w:szCs w:val="24"/>
                <w:lang w:val="zh-CN"/>
              </w:rPr>
              <w:t>2016</w:t>
            </w:r>
            <w:r>
              <w:rPr>
                <w:rFonts w:ascii="宋体" w:hAnsi="Arial" w:cs="宋体" w:hint="eastAsia"/>
                <w:kern w:val="0"/>
                <w:sz w:val="24"/>
                <w:szCs w:val="24"/>
                <w:lang w:val="zh-CN"/>
              </w:rPr>
              <w:t>年双面P</w:t>
            </w:r>
            <w:r>
              <w:rPr>
                <w:rFonts w:ascii="宋体" w:hAnsi="Arial" w:cs="宋体"/>
                <w:kern w:val="0"/>
                <w:sz w:val="24"/>
                <w:szCs w:val="24"/>
                <w:lang w:val="zh-CN"/>
              </w:rPr>
              <w:t>ERC</w:t>
            </w:r>
            <w:r>
              <w:rPr>
                <w:rFonts w:ascii="宋体" w:hAnsi="Arial" w:cs="宋体" w:hint="eastAsia"/>
                <w:kern w:val="0"/>
                <w:sz w:val="24"/>
                <w:szCs w:val="24"/>
                <w:lang w:val="zh-CN"/>
              </w:rPr>
              <w:t>电池技术大规模</w:t>
            </w:r>
            <w:proofErr w:type="gramStart"/>
            <w:r>
              <w:rPr>
                <w:rFonts w:ascii="宋体" w:hAnsi="Arial" w:cs="宋体" w:hint="eastAsia"/>
                <w:kern w:val="0"/>
                <w:sz w:val="24"/>
                <w:szCs w:val="24"/>
                <w:lang w:val="zh-CN"/>
              </w:rPr>
              <w:t>量产生</w:t>
            </w:r>
            <w:proofErr w:type="gramEnd"/>
            <w:r>
              <w:rPr>
                <w:rFonts w:ascii="宋体" w:hAnsi="Arial" w:cs="宋体" w:hint="eastAsia"/>
                <w:kern w:val="0"/>
                <w:sz w:val="24"/>
                <w:szCs w:val="24"/>
                <w:lang w:val="zh-CN"/>
              </w:rPr>
              <w:t>产以后，</w:t>
            </w:r>
            <w:r w:rsidR="00D13807">
              <w:rPr>
                <w:rFonts w:ascii="宋体" w:hAnsi="Arial" w:cs="宋体" w:hint="eastAsia"/>
                <w:kern w:val="0"/>
                <w:sz w:val="24"/>
                <w:szCs w:val="24"/>
                <w:lang w:val="zh-CN"/>
              </w:rPr>
              <w:t>双</w:t>
            </w:r>
            <w:proofErr w:type="gramStart"/>
            <w:r w:rsidR="00D13807">
              <w:rPr>
                <w:rFonts w:ascii="宋体" w:hAnsi="Arial" w:cs="宋体" w:hint="eastAsia"/>
                <w:kern w:val="0"/>
                <w:sz w:val="24"/>
                <w:szCs w:val="24"/>
                <w:lang w:val="zh-CN"/>
              </w:rPr>
              <w:t>玻</w:t>
            </w:r>
            <w:proofErr w:type="gramEnd"/>
            <w:r w:rsidR="00D13807">
              <w:rPr>
                <w:rFonts w:ascii="宋体" w:hAnsi="Arial" w:cs="宋体" w:hint="eastAsia"/>
                <w:kern w:val="0"/>
                <w:sz w:val="24"/>
                <w:szCs w:val="24"/>
                <w:lang w:val="zh-CN"/>
              </w:rPr>
              <w:t>组件</w:t>
            </w:r>
            <w:r>
              <w:rPr>
                <w:rFonts w:ascii="宋体" w:hAnsi="Arial" w:cs="宋体" w:hint="eastAsia"/>
                <w:kern w:val="0"/>
                <w:sz w:val="24"/>
                <w:szCs w:val="24"/>
                <w:lang w:val="zh-CN"/>
              </w:rPr>
              <w:t>给客户电站带来一定的发电收益。去年我们出货量当中双</w:t>
            </w:r>
            <w:proofErr w:type="gramStart"/>
            <w:r>
              <w:rPr>
                <w:rFonts w:ascii="宋体" w:hAnsi="Arial" w:cs="宋体" w:hint="eastAsia"/>
                <w:kern w:val="0"/>
                <w:sz w:val="24"/>
                <w:szCs w:val="24"/>
                <w:lang w:val="zh-CN"/>
              </w:rPr>
              <w:t>玻</w:t>
            </w:r>
            <w:proofErr w:type="gramEnd"/>
            <w:r>
              <w:rPr>
                <w:rFonts w:ascii="宋体" w:hAnsi="Arial" w:cs="宋体" w:hint="eastAsia"/>
                <w:kern w:val="0"/>
                <w:sz w:val="24"/>
                <w:szCs w:val="24"/>
                <w:lang w:val="zh-CN"/>
              </w:rPr>
              <w:t>双面的占比大概是在</w:t>
            </w:r>
            <w:r>
              <w:rPr>
                <w:rFonts w:ascii="宋体" w:hAnsi="Arial" w:cs="宋体"/>
                <w:kern w:val="0"/>
                <w:sz w:val="24"/>
                <w:szCs w:val="24"/>
                <w:lang w:val="zh-CN"/>
              </w:rPr>
              <w:t>20%</w:t>
            </w:r>
            <w:r>
              <w:rPr>
                <w:rFonts w:ascii="宋体" w:hAnsi="Arial" w:cs="宋体" w:hint="eastAsia"/>
                <w:kern w:val="0"/>
                <w:sz w:val="24"/>
                <w:szCs w:val="24"/>
                <w:lang w:val="zh-CN"/>
              </w:rPr>
              <w:t>左右，并且我们也在看到双</w:t>
            </w:r>
            <w:proofErr w:type="gramStart"/>
            <w:r>
              <w:rPr>
                <w:rFonts w:ascii="宋体" w:hAnsi="Arial" w:cs="宋体" w:hint="eastAsia"/>
                <w:kern w:val="0"/>
                <w:sz w:val="24"/>
                <w:szCs w:val="24"/>
                <w:lang w:val="zh-CN"/>
              </w:rPr>
              <w:t>玻双面在行业出货占</w:t>
            </w:r>
            <w:proofErr w:type="gramEnd"/>
            <w:r>
              <w:rPr>
                <w:rFonts w:ascii="宋体" w:hAnsi="Arial" w:cs="宋体" w:hint="eastAsia"/>
                <w:kern w:val="0"/>
                <w:sz w:val="24"/>
                <w:szCs w:val="24"/>
                <w:lang w:val="zh-CN"/>
              </w:rPr>
              <w:t>比增长也非常迅速。</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hint="eastAsia"/>
                <w:kern w:val="0"/>
                <w:sz w:val="24"/>
                <w:szCs w:val="24"/>
                <w:lang w:val="zh-CN"/>
              </w:rPr>
              <w:t>在终端客户，背面功率可以给客户带来的发电的增益还是非常可观的。双</w:t>
            </w:r>
            <w:proofErr w:type="gramStart"/>
            <w:r>
              <w:rPr>
                <w:rFonts w:ascii="宋体" w:hAnsi="Arial" w:cs="宋体" w:hint="eastAsia"/>
                <w:kern w:val="0"/>
                <w:sz w:val="24"/>
                <w:szCs w:val="24"/>
                <w:lang w:val="zh-CN"/>
              </w:rPr>
              <w:t>玻</w:t>
            </w:r>
            <w:proofErr w:type="gramEnd"/>
            <w:r>
              <w:rPr>
                <w:rFonts w:ascii="宋体" w:hAnsi="Arial" w:cs="宋体" w:hint="eastAsia"/>
                <w:kern w:val="0"/>
                <w:sz w:val="24"/>
                <w:szCs w:val="24"/>
                <w:lang w:val="zh-CN"/>
              </w:rPr>
              <w:t>市场需求或者出货比例上有大幅增长</w:t>
            </w:r>
            <w:r w:rsidR="003726E8">
              <w:rPr>
                <w:rFonts w:ascii="宋体" w:hAnsi="Arial" w:cs="宋体" w:hint="eastAsia"/>
                <w:kern w:val="0"/>
                <w:sz w:val="24"/>
                <w:szCs w:val="24"/>
                <w:lang w:val="zh-CN"/>
              </w:rPr>
              <w:t>。其中，涉及</w:t>
            </w:r>
            <w:r>
              <w:rPr>
                <w:rFonts w:ascii="宋体" w:hAnsi="Arial" w:cs="宋体" w:hint="eastAsia"/>
                <w:kern w:val="0"/>
                <w:sz w:val="24"/>
                <w:szCs w:val="24"/>
                <w:lang w:val="zh-CN"/>
              </w:rPr>
              <w:t>玻璃供需关系，导致双</w:t>
            </w:r>
            <w:proofErr w:type="gramStart"/>
            <w:r>
              <w:rPr>
                <w:rFonts w:ascii="宋体" w:hAnsi="Arial" w:cs="宋体" w:hint="eastAsia"/>
                <w:kern w:val="0"/>
                <w:sz w:val="24"/>
                <w:szCs w:val="24"/>
                <w:lang w:val="zh-CN"/>
              </w:rPr>
              <w:t>玻</w:t>
            </w:r>
            <w:proofErr w:type="gramEnd"/>
            <w:r>
              <w:rPr>
                <w:rFonts w:ascii="宋体" w:hAnsi="Arial" w:cs="宋体" w:hint="eastAsia"/>
                <w:kern w:val="0"/>
                <w:sz w:val="24"/>
                <w:szCs w:val="24"/>
                <w:lang w:val="zh-CN"/>
              </w:rPr>
              <w:t>比例没有大比例提升。对于压延玻璃和浮法玻璃的差异，</w:t>
            </w:r>
            <w:proofErr w:type="gramStart"/>
            <w:r>
              <w:rPr>
                <w:rFonts w:ascii="宋体" w:hAnsi="Arial" w:cs="宋体" w:hint="eastAsia"/>
                <w:kern w:val="0"/>
                <w:sz w:val="24"/>
                <w:szCs w:val="24"/>
                <w:lang w:val="zh-CN"/>
              </w:rPr>
              <w:t>瓷白浮法</w:t>
            </w:r>
            <w:proofErr w:type="gramEnd"/>
            <w:r>
              <w:rPr>
                <w:rFonts w:ascii="宋体" w:hAnsi="Arial" w:cs="宋体" w:hint="eastAsia"/>
                <w:kern w:val="0"/>
                <w:sz w:val="24"/>
                <w:szCs w:val="24"/>
                <w:lang w:val="zh-CN"/>
              </w:rPr>
              <w:t>玻璃透光率略低一些，</w:t>
            </w:r>
            <w:r w:rsidR="00D13807">
              <w:rPr>
                <w:rFonts w:ascii="宋体" w:hAnsi="Arial" w:cs="宋体" w:hint="eastAsia"/>
                <w:kern w:val="0"/>
                <w:sz w:val="24"/>
                <w:szCs w:val="24"/>
                <w:lang w:val="zh-CN"/>
              </w:rPr>
              <w:t>但</w:t>
            </w:r>
            <w:r>
              <w:rPr>
                <w:rFonts w:ascii="宋体" w:hAnsi="Arial" w:cs="宋体" w:hint="eastAsia"/>
                <w:kern w:val="0"/>
                <w:sz w:val="24"/>
                <w:szCs w:val="24"/>
                <w:lang w:val="zh-CN"/>
              </w:rPr>
              <w:t>对终端客户的发</w:t>
            </w:r>
            <w:r>
              <w:rPr>
                <w:rFonts w:ascii="宋体" w:hAnsi="Arial" w:cs="宋体"/>
                <w:kern w:val="0"/>
                <w:sz w:val="24"/>
                <w:szCs w:val="24"/>
              </w:rPr>
              <w:t>电</w:t>
            </w:r>
            <w:r>
              <w:rPr>
                <w:rFonts w:ascii="宋体" w:hAnsi="Arial" w:cs="宋体" w:hint="eastAsia"/>
                <w:kern w:val="0"/>
                <w:sz w:val="24"/>
                <w:szCs w:val="24"/>
                <w:lang w:val="zh-CN"/>
              </w:rPr>
              <w:t>增益差异</w:t>
            </w:r>
            <w:r>
              <w:rPr>
                <w:rFonts w:ascii="宋体" w:hAnsi="Arial" w:cs="宋体"/>
                <w:kern w:val="0"/>
                <w:sz w:val="24"/>
                <w:szCs w:val="24"/>
              </w:rPr>
              <w:t>不大</w:t>
            </w:r>
            <w:r>
              <w:rPr>
                <w:rFonts w:ascii="宋体" w:hAnsi="Arial" w:cs="宋体" w:hint="eastAsia"/>
                <w:kern w:val="0"/>
                <w:sz w:val="24"/>
                <w:szCs w:val="24"/>
                <w:lang w:val="zh-CN"/>
              </w:rPr>
              <w:t>。双</w:t>
            </w:r>
            <w:proofErr w:type="gramStart"/>
            <w:r>
              <w:rPr>
                <w:rFonts w:ascii="宋体" w:hAnsi="Arial" w:cs="宋体" w:hint="eastAsia"/>
                <w:kern w:val="0"/>
                <w:sz w:val="24"/>
                <w:szCs w:val="24"/>
                <w:lang w:val="zh-CN"/>
              </w:rPr>
              <w:t>玻</w:t>
            </w:r>
            <w:proofErr w:type="gramEnd"/>
            <w:r>
              <w:rPr>
                <w:rFonts w:ascii="宋体" w:hAnsi="Arial" w:cs="宋体" w:hint="eastAsia"/>
                <w:kern w:val="0"/>
                <w:sz w:val="24"/>
                <w:szCs w:val="24"/>
                <w:lang w:val="zh-CN"/>
              </w:rPr>
              <w:t>的背板，是继续用压延或者是浮法，主要还是看成本方面，以及</w:t>
            </w:r>
            <w:r w:rsidR="003726E8">
              <w:rPr>
                <w:rFonts w:ascii="宋体" w:hAnsi="Arial" w:cs="宋体" w:hint="eastAsia"/>
                <w:kern w:val="0"/>
                <w:sz w:val="24"/>
                <w:szCs w:val="24"/>
                <w:lang w:val="zh-CN"/>
              </w:rPr>
              <w:t>玻璃</w:t>
            </w:r>
            <w:r>
              <w:rPr>
                <w:rFonts w:ascii="宋体" w:hAnsi="Arial" w:cs="宋体" w:hint="eastAsia"/>
                <w:kern w:val="0"/>
                <w:sz w:val="24"/>
                <w:szCs w:val="24"/>
                <w:lang w:val="zh-CN"/>
              </w:rPr>
              <w:t>供需关系的调整，如果说压延未来能够供货充足的话，我想在价格没有大的差异的情况下压延还是一个主流，未来双</w:t>
            </w:r>
            <w:proofErr w:type="gramStart"/>
            <w:r>
              <w:rPr>
                <w:rFonts w:ascii="宋体" w:hAnsi="Arial" w:cs="宋体" w:hint="eastAsia"/>
                <w:kern w:val="0"/>
                <w:sz w:val="24"/>
                <w:szCs w:val="24"/>
                <w:lang w:val="zh-CN"/>
              </w:rPr>
              <w:t>玻</w:t>
            </w:r>
            <w:proofErr w:type="gramEnd"/>
            <w:r>
              <w:rPr>
                <w:rFonts w:ascii="宋体" w:hAnsi="Arial" w:cs="宋体" w:hint="eastAsia"/>
                <w:kern w:val="0"/>
                <w:sz w:val="24"/>
                <w:szCs w:val="24"/>
                <w:lang w:val="zh-CN"/>
              </w:rPr>
              <w:t>市场份额的增长可期的。</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p>
          <w:p w:rsidR="00860416" w:rsidRDefault="00D26025">
            <w:pPr>
              <w:autoSpaceDE w:val="0"/>
              <w:autoSpaceDN w:val="0"/>
              <w:adjustRightInd w:val="0"/>
              <w:spacing w:line="360" w:lineRule="auto"/>
              <w:jc w:val="left"/>
              <w:rPr>
                <w:rFonts w:ascii="宋体" w:hAnsi="Arial" w:cs="宋体"/>
                <w:b/>
                <w:kern w:val="0"/>
                <w:sz w:val="24"/>
                <w:szCs w:val="24"/>
                <w:lang w:val="zh-CN"/>
              </w:rPr>
            </w:pPr>
            <w:r>
              <w:rPr>
                <w:rFonts w:ascii="宋体" w:hAnsi="Arial" w:cs="宋体"/>
                <w:b/>
                <w:kern w:val="0"/>
                <w:sz w:val="24"/>
                <w:szCs w:val="24"/>
                <w:lang w:val="zh-CN"/>
              </w:rPr>
              <w:t xml:space="preserve">    </w:t>
            </w:r>
            <w:r>
              <w:rPr>
                <w:rFonts w:ascii="宋体" w:hAnsi="Arial" w:cs="宋体" w:hint="eastAsia"/>
                <w:b/>
                <w:kern w:val="0"/>
                <w:sz w:val="24"/>
                <w:szCs w:val="24"/>
                <w:lang w:val="zh-CN"/>
              </w:rPr>
              <w:t>问：现在大家都是做一体化，怎么看组件这个环节的一个竞争的业态，这两年可能是二三线的小公司在退出，后面如果是退出得差不多了，我们之间大家竞争的差异具体体现在哪里呢？</w:t>
            </w:r>
            <w:r>
              <w:rPr>
                <w:rFonts w:ascii="宋体" w:hAnsi="Arial" w:cs="宋体"/>
                <w:b/>
                <w:kern w:val="0"/>
                <w:sz w:val="24"/>
                <w:szCs w:val="24"/>
                <w:lang w:val="zh-CN"/>
              </w:rPr>
              <w:t xml:space="preserve"> </w:t>
            </w:r>
          </w:p>
          <w:p w:rsidR="00860416" w:rsidRDefault="00D26025">
            <w:pPr>
              <w:autoSpaceDE w:val="0"/>
              <w:autoSpaceDN w:val="0"/>
              <w:adjustRightInd w:val="0"/>
              <w:spacing w:line="360" w:lineRule="auto"/>
              <w:jc w:val="left"/>
              <w:rPr>
                <w:rFonts w:ascii="宋体" w:hAnsi="Arial" w:cs="宋体"/>
                <w:b/>
                <w:kern w:val="0"/>
                <w:sz w:val="24"/>
                <w:szCs w:val="24"/>
                <w:lang w:val="zh-CN"/>
              </w:rPr>
            </w:pPr>
            <w:r>
              <w:rPr>
                <w:rFonts w:ascii="宋体" w:hAnsi="Arial" w:cs="宋体"/>
                <w:b/>
                <w:kern w:val="0"/>
                <w:sz w:val="24"/>
                <w:szCs w:val="24"/>
                <w:lang w:val="zh-CN"/>
              </w:rPr>
              <w:t xml:space="preserve">    </w:t>
            </w:r>
            <w:r>
              <w:rPr>
                <w:rFonts w:ascii="宋体" w:hAnsi="Arial" w:cs="宋体" w:hint="eastAsia"/>
                <w:b/>
                <w:kern w:val="0"/>
                <w:sz w:val="24"/>
                <w:szCs w:val="24"/>
                <w:lang w:val="zh-CN"/>
              </w:rPr>
              <w:t>还有一个问题，因为据我们了解到的，我们新产能包括硅片包括电池环节，产能比较低，明年新产能投出来之后是不是我们成本下降的速度会比较快，内生的成本还有没有下降的空间？</w:t>
            </w:r>
            <w:r>
              <w:rPr>
                <w:rFonts w:ascii="宋体" w:hAnsi="Arial" w:cs="宋体"/>
                <w:b/>
                <w:kern w:val="0"/>
                <w:sz w:val="24"/>
                <w:szCs w:val="24"/>
                <w:lang w:val="zh-CN"/>
              </w:rPr>
              <w:t xml:space="preserve"> </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hint="eastAsia"/>
                <w:b/>
                <w:kern w:val="0"/>
                <w:sz w:val="24"/>
                <w:szCs w:val="24"/>
                <w:lang w:val="zh-CN"/>
              </w:rPr>
              <w:t>武廷栋：</w:t>
            </w:r>
            <w:r>
              <w:rPr>
                <w:rFonts w:ascii="宋体" w:hAnsi="Arial" w:cs="宋体" w:hint="eastAsia"/>
                <w:kern w:val="0"/>
                <w:sz w:val="24"/>
                <w:szCs w:val="24"/>
                <w:lang w:val="zh-CN"/>
              </w:rPr>
              <w:t>一体化</w:t>
            </w:r>
            <w:r>
              <w:rPr>
                <w:rFonts w:ascii="宋体" w:hAnsi="Arial" w:cs="宋体"/>
                <w:kern w:val="0"/>
                <w:sz w:val="24"/>
                <w:szCs w:val="24"/>
              </w:rPr>
              <w:t>模式下</w:t>
            </w:r>
            <w:r>
              <w:rPr>
                <w:rFonts w:ascii="宋体" w:hAnsi="Arial" w:cs="宋体" w:hint="eastAsia"/>
                <w:kern w:val="0"/>
                <w:sz w:val="24"/>
                <w:szCs w:val="24"/>
                <w:lang w:val="zh-CN"/>
              </w:rPr>
              <w:t>组件竞争的格局。对于</w:t>
            </w:r>
            <w:r>
              <w:rPr>
                <w:rFonts w:ascii="宋体" w:hAnsi="Arial" w:cs="宋体"/>
                <w:kern w:val="0"/>
                <w:sz w:val="24"/>
                <w:szCs w:val="24"/>
              </w:rPr>
              <w:t>组件</w:t>
            </w:r>
            <w:r>
              <w:rPr>
                <w:rFonts w:ascii="宋体" w:hAnsi="Arial" w:cs="宋体" w:hint="eastAsia"/>
                <w:kern w:val="0"/>
                <w:sz w:val="24"/>
                <w:szCs w:val="24"/>
                <w:lang w:val="zh-CN"/>
              </w:rPr>
              <w:t>终端市场，因为资金、技术或者人才团队等等方面</w:t>
            </w:r>
            <w:r w:rsidR="00D13807">
              <w:rPr>
                <w:rFonts w:ascii="宋体" w:hAnsi="Arial" w:cs="宋体" w:hint="eastAsia"/>
                <w:kern w:val="0"/>
                <w:sz w:val="24"/>
                <w:szCs w:val="24"/>
                <w:lang w:val="zh-CN"/>
              </w:rPr>
              <w:t>因素</w:t>
            </w:r>
            <w:r>
              <w:rPr>
                <w:rFonts w:ascii="宋体" w:hAnsi="Arial" w:cs="宋体" w:hint="eastAsia"/>
                <w:kern w:val="0"/>
                <w:sz w:val="24"/>
                <w:szCs w:val="24"/>
                <w:lang w:val="zh-CN"/>
              </w:rPr>
              <w:t>，随着现在行业竞争越来越充分，再加上疫情的影响，以及各个国家和地区产业政策的影响，会加速行业的整合，一些落后的产能或者个别的企业，可能会快速地去退出这个行业。</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hint="eastAsia"/>
                <w:kern w:val="0"/>
                <w:sz w:val="24"/>
                <w:szCs w:val="24"/>
                <w:lang w:val="zh-CN"/>
              </w:rPr>
              <w:t>未来的</w:t>
            </w:r>
            <w:r>
              <w:rPr>
                <w:rFonts w:ascii="宋体" w:hAnsi="Arial" w:cs="宋体"/>
                <w:kern w:val="0"/>
                <w:sz w:val="24"/>
                <w:szCs w:val="24"/>
                <w:lang w:val="zh-CN"/>
              </w:rPr>
              <w:t>2</w:t>
            </w:r>
            <w:r>
              <w:rPr>
                <w:rFonts w:ascii="宋体" w:hAnsi="Arial" w:cs="宋体"/>
                <w:kern w:val="0"/>
                <w:sz w:val="24"/>
                <w:szCs w:val="24"/>
              </w:rPr>
              <w:t>～</w:t>
            </w:r>
            <w:r>
              <w:rPr>
                <w:rFonts w:ascii="宋体" w:hAnsi="Arial" w:cs="宋体"/>
                <w:kern w:val="0"/>
                <w:sz w:val="24"/>
                <w:szCs w:val="24"/>
                <w:lang w:val="zh-CN"/>
              </w:rPr>
              <w:t>3</w:t>
            </w:r>
            <w:r>
              <w:rPr>
                <w:rFonts w:ascii="宋体" w:hAnsi="Arial" w:cs="宋体" w:hint="eastAsia"/>
                <w:kern w:val="0"/>
                <w:sz w:val="24"/>
                <w:szCs w:val="24"/>
                <w:lang w:val="zh-CN"/>
              </w:rPr>
              <w:t>年市场的竞争会更充分，整个行业向龙头企业的集中度应该会越来越快，这个行业会更趋于成熟，形成</w:t>
            </w:r>
            <w:r>
              <w:rPr>
                <w:rFonts w:ascii="宋体" w:hAnsi="Arial" w:cs="宋体"/>
                <w:kern w:val="0"/>
                <w:sz w:val="24"/>
                <w:szCs w:val="24"/>
                <w:lang w:val="zh-CN"/>
              </w:rPr>
              <w:t>5</w:t>
            </w:r>
            <w:r>
              <w:rPr>
                <w:rFonts w:ascii="宋体" w:hAnsi="Arial" w:cs="宋体"/>
                <w:kern w:val="0"/>
                <w:sz w:val="24"/>
                <w:szCs w:val="24"/>
                <w:lang w:val="zh-CN"/>
              </w:rPr>
              <w:t>—</w:t>
            </w:r>
            <w:r>
              <w:rPr>
                <w:rFonts w:ascii="宋体" w:hAnsi="Arial" w:cs="宋体"/>
                <w:kern w:val="0"/>
                <w:sz w:val="24"/>
                <w:szCs w:val="24"/>
                <w:lang w:val="zh-CN"/>
              </w:rPr>
              <w:t>6</w:t>
            </w:r>
            <w:r>
              <w:rPr>
                <w:rFonts w:ascii="宋体" w:hAnsi="Arial" w:cs="宋体" w:hint="eastAsia"/>
                <w:kern w:val="0"/>
                <w:sz w:val="24"/>
                <w:szCs w:val="24"/>
                <w:lang w:val="zh-CN"/>
              </w:rPr>
              <w:t>家头部企业，在组件市场的份额当中，占比会达到甚至超过</w:t>
            </w:r>
            <w:r w:rsidR="003726E8">
              <w:rPr>
                <w:rFonts w:ascii="宋体" w:hAnsi="Arial" w:cs="宋体" w:hint="eastAsia"/>
                <w:kern w:val="0"/>
                <w:sz w:val="24"/>
                <w:szCs w:val="24"/>
                <w:lang w:val="zh-CN"/>
              </w:rPr>
              <w:t>7</w:t>
            </w:r>
            <w:r w:rsidR="003726E8">
              <w:rPr>
                <w:rFonts w:ascii="宋体" w:hAnsi="Arial" w:cs="宋体"/>
                <w:kern w:val="0"/>
                <w:sz w:val="24"/>
                <w:szCs w:val="24"/>
                <w:lang w:val="zh-CN"/>
              </w:rPr>
              <w:t>0</w:t>
            </w:r>
            <w:r w:rsidR="003726E8">
              <w:rPr>
                <w:rFonts w:ascii="宋体" w:hAnsi="Arial" w:cs="宋体" w:hint="eastAsia"/>
                <w:kern w:val="0"/>
                <w:sz w:val="24"/>
                <w:szCs w:val="24"/>
                <w:lang w:val="zh-CN"/>
              </w:rPr>
              <w:t>~</w:t>
            </w:r>
            <w:r>
              <w:rPr>
                <w:rFonts w:ascii="宋体" w:hAnsi="Arial" w:cs="宋体"/>
                <w:kern w:val="0"/>
                <w:sz w:val="24"/>
                <w:szCs w:val="24"/>
                <w:lang w:val="zh-CN"/>
              </w:rPr>
              <w:t>80%</w:t>
            </w:r>
            <w:r>
              <w:rPr>
                <w:rFonts w:ascii="宋体" w:hAnsi="Arial" w:cs="宋体" w:hint="eastAsia"/>
                <w:kern w:val="0"/>
                <w:sz w:val="24"/>
                <w:szCs w:val="24"/>
                <w:lang w:val="zh-CN"/>
              </w:rPr>
              <w:t>这样一个份额。能做到头部企业的每一家都有自己的优势或者特点</w:t>
            </w:r>
            <w:r>
              <w:rPr>
                <w:rFonts w:ascii="宋体" w:hAnsi="Arial" w:cs="宋体"/>
                <w:kern w:val="0"/>
                <w:sz w:val="24"/>
                <w:szCs w:val="24"/>
              </w:rPr>
              <w:t>，</w:t>
            </w:r>
            <w:r>
              <w:rPr>
                <w:rFonts w:ascii="宋体" w:hAnsi="Arial" w:cs="宋体" w:hint="eastAsia"/>
                <w:kern w:val="0"/>
                <w:sz w:val="24"/>
                <w:szCs w:val="24"/>
                <w:lang w:val="zh-CN"/>
              </w:rPr>
              <w:t>包括在销售和服务的区域和网络的建设上面，以及团队</w:t>
            </w:r>
            <w:r w:rsidR="00530A61">
              <w:rPr>
                <w:rFonts w:ascii="宋体" w:hAnsi="Arial" w:cs="宋体" w:hint="eastAsia"/>
                <w:kern w:val="0"/>
                <w:sz w:val="24"/>
                <w:szCs w:val="24"/>
                <w:lang w:val="zh-CN"/>
              </w:rPr>
              <w:t>和</w:t>
            </w:r>
            <w:r>
              <w:rPr>
                <w:rFonts w:ascii="宋体" w:hAnsi="Arial" w:cs="宋体" w:hint="eastAsia"/>
                <w:kern w:val="0"/>
                <w:sz w:val="24"/>
                <w:szCs w:val="24"/>
                <w:lang w:val="zh-CN"/>
              </w:rPr>
              <w:t>人才培养机制等等方面，</w:t>
            </w:r>
            <w:proofErr w:type="gramStart"/>
            <w:r>
              <w:rPr>
                <w:rFonts w:ascii="宋体" w:hAnsi="Arial" w:cs="宋体"/>
                <w:kern w:val="0"/>
                <w:sz w:val="24"/>
                <w:szCs w:val="24"/>
              </w:rPr>
              <w:t>晶澳</w:t>
            </w:r>
            <w:r>
              <w:rPr>
                <w:rFonts w:ascii="宋体" w:hAnsi="Arial" w:cs="宋体" w:hint="eastAsia"/>
                <w:kern w:val="0"/>
                <w:sz w:val="24"/>
                <w:szCs w:val="24"/>
                <w:lang w:val="zh-CN"/>
              </w:rPr>
              <w:t>有</w:t>
            </w:r>
            <w:proofErr w:type="gramEnd"/>
            <w:r>
              <w:rPr>
                <w:rFonts w:ascii="宋体" w:hAnsi="Arial" w:cs="宋体" w:hint="eastAsia"/>
                <w:kern w:val="0"/>
                <w:sz w:val="24"/>
                <w:szCs w:val="24"/>
                <w:lang w:val="zh-CN"/>
              </w:rPr>
              <w:t>自己的优势。</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hint="eastAsia"/>
                <w:kern w:val="0"/>
                <w:sz w:val="24"/>
                <w:szCs w:val="24"/>
                <w:lang w:val="zh-CN"/>
              </w:rPr>
              <w:t>第二个问题，关于新产能的建设会带来整体成本的下降，在现有技术没有</w:t>
            </w:r>
            <w:r>
              <w:rPr>
                <w:rFonts w:ascii="宋体" w:hAnsi="Arial" w:cs="宋体" w:hint="eastAsia"/>
                <w:kern w:val="0"/>
                <w:sz w:val="24"/>
                <w:szCs w:val="24"/>
                <w:lang w:val="zh-CN"/>
              </w:rPr>
              <w:lastRenderedPageBreak/>
              <w:t>被新的电池技术更新之前，有后发的优势，通过新的产能</w:t>
            </w:r>
            <w:r>
              <w:rPr>
                <w:rFonts w:ascii="宋体" w:hAnsi="Arial" w:cs="宋体"/>
                <w:kern w:val="0"/>
                <w:sz w:val="24"/>
                <w:szCs w:val="24"/>
              </w:rPr>
              <w:t>和</w:t>
            </w:r>
            <w:r>
              <w:rPr>
                <w:rFonts w:ascii="宋体" w:hAnsi="Arial" w:cs="宋体" w:hint="eastAsia"/>
                <w:kern w:val="0"/>
                <w:sz w:val="24"/>
                <w:szCs w:val="24"/>
                <w:lang w:val="zh-CN"/>
              </w:rPr>
              <w:t>自动化等</w:t>
            </w:r>
            <w:r>
              <w:rPr>
                <w:rFonts w:ascii="宋体" w:hAnsi="Arial" w:cs="宋体"/>
                <w:kern w:val="0"/>
                <w:sz w:val="24"/>
                <w:szCs w:val="24"/>
              </w:rPr>
              <w:t>措施</w:t>
            </w:r>
            <w:r>
              <w:rPr>
                <w:rFonts w:ascii="宋体" w:hAnsi="Arial" w:cs="宋体" w:hint="eastAsia"/>
                <w:kern w:val="0"/>
                <w:sz w:val="24"/>
                <w:szCs w:val="24"/>
                <w:lang w:val="zh-CN"/>
              </w:rPr>
              <w:t>来提高产品的产量、效率，降低</w:t>
            </w:r>
            <w:r w:rsidR="00530A61">
              <w:rPr>
                <w:rFonts w:ascii="宋体" w:hAnsi="Arial" w:cs="宋体" w:hint="eastAsia"/>
                <w:kern w:val="0"/>
                <w:sz w:val="24"/>
                <w:szCs w:val="24"/>
                <w:lang w:val="zh-CN"/>
              </w:rPr>
              <w:t>生产</w:t>
            </w:r>
            <w:r>
              <w:rPr>
                <w:rFonts w:ascii="宋体" w:hAnsi="Arial" w:cs="宋体" w:hint="eastAsia"/>
                <w:kern w:val="0"/>
                <w:sz w:val="24"/>
                <w:szCs w:val="24"/>
                <w:lang w:val="zh-CN"/>
              </w:rPr>
              <w:t>成本。在下半年或者是明年会给公司成本降低上带来比较大的贡献。</w:t>
            </w:r>
          </w:p>
          <w:p w:rsidR="00860416" w:rsidRDefault="00D26025">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p>
          <w:p w:rsidR="00860416" w:rsidRDefault="00D26025" w:rsidP="003726E8">
            <w:pPr>
              <w:autoSpaceDE w:val="0"/>
              <w:autoSpaceDN w:val="0"/>
              <w:adjustRightInd w:val="0"/>
              <w:spacing w:line="360" w:lineRule="auto"/>
              <w:jc w:val="left"/>
              <w:rPr>
                <w:rFonts w:ascii="宋体" w:hAnsi="Arial" w:cs="宋体"/>
                <w:kern w:val="0"/>
                <w:sz w:val="24"/>
                <w:szCs w:val="24"/>
                <w:lang w:val="zh-CN"/>
              </w:rPr>
            </w:pPr>
            <w:r>
              <w:rPr>
                <w:rFonts w:ascii="宋体" w:hAnsi="Arial" w:cs="宋体"/>
                <w:kern w:val="0"/>
                <w:sz w:val="24"/>
                <w:szCs w:val="24"/>
                <w:lang w:val="zh-CN"/>
              </w:rPr>
              <w:t xml:space="preserve">    </w:t>
            </w:r>
            <w:r>
              <w:rPr>
                <w:rFonts w:ascii="宋体" w:hAnsi="Arial" w:cs="宋体" w:hint="eastAsia"/>
                <w:b/>
                <w:kern w:val="0"/>
                <w:sz w:val="24"/>
                <w:szCs w:val="24"/>
                <w:lang w:val="zh-CN"/>
              </w:rPr>
              <w:t>武廷栋：</w:t>
            </w:r>
            <w:r>
              <w:rPr>
                <w:rFonts w:ascii="宋体" w:hAnsi="Arial" w:cs="宋体" w:hint="eastAsia"/>
                <w:kern w:val="0"/>
                <w:sz w:val="24"/>
                <w:szCs w:val="24"/>
                <w:lang w:val="zh-CN"/>
              </w:rPr>
              <w:t>最后</w:t>
            </w:r>
            <w:r>
              <w:rPr>
                <w:rFonts w:ascii="宋体" w:hAnsi="Arial" w:cs="宋体"/>
                <w:kern w:val="0"/>
                <w:sz w:val="24"/>
                <w:szCs w:val="24"/>
              </w:rPr>
              <w:t>，</w:t>
            </w:r>
            <w:r>
              <w:rPr>
                <w:rFonts w:ascii="宋体" w:hAnsi="Arial" w:cs="宋体" w:hint="eastAsia"/>
                <w:kern w:val="0"/>
                <w:sz w:val="24"/>
                <w:szCs w:val="24"/>
                <w:lang w:val="zh-CN"/>
              </w:rPr>
              <w:t>相信通过这次的说明会，大家对公司经营状况，对公司内部的管理运营有更多了解，因为时间关系，我们本次业绩说明会到这里</w:t>
            </w:r>
            <w:r w:rsidR="003726E8">
              <w:rPr>
                <w:rFonts w:ascii="宋体" w:hAnsi="Arial" w:cs="宋体" w:hint="eastAsia"/>
                <w:kern w:val="0"/>
                <w:sz w:val="24"/>
                <w:szCs w:val="24"/>
                <w:lang w:val="zh-CN"/>
              </w:rPr>
              <w:t>。</w:t>
            </w:r>
            <w:r>
              <w:rPr>
                <w:rFonts w:ascii="宋体" w:hAnsi="Arial" w:cs="宋体" w:hint="eastAsia"/>
                <w:kern w:val="0"/>
                <w:sz w:val="24"/>
                <w:szCs w:val="24"/>
                <w:lang w:val="zh-CN"/>
              </w:rPr>
              <w:t>我相信下半年</w:t>
            </w:r>
            <w:r>
              <w:rPr>
                <w:rFonts w:ascii="宋体" w:hAnsi="Arial" w:cs="宋体"/>
                <w:kern w:val="0"/>
                <w:sz w:val="24"/>
                <w:szCs w:val="24"/>
              </w:rPr>
              <w:t>和</w:t>
            </w:r>
            <w:r>
              <w:rPr>
                <w:rFonts w:ascii="宋体" w:hAnsi="Arial" w:cs="宋体" w:hint="eastAsia"/>
                <w:kern w:val="0"/>
                <w:sz w:val="24"/>
                <w:szCs w:val="24"/>
                <w:lang w:val="zh-CN"/>
              </w:rPr>
              <w:t>明年，随着我们公司销售和服务网络更加健全，公司未来的出货量会有一个长足的进步，市场的份额也会相应提升。特别是大尺寸硅片的新产品比例的提升，会给公司生产成本、运营成本带来比较大的降幅，随着新技术、新产品的推广，公司的盈利能力也会</w:t>
            </w:r>
            <w:r w:rsidR="003726E8">
              <w:rPr>
                <w:rFonts w:ascii="宋体" w:hAnsi="Arial" w:cs="宋体" w:hint="eastAsia"/>
                <w:kern w:val="0"/>
                <w:sz w:val="24"/>
                <w:szCs w:val="24"/>
                <w:lang w:val="zh-CN"/>
              </w:rPr>
              <w:t>有</w:t>
            </w:r>
            <w:r>
              <w:rPr>
                <w:rFonts w:ascii="宋体" w:hAnsi="Arial" w:cs="宋体" w:hint="eastAsia"/>
                <w:kern w:val="0"/>
                <w:sz w:val="24"/>
                <w:szCs w:val="24"/>
                <w:lang w:val="zh-CN"/>
              </w:rPr>
              <w:t>一个比较大的提升</w:t>
            </w:r>
            <w:r>
              <w:rPr>
                <w:rFonts w:ascii="宋体" w:hAnsi="Arial" w:cs="宋体"/>
                <w:kern w:val="0"/>
                <w:sz w:val="24"/>
                <w:szCs w:val="24"/>
              </w:rPr>
              <w:t>，</w:t>
            </w:r>
            <w:r w:rsidR="003726E8">
              <w:rPr>
                <w:rFonts w:ascii="宋体" w:hAnsi="Arial" w:cs="宋体" w:hint="eastAsia"/>
                <w:kern w:val="0"/>
                <w:sz w:val="24"/>
                <w:szCs w:val="24"/>
              </w:rPr>
              <w:t>我们也会</w:t>
            </w:r>
            <w:r>
              <w:rPr>
                <w:rFonts w:ascii="宋体" w:hAnsi="Arial" w:cs="宋体"/>
                <w:kern w:val="0"/>
                <w:sz w:val="24"/>
                <w:szCs w:val="24"/>
              </w:rPr>
              <w:t>给投资者</w:t>
            </w:r>
            <w:r w:rsidR="003726E8">
              <w:rPr>
                <w:rFonts w:ascii="宋体" w:hAnsi="Arial" w:cs="宋体" w:hint="eastAsia"/>
                <w:kern w:val="0"/>
                <w:sz w:val="24"/>
                <w:szCs w:val="24"/>
              </w:rPr>
              <w:t>创造更大价值，</w:t>
            </w:r>
            <w:r>
              <w:rPr>
                <w:rFonts w:ascii="宋体" w:hAnsi="Arial" w:cs="宋体"/>
                <w:kern w:val="0"/>
                <w:sz w:val="24"/>
                <w:szCs w:val="24"/>
              </w:rPr>
              <w:t>回报</w:t>
            </w:r>
            <w:r w:rsidR="003726E8">
              <w:rPr>
                <w:rFonts w:ascii="宋体" w:hAnsi="Arial" w:cs="宋体" w:hint="eastAsia"/>
                <w:kern w:val="0"/>
                <w:sz w:val="24"/>
                <w:szCs w:val="24"/>
              </w:rPr>
              <w:t>广大投资者</w:t>
            </w:r>
            <w:r>
              <w:rPr>
                <w:rFonts w:ascii="宋体" w:hAnsi="Arial" w:cs="宋体"/>
                <w:kern w:val="0"/>
                <w:sz w:val="24"/>
                <w:szCs w:val="24"/>
              </w:rPr>
              <w:t>，谢谢大家！</w:t>
            </w:r>
            <w:r>
              <w:rPr>
                <w:rFonts w:ascii="宋体" w:hAnsi="Arial" w:cs="宋体" w:hint="eastAsia"/>
                <w:kern w:val="0"/>
                <w:sz w:val="24"/>
                <w:szCs w:val="24"/>
                <w:lang w:val="zh-CN"/>
              </w:rPr>
              <w:t>。</w:t>
            </w:r>
          </w:p>
        </w:tc>
      </w:tr>
      <w:tr w:rsidR="00860416">
        <w:trPr>
          <w:jc w:val="center"/>
        </w:trPr>
        <w:tc>
          <w:tcPr>
            <w:tcW w:w="1702" w:type="dxa"/>
            <w:shd w:val="clear" w:color="auto" w:fill="auto"/>
            <w:vAlign w:val="center"/>
          </w:tcPr>
          <w:p w:rsidR="00860416" w:rsidRDefault="00D26025">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8505" w:type="dxa"/>
            <w:shd w:val="clear" w:color="auto" w:fill="auto"/>
          </w:tcPr>
          <w:p w:rsidR="00860416" w:rsidRDefault="00D26025">
            <w:pPr>
              <w:spacing w:line="480" w:lineRule="atLeast"/>
              <w:rPr>
                <w:rFonts w:ascii="宋体" w:hAnsi="宋体"/>
                <w:bCs/>
                <w:iCs/>
                <w:sz w:val="24"/>
                <w:szCs w:val="24"/>
              </w:rPr>
            </w:pPr>
            <w:r>
              <w:rPr>
                <w:rFonts w:ascii="宋体" w:hAnsi="宋体" w:hint="eastAsia"/>
                <w:bCs/>
                <w:iCs/>
                <w:sz w:val="24"/>
                <w:szCs w:val="24"/>
              </w:rPr>
              <w:t>无</w:t>
            </w:r>
          </w:p>
        </w:tc>
      </w:tr>
      <w:tr w:rsidR="00860416">
        <w:trPr>
          <w:jc w:val="center"/>
        </w:trPr>
        <w:tc>
          <w:tcPr>
            <w:tcW w:w="1702" w:type="dxa"/>
            <w:shd w:val="clear" w:color="auto" w:fill="auto"/>
            <w:vAlign w:val="center"/>
          </w:tcPr>
          <w:p w:rsidR="00860416" w:rsidRDefault="00D26025">
            <w:pPr>
              <w:spacing w:line="480" w:lineRule="atLeast"/>
              <w:rPr>
                <w:rFonts w:ascii="宋体" w:hAnsi="宋体"/>
                <w:b/>
                <w:bCs/>
                <w:iCs/>
                <w:sz w:val="24"/>
                <w:szCs w:val="24"/>
              </w:rPr>
            </w:pPr>
            <w:r>
              <w:rPr>
                <w:rFonts w:ascii="宋体" w:hAnsi="宋体" w:hint="eastAsia"/>
                <w:b/>
                <w:bCs/>
                <w:iCs/>
                <w:sz w:val="24"/>
                <w:szCs w:val="24"/>
              </w:rPr>
              <w:t>日期</w:t>
            </w:r>
          </w:p>
        </w:tc>
        <w:tc>
          <w:tcPr>
            <w:tcW w:w="8505" w:type="dxa"/>
            <w:shd w:val="clear" w:color="auto" w:fill="auto"/>
          </w:tcPr>
          <w:p w:rsidR="00860416" w:rsidRDefault="00D26025">
            <w:pPr>
              <w:spacing w:line="480" w:lineRule="atLeast"/>
              <w:rPr>
                <w:rFonts w:ascii="宋体" w:hAnsi="宋体"/>
                <w:bCs/>
                <w:iCs/>
                <w:sz w:val="24"/>
                <w:szCs w:val="24"/>
              </w:rPr>
            </w:pPr>
            <w:r>
              <w:rPr>
                <w:rFonts w:ascii="宋体" w:hAnsi="宋体" w:hint="eastAsia"/>
                <w:bCs/>
                <w:iCs/>
                <w:sz w:val="24"/>
                <w:szCs w:val="24"/>
              </w:rPr>
              <w:t>2</w:t>
            </w:r>
            <w:r>
              <w:rPr>
                <w:rFonts w:ascii="宋体" w:hAnsi="宋体"/>
                <w:bCs/>
                <w:iCs/>
                <w:sz w:val="24"/>
                <w:szCs w:val="24"/>
              </w:rPr>
              <w:t>020</w:t>
            </w:r>
            <w:r>
              <w:rPr>
                <w:rFonts w:ascii="宋体" w:hAnsi="宋体" w:hint="eastAsia"/>
                <w:bCs/>
                <w:iCs/>
                <w:sz w:val="24"/>
                <w:szCs w:val="24"/>
              </w:rPr>
              <w:t>年</w:t>
            </w:r>
            <w:r>
              <w:rPr>
                <w:rFonts w:ascii="宋体" w:hAnsi="宋体"/>
                <w:bCs/>
                <w:iCs/>
                <w:sz w:val="24"/>
                <w:szCs w:val="24"/>
              </w:rPr>
              <w:t>8</w:t>
            </w:r>
            <w:r>
              <w:rPr>
                <w:rFonts w:ascii="宋体" w:hAnsi="宋体" w:hint="eastAsia"/>
                <w:bCs/>
                <w:iCs/>
                <w:sz w:val="24"/>
                <w:szCs w:val="24"/>
              </w:rPr>
              <w:t>月</w:t>
            </w:r>
            <w:r>
              <w:rPr>
                <w:rFonts w:ascii="宋体" w:hAnsi="宋体"/>
                <w:bCs/>
                <w:iCs/>
                <w:sz w:val="24"/>
                <w:szCs w:val="24"/>
              </w:rPr>
              <w:t>18</w:t>
            </w:r>
            <w:r>
              <w:rPr>
                <w:rFonts w:ascii="宋体" w:hAnsi="宋体" w:hint="eastAsia"/>
                <w:bCs/>
                <w:iCs/>
                <w:sz w:val="24"/>
                <w:szCs w:val="24"/>
              </w:rPr>
              <w:t>日</w:t>
            </w:r>
          </w:p>
        </w:tc>
      </w:tr>
    </w:tbl>
    <w:p w:rsidR="00860416" w:rsidRDefault="00860416"/>
    <w:sectPr w:rsidR="008604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16"/>
    <w:rsid w:val="000C745A"/>
    <w:rsid w:val="00327D7D"/>
    <w:rsid w:val="00355B08"/>
    <w:rsid w:val="003726E8"/>
    <w:rsid w:val="00510D38"/>
    <w:rsid w:val="00530A61"/>
    <w:rsid w:val="00860416"/>
    <w:rsid w:val="008D2ACE"/>
    <w:rsid w:val="00B73D61"/>
    <w:rsid w:val="00BB6F02"/>
    <w:rsid w:val="00BF4A07"/>
    <w:rsid w:val="00D13807"/>
    <w:rsid w:val="00D26025"/>
    <w:rsid w:val="00DC39EE"/>
    <w:rsid w:val="00EC3DAB"/>
    <w:rsid w:val="00FD6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45A26-70D4-4A91-A65E-9826D1C0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cs="Times New Roman"/>
      <w:szCs w:val="20"/>
    </w:rPr>
  </w:style>
  <w:style w:type="paragraph" w:styleId="2">
    <w:name w:val="heading 2"/>
    <w:basedOn w:val="a"/>
    <w:next w:val="a"/>
    <w:link w:val="20"/>
    <w:uiPriority w:val="9"/>
    <w:qFormat/>
    <w:pPr>
      <w:keepNext/>
      <w:keepLines/>
      <w:spacing w:before="260" w:after="260" w:line="416" w:lineRule="auto"/>
      <w:outlineLvl w:val="1"/>
    </w:pPr>
    <w:rPr>
      <w:rFonts w:ascii="Cambria" w:hAnsi="Cambria"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Pr>
      <w:rFonts w:ascii="Cambria" w:eastAsia="宋体" w:hAnsi="Cambria" w:cs="宋体"/>
      <w:b/>
      <w:bCs/>
      <w:sz w:val="32"/>
      <w:szCs w:val="32"/>
    </w:rPr>
  </w:style>
  <w:style w:type="paragraph" w:styleId="a3">
    <w:name w:val="header"/>
    <w:basedOn w:val="a"/>
    <w:link w:val="a4"/>
    <w:uiPriority w:val="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Pr>
      <w:rFonts w:ascii="Times New Roman" w:eastAsia="宋体" w:hAnsi="Times New Roman" w:cs="Times New Roman"/>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character" w:customStyle="1" w:styleId="a6">
    <w:name w:val="页脚 字符"/>
    <w:basedOn w:val="a0"/>
    <w:link w:val="a5"/>
    <w:uiPriority w:val="99"/>
    <w:rPr>
      <w:rFonts w:ascii="Times New Roman" w:eastAsia="宋体" w:hAnsi="Times New Roman" w:cs="Times New Roman"/>
      <w:sz w:val="18"/>
      <w:szCs w:val="18"/>
    </w:rPr>
  </w:style>
  <w:style w:type="paragraph" w:styleId="a7">
    <w:name w:val="Balloon Text"/>
    <w:basedOn w:val="a"/>
    <w:link w:val="a8"/>
    <w:uiPriority w:val="99"/>
    <w:rPr>
      <w:sz w:val="18"/>
      <w:szCs w:val="18"/>
    </w:rPr>
  </w:style>
  <w:style w:type="character" w:customStyle="1" w:styleId="a8">
    <w:name w:val="批注框文本 字符"/>
    <w:basedOn w:val="a0"/>
    <w:link w:val="a7"/>
    <w:uiPriority w:val="99"/>
    <w:rPr>
      <w:rFonts w:ascii="Times New Roman" w:eastAsia="宋体" w:hAnsi="Times New Roman" w:cs="Times New Roman"/>
      <w:sz w:val="18"/>
      <w:szCs w:val="18"/>
    </w:rPr>
  </w:style>
  <w:style w:type="paragraph" w:styleId="a9">
    <w:name w:val="Revision"/>
    <w:uiPriority w:val="99"/>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15</Pages>
  <Words>1797</Words>
  <Characters>10246</Characters>
  <Application>Microsoft Office Word</Application>
  <DocSecurity>0</DocSecurity>
  <Lines>85</Lines>
  <Paragraphs>24</Paragraphs>
  <ScaleCrop>false</ScaleCrop>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 tong</dc:creator>
  <cp:lastModifiedBy>yuanhaisheng</cp:lastModifiedBy>
  <cp:revision>41</cp:revision>
  <dcterms:created xsi:type="dcterms:W3CDTF">2020-06-23T14:27:00Z</dcterms:created>
  <dcterms:modified xsi:type="dcterms:W3CDTF">2020-08-19T06:32:00Z</dcterms:modified>
</cp:coreProperties>
</file>